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124E7" w14:textId="77777777" w:rsidR="00C72642" w:rsidRDefault="00C72642" w:rsidP="00C72642">
      <w:pPr>
        <w:jc w:val="center"/>
      </w:pPr>
      <w:r>
        <w:rPr>
          <w:noProof/>
          <w:lang w:bidi="ar-SA"/>
        </w:rPr>
        <w:drawing>
          <wp:inline distT="0" distB="0" distL="0" distR="0" wp14:anchorId="1774824D" wp14:editId="6BB7726D">
            <wp:extent cx="4635500" cy="25723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5500" cy="2572385"/>
                    </a:xfrm>
                    <a:prstGeom prst="rect">
                      <a:avLst/>
                    </a:prstGeom>
                  </pic:spPr>
                </pic:pic>
              </a:graphicData>
            </a:graphic>
          </wp:inline>
        </w:drawing>
      </w:r>
    </w:p>
    <w:p w14:paraId="53517C65" w14:textId="77777777" w:rsidR="00C72642" w:rsidRDefault="00C72642" w:rsidP="00C72642">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781E1DA8" w14:textId="77777777" w:rsidR="00C72642" w:rsidRDefault="00C72642" w:rsidP="00C72642">
      <w:pPr>
        <w:jc w:val="center"/>
        <w:rPr>
          <w:b/>
          <w:bCs/>
          <w:sz w:val="52"/>
          <w:szCs w:val="52"/>
        </w:rPr>
      </w:pPr>
      <w:r>
        <w:rPr>
          <w:b/>
          <w:bCs/>
          <w:sz w:val="52"/>
          <w:szCs w:val="52"/>
        </w:rPr>
        <w:t>San Diego Study Guide</w:t>
      </w:r>
    </w:p>
    <w:p w14:paraId="3664B69C" w14:textId="77777777" w:rsidR="00C72642" w:rsidRDefault="00C72642" w:rsidP="00C72642">
      <w:pPr>
        <w:jc w:val="center"/>
      </w:pPr>
    </w:p>
    <w:p w14:paraId="50BE4CD2" w14:textId="77777777" w:rsidR="00C72642" w:rsidRDefault="00C72642" w:rsidP="00C72642">
      <w:pPr>
        <w:jc w:val="center"/>
      </w:pPr>
    </w:p>
    <w:p w14:paraId="47F1F3D6" w14:textId="77777777" w:rsidR="00C72642" w:rsidRDefault="00C72642" w:rsidP="00C72642">
      <w:pPr>
        <w:spacing w:after="0"/>
        <w:jc w:val="center"/>
        <w:rPr>
          <w:rFonts w:ascii="Arial" w:hAnsi="Arial" w:cs="Arial"/>
          <w:b/>
          <w:bCs/>
          <w:i/>
          <w:color w:val="0070C0"/>
          <w:sz w:val="52"/>
          <w:szCs w:val="52"/>
        </w:rPr>
      </w:pPr>
      <w:proofErr w:type="spellStart"/>
      <w:r w:rsidRPr="00C72642">
        <w:rPr>
          <w:rFonts w:ascii="Arial" w:hAnsi="Arial" w:cs="Arial"/>
          <w:b/>
          <w:bCs/>
          <w:i/>
          <w:color w:val="0070C0"/>
          <w:sz w:val="52"/>
          <w:szCs w:val="52"/>
        </w:rPr>
        <w:t>Toldos</w:t>
      </w:r>
      <w:proofErr w:type="spellEnd"/>
      <w:r w:rsidRPr="00C72642">
        <w:rPr>
          <w:rFonts w:ascii="Arial" w:hAnsi="Arial" w:cs="Arial"/>
          <w:b/>
          <w:bCs/>
          <w:i/>
          <w:color w:val="0070C0"/>
          <w:sz w:val="52"/>
          <w:szCs w:val="52"/>
        </w:rPr>
        <w:t xml:space="preserve"> </w:t>
      </w:r>
    </w:p>
    <w:p w14:paraId="28753BCA" w14:textId="28242339" w:rsidR="00C72642" w:rsidRDefault="00C72642" w:rsidP="00C72642">
      <w:pPr>
        <w:spacing w:after="0"/>
        <w:jc w:val="center"/>
        <w:rPr>
          <w:rFonts w:ascii="Arial" w:hAnsi="Arial" w:cs="Arial"/>
          <w:b/>
          <w:bCs/>
          <w:i/>
          <w:color w:val="0070C0"/>
          <w:sz w:val="52"/>
          <w:szCs w:val="52"/>
        </w:rPr>
      </w:pPr>
      <w:proofErr w:type="spellStart"/>
      <w:r w:rsidRPr="00C72642">
        <w:rPr>
          <w:rFonts w:ascii="Arial" w:hAnsi="Arial" w:cs="Arial" w:hint="cs"/>
          <w:b/>
          <w:bCs/>
          <w:i/>
          <w:color w:val="0070C0"/>
          <w:sz w:val="52"/>
          <w:szCs w:val="52"/>
        </w:rPr>
        <w:t>תשפ</w:t>
      </w:r>
      <w:r w:rsidRPr="00C72642">
        <w:rPr>
          <w:rFonts w:ascii="Arial" w:hAnsi="Arial" w:cs="Arial"/>
          <w:b/>
          <w:bCs/>
          <w:i/>
          <w:color w:val="0070C0"/>
          <w:sz w:val="52"/>
          <w:szCs w:val="52"/>
        </w:rPr>
        <w:t>"</w:t>
      </w:r>
      <w:r w:rsidRPr="00C72642">
        <w:rPr>
          <w:rFonts w:ascii="Arial" w:hAnsi="Arial" w:cs="Arial" w:hint="cs"/>
          <w:b/>
          <w:bCs/>
          <w:i/>
          <w:color w:val="0070C0"/>
          <w:sz w:val="52"/>
          <w:szCs w:val="52"/>
        </w:rPr>
        <w:t>ג</w:t>
      </w:r>
      <w:proofErr w:type="spellEnd"/>
    </w:p>
    <w:p w14:paraId="34836E87" w14:textId="77777777" w:rsidR="00C72642" w:rsidRDefault="00C72642" w:rsidP="00C72642">
      <w:pPr>
        <w:spacing w:after="0"/>
        <w:jc w:val="center"/>
        <w:rPr>
          <w:rFonts w:ascii="Arial" w:hAnsi="Arial" w:cs="Arial"/>
          <w:b/>
          <w:bCs/>
          <w:i/>
          <w:color w:val="0070C0"/>
          <w:sz w:val="52"/>
          <w:szCs w:val="52"/>
        </w:rPr>
      </w:pPr>
    </w:p>
    <w:p w14:paraId="31340916" w14:textId="77777777" w:rsidR="00C72642" w:rsidRDefault="00C72642" w:rsidP="00C72642">
      <w:pPr>
        <w:spacing w:after="0"/>
        <w:jc w:val="center"/>
        <w:rPr>
          <w:rFonts w:ascii="Arial" w:hAnsi="Arial" w:cs="Arial"/>
          <w:b/>
          <w:bCs/>
          <w:i/>
          <w:color w:val="0070C0"/>
          <w:sz w:val="52"/>
          <w:szCs w:val="52"/>
        </w:rPr>
      </w:pPr>
    </w:p>
    <w:p w14:paraId="344D54E1" w14:textId="77777777" w:rsidR="00C72642" w:rsidRPr="004A5070" w:rsidRDefault="00C72642" w:rsidP="00C72642">
      <w:pPr>
        <w:jc w:val="center"/>
        <w:rPr>
          <w:rFonts w:ascii="Arial" w:hAnsi="Arial" w:cs="Arial"/>
          <w:b/>
          <w:bCs/>
          <w:i/>
          <w:color w:val="00B050"/>
          <w:sz w:val="36"/>
          <w:szCs w:val="36"/>
        </w:rPr>
      </w:pPr>
      <w:r w:rsidRPr="004A5070">
        <w:rPr>
          <w:rFonts w:ascii="Arial" w:hAnsi="Arial" w:cs="Arial"/>
          <w:b/>
          <w:bCs/>
          <w:i/>
          <w:color w:val="00B050"/>
          <w:sz w:val="36"/>
          <w:szCs w:val="36"/>
        </w:rPr>
        <w:t>Authored by Rabbi Avi Cohen</w:t>
      </w:r>
    </w:p>
    <w:p w14:paraId="15BE04F2" w14:textId="77777777" w:rsidR="00C72642" w:rsidRDefault="00C72642" w:rsidP="00C72642">
      <w:pPr>
        <w:jc w:val="center"/>
        <w:rPr>
          <w:rFonts w:ascii="Arial" w:hAnsi="Arial" w:cs="Arial"/>
          <w:b/>
          <w:bCs/>
          <w:i/>
          <w:color w:val="00B050"/>
          <w:sz w:val="36"/>
          <w:szCs w:val="36"/>
        </w:rPr>
      </w:pPr>
      <w:r w:rsidRPr="004A5070">
        <w:rPr>
          <w:rFonts w:ascii="Arial" w:hAnsi="Arial" w:cs="Arial"/>
          <w:b/>
          <w:bCs/>
          <w:i/>
          <w:color w:val="00B050"/>
          <w:sz w:val="36"/>
          <w:szCs w:val="36"/>
        </w:rPr>
        <w:t>Partners Detroit</w:t>
      </w:r>
    </w:p>
    <w:p w14:paraId="3660410F" w14:textId="77777777" w:rsidR="00C72642" w:rsidRPr="004A5070" w:rsidRDefault="00C72642" w:rsidP="00C72642">
      <w:pPr>
        <w:jc w:val="center"/>
        <w:rPr>
          <w:rFonts w:ascii="Arial" w:hAnsi="Arial" w:cs="Arial"/>
          <w:b/>
          <w:bCs/>
          <w:i/>
          <w:color w:val="00B050"/>
          <w:sz w:val="36"/>
          <w:szCs w:val="36"/>
        </w:rPr>
      </w:pPr>
    </w:p>
    <w:p w14:paraId="1A5DEE5A" w14:textId="77777777" w:rsidR="00C72642" w:rsidRDefault="00C72642" w:rsidP="00C72642">
      <w:pPr>
        <w:jc w:val="both"/>
      </w:pPr>
    </w:p>
    <w:p w14:paraId="208DBA7B" w14:textId="77777777" w:rsidR="00C72642" w:rsidRDefault="00C72642" w:rsidP="00C72642">
      <w:pPr>
        <w:jc w:val="both"/>
      </w:pPr>
    </w:p>
    <w:p w14:paraId="7837B49B" w14:textId="453C7EC3" w:rsidR="00C72642" w:rsidRPr="00C72642" w:rsidRDefault="00C72642" w:rsidP="00C72642">
      <w:pPr>
        <w:jc w:val="center"/>
        <w:rPr>
          <w:bCs/>
          <w:i/>
          <w:color w:val="0070C0"/>
          <w:sz w:val="24"/>
          <w:szCs w:val="24"/>
        </w:rPr>
      </w:pPr>
      <w:r w:rsidRPr="00C72642">
        <w:rPr>
          <w:color w:val="0070C0"/>
        </w:rPr>
        <w:t>11/</w:t>
      </w:r>
      <w:r w:rsidRPr="00C72642">
        <w:rPr>
          <w:color w:val="0070C0"/>
        </w:rPr>
        <w:t>22</w:t>
      </w:r>
      <w:r w:rsidRPr="00C72642">
        <w:rPr>
          <w:color w:val="0070C0"/>
        </w:rPr>
        <w:t>/2022</w:t>
      </w:r>
    </w:p>
    <w:p w14:paraId="26D0C169" w14:textId="77777777" w:rsidR="00C72642" w:rsidRDefault="00C72642" w:rsidP="00C72642">
      <w:pPr>
        <w:spacing w:after="0"/>
        <w:jc w:val="center"/>
        <w:rPr>
          <w:b/>
          <w:bCs/>
          <w:i/>
          <w:color w:val="00B050"/>
          <w:sz w:val="40"/>
          <w:szCs w:val="40"/>
          <w:u w:val="single"/>
        </w:rPr>
      </w:pPr>
    </w:p>
    <w:p w14:paraId="3198A99E" w14:textId="77777777" w:rsidR="00C72642" w:rsidRPr="00652887" w:rsidRDefault="00C72642" w:rsidP="00C72642">
      <w:pPr>
        <w:spacing w:after="0"/>
        <w:jc w:val="center"/>
        <w:rPr>
          <w:b/>
          <w:bCs/>
          <w:i/>
          <w:color w:val="00B050"/>
          <w:sz w:val="40"/>
          <w:szCs w:val="40"/>
          <w:u w:val="single"/>
        </w:rPr>
      </w:pPr>
      <w:r w:rsidRPr="00652887">
        <w:rPr>
          <w:b/>
          <w:bCs/>
          <w:i/>
          <w:color w:val="00B050"/>
          <w:sz w:val="40"/>
          <w:szCs w:val="40"/>
          <w:u w:val="single"/>
        </w:rPr>
        <w:t xml:space="preserve">Partners </w:t>
      </w:r>
      <w:proofErr w:type="gramStart"/>
      <w:r w:rsidRPr="00652887">
        <w:rPr>
          <w:b/>
          <w:bCs/>
          <w:i/>
          <w:color w:val="00B050"/>
          <w:sz w:val="40"/>
          <w:szCs w:val="40"/>
          <w:u w:val="single"/>
        </w:rPr>
        <w:t>In</w:t>
      </w:r>
      <w:proofErr w:type="gramEnd"/>
      <w:r w:rsidRPr="00652887">
        <w:rPr>
          <w:b/>
          <w:bCs/>
          <w:i/>
          <w:color w:val="00B050"/>
          <w:sz w:val="40"/>
          <w:szCs w:val="40"/>
          <w:u w:val="single"/>
        </w:rPr>
        <w:t xml:space="preserve"> Torah San Diego</w:t>
      </w:r>
    </w:p>
    <w:p w14:paraId="48AFEF62" w14:textId="77777777" w:rsidR="00C72642" w:rsidRPr="00652887" w:rsidRDefault="00C72642" w:rsidP="00C72642">
      <w:pPr>
        <w:spacing w:after="0"/>
        <w:jc w:val="center"/>
        <w:rPr>
          <w:b/>
          <w:bCs/>
          <w:i/>
          <w:sz w:val="36"/>
          <w:szCs w:val="36"/>
          <w:u w:val="single"/>
        </w:rPr>
      </w:pPr>
      <w:r w:rsidRPr="00652887">
        <w:rPr>
          <w:b/>
          <w:bCs/>
          <w:i/>
          <w:sz w:val="36"/>
          <w:szCs w:val="36"/>
          <w:u w:val="single"/>
        </w:rPr>
        <w:t>Mission Statement:</w:t>
      </w:r>
    </w:p>
    <w:p w14:paraId="207F6C67" w14:textId="77777777" w:rsidR="00C72642" w:rsidRDefault="00C72642" w:rsidP="00C72642">
      <w:pPr>
        <w:jc w:val="center"/>
      </w:pPr>
    </w:p>
    <w:p w14:paraId="536E712D" w14:textId="77777777" w:rsidR="00C72642" w:rsidRDefault="00C72642" w:rsidP="00C72642">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4EF8A94F" w14:textId="77777777" w:rsidR="00C72642" w:rsidRDefault="00C72642" w:rsidP="00C72642">
      <w:pPr>
        <w:jc w:val="center"/>
        <w:rPr>
          <w:b/>
          <w:bCs/>
          <w:sz w:val="36"/>
          <w:szCs w:val="36"/>
        </w:rPr>
      </w:pPr>
      <w:r>
        <w:rPr>
          <w:b/>
          <w:bCs/>
          <w:sz w:val="36"/>
          <w:szCs w:val="36"/>
        </w:rPr>
        <w:t>Through one-on-one discussion for 1 hour each week, friendships are forged between mentors and mentees.</w:t>
      </w:r>
    </w:p>
    <w:p w14:paraId="34840CFF" w14:textId="77777777" w:rsidR="00C72642" w:rsidRDefault="00C72642" w:rsidP="00C72642">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48F36F8C" w14:textId="77777777" w:rsidR="00C72642" w:rsidRDefault="00C72642" w:rsidP="00C72642">
      <w:pPr>
        <w:jc w:val="center"/>
        <w:rPr>
          <w:b/>
          <w:bCs/>
          <w:sz w:val="36"/>
          <w:szCs w:val="36"/>
        </w:rPr>
      </w:pPr>
      <w:r>
        <w:rPr>
          <w:b/>
          <w:bCs/>
          <w:sz w:val="36"/>
          <w:szCs w:val="36"/>
        </w:rPr>
        <w:t xml:space="preserve">Welcome.  </w:t>
      </w:r>
    </w:p>
    <w:p w14:paraId="3E0B30B1" w14:textId="77777777" w:rsidR="00C72642" w:rsidRDefault="00C72642" w:rsidP="00C72642">
      <w:pPr>
        <w:jc w:val="center"/>
        <w:rPr>
          <w:b/>
          <w:bCs/>
          <w:sz w:val="36"/>
          <w:szCs w:val="36"/>
        </w:rPr>
      </w:pPr>
      <w:r>
        <w:rPr>
          <w:b/>
          <w:bCs/>
          <w:sz w:val="36"/>
          <w:szCs w:val="36"/>
        </w:rPr>
        <w:t xml:space="preserve">Thank you for coming.  </w:t>
      </w:r>
    </w:p>
    <w:p w14:paraId="4E57C02E" w14:textId="77777777" w:rsidR="00C72642" w:rsidRDefault="00C72642" w:rsidP="00C72642">
      <w:pPr>
        <w:jc w:val="center"/>
        <w:rPr>
          <w:b/>
          <w:bCs/>
          <w:sz w:val="36"/>
          <w:szCs w:val="36"/>
        </w:rPr>
      </w:pPr>
      <w:r>
        <w:rPr>
          <w:b/>
          <w:bCs/>
          <w:sz w:val="36"/>
          <w:szCs w:val="36"/>
        </w:rPr>
        <w:t>Please encourage friends to join you in participating so that we can grow together as a community.</w:t>
      </w:r>
    </w:p>
    <w:p w14:paraId="025AA236" w14:textId="77777777" w:rsidR="00C72642" w:rsidRDefault="00C72642" w:rsidP="00C72642">
      <w:pPr>
        <w:jc w:val="center"/>
        <w:rPr>
          <w:b/>
          <w:bCs/>
          <w:sz w:val="36"/>
          <w:szCs w:val="36"/>
        </w:rPr>
      </w:pPr>
    </w:p>
    <w:p w14:paraId="6A0D90B6" w14:textId="77777777" w:rsidR="00C72642" w:rsidRDefault="00C72642" w:rsidP="00C72642">
      <w:pPr>
        <w:jc w:val="center"/>
        <w:rPr>
          <w:b/>
          <w:bCs/>
          <w:sz w:val="36"/>
          <w:szCs w:val="36"/>
        </w:rPr>
      </w:pPr>
    </w:p>
    <w:p w14:paraId="25757E92" w14:textId="77777777" w:rsidR="00C72642" w:rsidRDefault="00C72642" w:rsidP="00C72642">
      <w:pPr>
        <w:jc w:val="center"/>
        <w:rPr>
          <w:b/>
          <w:bCs/>
          <w:sz w:val="36"/>
          <w:szCs w:val="36"/>
        </w:rPr>
      </w:pPr>
    </w:p>
    <w:p w14:paraId="27857976" w14:textId="77777777" w:rsidR="00C72642" w:rsidRDefault="00C72642" w:rsidP="00C72642">
      <w:pPr>
        <w:jc w:val="center"/>
        <w:rPr>
          <w:b/>
          <w:bCs/>
          <w:sz w:val="36"/>
          <w:szCs w:val="36"/>
        </w:rPr>
      </w:pPr>
    </w:p>
    <w:p w14:paraId="5570E75B" w14:textId="77777777" w:rsidR="00C72642" w:rsidRDefault="00C72642" w:rsidP="00381125">
      <w:pPr>
        <w:ind w:firstLine="720"/>
        <w:jc w:val="both"/>
        <w:rPr>
          <w:sz w:val="32"/>
          <w:szCs w:val="32"/>
        </w:rPr>
      </w:pPr>
    </w:p>
    <w:p w14:paraId="069CECAE" w14:textId="214128AB" w:rsidR="00381125" w:rsidRPr="00C72642" w:rsidRDefault="00381125" w:rsidP="00381125">
      <w:pPr>
        <w:ind w:firstLine="720"/>
        <w:jc w:val="both"/>
        <w:rPr>
          <w:sz w:val="32"/>
          <w:szCs w:val="32"/>
        </w:rPr>
      </w:pPr>
      <w:r w:rsidRPr="00C72642">
        <w:rPr>
          <w:sz w:val="32"/>
          <w:szCs w:val="32"/>
        </w:rPr>
        <w:lastRenderedPageBreak/>
        <w:t>Yi</w:t>
      </w:r>
      <w:r w:rsidR="00AC1EC4" w:rsidRPr="00C72642">
        <w:rPr>
          <w:sz w:val="32"/>
          <w:szCs w:val="32"/>
        </w:rPr>
        <w:t>t</w:t>
      </w:r>
      <w:r w:rsidRPr="00C72642">
        <w:rPr>
          <w:sz w:val="32"/>
          <w:szCs w:val="32"/>
        </w:rPr>
        <w:t xml:space="preserve">zchak and </w:t>
      </w:r>
      <w:proofErr w:type="spellStart"/>
      <w:r w:rsidRPr="00C72642">
        <w:rPr>
          <w:sz w:val="32"/>
          <w:szCs w:val="32"/>
        </w:rPr>
        <w:t>Rivka</w:t>
      </w:r>
      <w:proofErr w:type="spellEnd"/>
      <w:r w:rsidRPr="00C72642">
        <w:rPr>
          <w:sz w:val="32"/>
          <w:szCs w:val="32"/>
        </w:rPr>
        <w:t xml:space="preserve"> ha</w:t>
      </w:r>
      <w:r w:rsidR="00EF1B15" w:rsidRPr="00C72642">
        <w:rPr>
          <w:sz w:val="32"/>
          <w:szCs w:val="32"/>
        </w:rPr>
        <w:t>d</w:t>
      </w:r>
      <w:r w:rsidRPr="00C72642">
        <w:rPr>
          <w:sz w:val="32"/>
          <w:szCs w:val="32"/>
        </w:rPr>
        <w:t xml:space="preserve"> been married for </w:t>
      </w:r>
      <w:r w:rsidR="00932F53" w:rsidRPr="00C72642">
        <w:rPr>
          <w:sz w:val="32"/>
          <w:szCs w:val="32"/>
        </w:rPr>
        <w:t xml:space="preserve">20 </w:t>
      </w:r>
      <w:r w:rsidRPr="00C72642">
        <w:rPr>
          <w:sz w:val="32"/>
          <w:szCs w:val="32"/>
        </w:rPr>
        <w:t>year</w:t>
      </w:r>
      <w:r w:rsidR="00EF1B15" w:rsidRPr="00C72642">
        <w:rPr>
          <w:sz w:val="32"/>
          <w:szCs w:val="32"/>
        </w:rPr>
        <w:t>s</w:t>
      </w:r>
      <w:r w:rsidRPr="00C72642">
        <w:rPr>
          <w:sz w:val="32"/>
          <w:szCs w:val="32"/>
        </w:rPr>
        <w:t xml:space="preserve"> and </w:t>
      </w:r>
      <w:r w:rsidR="00AC1EC4" w:rsidRPr="00C72642">
        <w:rPr>
          <w:sz w:val="32"/>
          <w:szCs w:val="32"/>
        </w:rPr>
        <w:t>had</w:t>
      </w:r>
      <w:r w:rsidRPr="00C72642">
        <w:rPr>
          <w:sz w:val="32"/>
          <w:szCs w:val="32"/>
        </w:rPr>
        <w:t xml:space="preserve"> </w:t>
      </w:r>
      <w:r w:rsidR="00932F53" w:rsidRPr="00C72642">
        <w:rPr>
          <w:sz w:val="32"/>
          <w:szCs w:val="32"/>
        </w:rPr>
        <w:t>yet to be</w:t>
      </w:r>
      <w:r w:rsidRPr="00C72642">
        <w:rPr>
          <w:sz w:val="32"/>
          <w:szCs w:val="32"/>
        </w:rPr>
        <w:t xml:space="preserve"> blessed with a child. </w:t>
      </w:r>
      <w:r w:rsidR="00932F53" w:rsidRPr="00C72642">
        <w:rPr>
          <w:sz w:val="32"/>
          <w:szCs w:val="32"/>
        </w:rPr>
        <w:t>To seek</w:t>
      </w:r>
      <w:r w:rsidRPr="00C72642">
        <w:rPr>
          <w:sz w:val="32"/>
          <w:szCs w:val="32"/>
        </w:rPr>
        <w:t xml:space="preserve"> to remedy the problem, they stepped up their prayers and began beseeching </w:t>
      </w:r>
      <w:proofErr w:type="spellStart"/>
      <w:r w:rsidRPr="00C72642">
        <w:rPr>
          <w:sz w:val="32"/>
          <w:szCs w:val="32"/>
        </w:rPr>
        <w:t>Hashem</w:t>
      </w:r>
      <w:proofErr w:type="spellEnd"/>
      <w:r w:rsidRPr="00C72642">
        <w:rPr>
          <w:sz w:val="32"/>
          <w:szCs w:val="32"/>
        </w:rPr>
        <w:t xml:space="preserve">. </w:t>
      </w:r>
      <w:r w:rsidR="00932F53" w:rsidRPr="00C72642">
        <w:rPr>
          <w:sz w:val="32"/>
          <w:szCs w:val="32"/>
        </w:rPr>
        <w:t xml:space="preserve">The Torah tells us that </w:t>
      </w:r>
      <w:r w:rsidRPr="00C72642">
        <w:rPr>
          <w:sz w:val="32"/>
          <w:szCs w:val="32"/>
        </w:rPr>
        <w:t>Yit</w:t>
      </w:r>
      <w:r w:rsidR="00EF1B15" w:rsidRPr="00C72642">
        <w:rPr>
          <w:sz w:val="32"/>
          <w:szCs w:val="32"/>
        </w:rPr>
        <w:t>z</w:t>
      </w:r>
      <w:r w:rsidRPr="00C72642">
        <w:rPr>
          <w:sz w:val="32"/>
          <w:szCs w:val="32"/>
        </w:rPr>
        <w:t>chak stood in one corner of the room</w:t>
      </w:r>
      <w:r w:rsidR="00EF1B15" w:rsidRPr="00C72642">
        <w:rPr>
          <w:sz w:val="32"/>
          <w:szCs w:val="32"/>
        </w:rPr>
        <w:t xml:space="preserve"> </w:t>
      </w:r>
      <w:r w:rsidR="00932F53" w:rsidRPr="00C72642">
        <w:rPr>
          <w:sz w:val="32"/>
          <w:szCs w:val="32"/>
        </w:rPr>
        <w:t xml:space="preserve">and </w:t>
      </w:r>
      <w:proofErr w:type="spellStart"/>
      <w:r w:rsidRPr="00C72642">
        <w:rPr>
          <w:sz w:val="32"/>
          <w:szCs w:val="32"/>
        </w:rPr>
        <w:t>Rivka</w:t>
      </w:r>
      <w:proofErr w:type="spellEnd"/>
      <w:r w:rsidRPr="00C72642">
        <w:rPr>
          <w:sz w:val="32"/>
          <w:szCs w:val="32"/>
        </w:rPr>
        <w:t xml:space="preserve"> </w:t>
      </w:r>
      <w:r w:rsidR="00932F53" w:rsidRPr="00C72642">
        <w:rPr>
          <w:sz w:val="32"/>
          <w:szCs w:val="32"/>
        </w:rPr>
        <w:t xml:space="preserve">stood </w:t>
      </w:r>
      <w:r w:rsidRPr="00C72642">
        <w:rPr>
          <w:sz w:val="32"/>
          <w:szCs w:val="32"/>
        </w:rPr>
        <w:t>in the other</w:t>
      </w:r>
      <w:r w:rsidR="00EF1B15" w:rsidRPr="00C72642">
        <w:rPr>
          <w:sz w:val="32"/>
          <w:szCs w:val="32"/>
        </w:rPr>
        <w:t xml:space="preserve">, </w:t>
      </w:r>
      <w:r w:rsidRPr="00C72642">
        <w:rPr>
          <w:sz w:val="32"/>
          <w:szCs w:val="32"/>
        </w:rPr>
        <w:t xml:space="preserve">and </w:t>
      </w:r>
      <w:r w:rsidR="00EF1B15" w:rsidRPr="00C72642">
        <w:rPr>
          <w:sz w:val="32"/>
          <w:szCs w:val="32"/>
        </w:rPr>
        <w:t xml:space="preserve">they </w:t>
      </w:r>
      <w:r w:rsidRPr="00C72642">
        <w:rPr>
          <w:sz w:val="32"/>
          <w:szCs w:val="32"/>
        </w:rPr>
        <w:t xml:space="preserve">prayed </w:t>
      </w:r>
      <w:r w:rsidR="00EF1B15" w:rsidRPr="00C72642">
        <w:rPr>
          <w:sz w:val="32"/>
          <w:szCs w:val="32"/>
        </w:rPr>
        <w:t xml:space="preserve">their hearts out </w:t>
      </w:r>
      <w:r w:rsidRPr="00C72642">
        <w:rPr>
          <w:sz w:val="32"/>
          <w:szCs w:val="32"/>
        </w:rPr>
        <w:t xml:space="preserve">to </w:t>
      </w:r>
      <w:proofErr w:type="spellStart"/>
      <w:r w:rsidRPr="00C72642">
        <w:rPr>
          <w:sz w:val="32"/>
          <w:szCs w:val="32"/>
        </w:rPr>
        <w:t>Hashem</w:t>
      </w:r>
      <w:proofErr w:type="spellEnd"/>
      <w:r w:rsidR="00EF1B15" w:rsidRPr="00C72642">
        <w:rPr>
          <w:sz w:val="32"/>
          <w:szCs w:val="32"/>
        </w:rPr>
        <w:t xml:space="preserve">. Their prayers bore fruit, and </w:t>
      </w:r>
      <w:proofErr w:type="spellStart"/>
      <w:r w:rsidR="00EF1B15" w:rsidRPr="00C72642">
        <w:rPr>
          <w:sz w:val="32"/>
          <w:szCs w:val="32"/>
        </w:rPr>
        <w:t>Rivka</w:t>
      </w:r>
      <w:proofErr w:type="spellEnd"/>
      <w:r w:rsidR="00EF1B15" w:rsidRPr="00C72642">
        <w:rPr>
          <w:sz w:val="32"/>
          <w:szCs w:val="32"/>
        </w:rPr>
        <w:t xml:space="preserve"> gave birth to twins, Yaakov and </w:t>
      </w:r>
      <w:proofErr w:type="spellStart"/>
      <w:r w:rsidR="00EF1B15" w:rsidRPr="00C72642">
        <w:rPr>
          <w:sz w:val="32"/>
          <w:szCs w:val="32"/>
        </w:rPr>
        <w:t>Esav</w:t>
      </w:r>
      <w:proofErr w:type="spellEnd"/>
      <w:r w:rsidR="00EF1B15" w:rsidRPr="00C72642">
        <w:rPr>
          <w:sz w:val="32"/>
          <w:szCs w:val="32"/>
        </w:rPr>
        <w:t xml:space="preserve">. </w:t>
      </w:r>
    </w:p>
    <w:p w14:paraId="4D308EF9" w14:textId="11C87B58" w:rsidR="00EF1B15" w:rsidRPr="00C72642" w:rsidRDefault="00EF1B15" w:rsidP="00381125">
      <w:pPr>
        <w:ind w:firstLine="720"/>
        <w:jc w:val="both"/>
        <w:rPr>
          <w:sz w:val="32"/>
          <w:szCs w:val="32"/>
        </w:rPr>
      </w:pPr>
      <w:r w:rsidRPr="00C72642">
        <w:rPr>
          <w:sz w:val="32"/>
          <w:szCs w:val="32"/>
        </w:rPr>
        <w:t>Although the</w:t>
      </w:r>
      <w:r w:rsidR="00932F53" w:rsidRPr="00C72642">
        <w:rPr>
          <w:sz w:val="32"/>
          <w:szCs w:val="32"/>
        </w:rPr>
        <w:t xml:space="preserve"> boys</w:t>
      </w:r>
      <w:r w:rsidRPr="00C72642">
        <w:rPr>
          <w:sz w:val="32"/>
          <w:szCs w:val="32"/>
        </w:rPr>
        <w:t xml:space="preserve"> were twins, they were as different as night and day. </w:t>
      </w:r>
      <w:proofErr w:type="spellStart"/>
      <w:r w:rsidRPr="00C72642">
        <w:rPr>
          <w:sz w:val="32"/>
          <w:szCs w:val="32"/>
        </w:rPr>
        <w:t>Esav</w:t>
      </w:r>
      <w:proofErr w:type="spellEnd"/>
      <w:r w:rsidRPr="00C72642">
        <w:rPr>
          <w:sz w:val="32"/>
          <w:szCs w:val="32"/>
        </w:rPr>
        <w:t xml:space="preserve"> had a </w:t>
      </w:r>
      <w:r w:rsidR="00932F53" w:rsidRPr="00C72642">
        <w:rPr>
          <w:sz w:val="32"/>
          <w:szCs w:val="32"/>
        </w:rPr>
        <w:t xml:space="preserve">ruddy, hairy </w:t>
      </w:r>
      <w:r w:rsidRPr="00C72642">
        <w:rPr>
          <w:sz w:val="32"/>
          <w:szCs w:val="32"/>
        </w:rPr>
        <w:t xml:space="preserve">complexion, while Yaakov looked </w:t>
      </w:r>
      <w:r w:rsidR="00932F53" w:rsidRPr="00C72642">
        <w:rPr>
          <w:sz w:val="32"/>
          <w:szCs w:val="32"/>
        </w:rPr>
        <w:t xml:space="preserve">like a </w:t>
      </w:r>
      <w:r w:rsidRPr="00C72642">
        <w:rPr>
          <w:sz w:val="32"/>
          <w:szCs w:val="32"/>
        </w:rPr>
        <w:t>normal</w:t>
      </w:r>
      <w:r w:rsidR="00932F53" w:rsidRPr="00C72642">
        <w:rPr>
          <w:sz w:val="32"/>
          <w:szCs w:val="32"/>
        </w:rPr>
        <w:t xml:space="preserve"> baby</w:t>
      </w:r>
      <w:r w:rsidR="00B35EF6" w:rsidRPr="00C72642">
        <w:rPr>
          <w:sz w:val="32"/>
          <w:szCs w:val="32"/>
        </w:rPr>
        <w:t>,</w:t>
      </w:r>
      <w:r w:rsidR="00932F53" w:rsidRPr="00C72642">
        <w:rPr>
          <w:sz w:val="32"/>
          <w:szCs w:val="32"/>
        </w:rPr>
        <w:t xml:space="preserve"> although</w:t>
      </w:r>
      <w:r w:rsidR="00B35EF6" w:rsidRPr="00C72642">
        <w:rPr>
          <w:sz w:val="32"/>
          <w:szCs w:val="32"/>
        </w:rPr>
        <w:t>,</w:t>
      </w:r>
      <w:r w:rsidR="00932F53" w:rsidRPr="00C72642">
        <w:rPr>
          <w:sz w:val="32"/>
          <w:szCs w:val="32"/>
        </w:rPr>
        <w:t xml:space="preserve"> he emerged</w:t>
      </w:r>
      <w:r w:rsidRPr="00C72642">
        <w:rPr>
          <w:sz w:val="32"/>
          <w:szCs w:val="32"/>
        </w:rPr>
        <w:t xml:space="preserve"> </w:t>
      </w:r>
      <w:r w:rsidR="00932F53" w:rsidRPr="00C72642">
        <w:rPr>
          <w:sz w:val="32"/>
          <w:szCs w:val="32"/>
        </w:rPr>
        <w:t>grasping</w:t>
      </w:r>
      <w:r w:rsidRPr="00C72642">
        <w:rPr>
          <w:sz w:val="32"/>
          <w:szCs w:val="32"/>
        </w:rPr>
        <w:t xml:space="preserve"> </w:t>
      </w:r>
      <w:proofErr w:type="spellStart"/>
      <w:r w:rsidRPr="00C72642">
        <w:rPr>
          <w:sz w:val="32"/>
          <w:szCs w:val="32"/>
        </w:rPr>
        <w:t>Esav’s</w:t>
      </w:r>
      <w:proofErr w:type="spellEnd"/>
      <w:r w:rsidRPr="00C72642">
        <w:rPr>
          <w:sz w:val="32"/>
          <w:szCs w:val="32"/>
        </w:rPr>
        <w:t xml:space="preserve"> heel. These two factors gave rise to the names </w:t>
      </w:r>
      <w:r w:rsidR="006C0265" w:rsidRPr="00C72642">
        <w:rPr>
          <w:sz w:val="32"/>
          <w:szCs w:val="32"/>
        </w:rPr>
        <w:t xml:space="preserve">that </w:t>
      </w:r>
      <w:r w:rsidRPr="00C72642">
        <w:rPr>
          <w:sz w:val="32"/>
          <w:szCs w:val="32"/>
        </w:rPr>
        <w:t xml:space="preserve">Yitzchak and </w:t>
      </w:r>
      <w:proofErr w:type="spellStart"/>
      <w:r w:rsidRPr="00C72642">
        <w:rPr>
          <w:sz w:val="32"/>
          <w:szCs w:val="32"/>
        </w:rPr>
        <w:t>Rivka</w:t>
      </w:r>
      <w:proofErr w:type="spellEnd"/>
      <w:r w:rsidRPr="00C72642">
        <w:rPr>
          <w:sz w:val="32"/>
          <w:szCs w:val="32"/>
        </w:rPr>
        <w:t xml:space="preserve"> gave them. </w:t>
      </w:r>
      <w:proofErr w:type="spellStart"/>
      <w:r w:rsidRPr="00C72642">
        <w:rPr>
          <w:sz w:val="32"/>
          <w:szCs w:val="32"/>
        </w:rPr>
        <w:t>Esav</w:t>
      </w:r>
      <w:proofErr w:type="spellEnd"/>
      <w:r w:rsidRPr="00C72642">
        <w:rPr>
          <w:sz w:val="32"/>
          <w:szCs w:val="32"/>
        </w:rPr>
        <w:t xml:space="preserve"> was named </w:t>
      </w:r>
      <w:proofErr w:type="spellStart"/>
      <w:r w:rsidRPr="00C72642">
        <w:rPr>
          <w:sz w:val="32"/>
          <w:szCs w:val="32"/>
        </w:rPr>
        <w:t>Esav</w:t>
      </w:r>
      <w:proofErr w:type="spellEnd"/>
      <w:r w:rsidRPr="00C72642">
        <w:rPr>
          <w:sz w:val="32"/>
          <w:szCs w:val="32"/>
        </w:rPr>
        <w:t xml:space="preserve"> because he </w:t>
      </w:r>
      <w:r w:rsidR="006C0265" w:rsidRPr="00C72642">
        <w:rPr>
          <w:sz w:val="32"/>
          <w:szCs w:val="32"/>
        </w:rPr>
        <w:t xml:space="preserve">appeared much older than he </w:t>
      </w:r>
      <w:proofErr w:type="gramStart"/>
      <w:r w:rsidR="006C0265" w:rsidRPr="00C72642">
        <w:rPr>
          <w:sz w:val="32"/>
          <w:szCs w:val="32"/>
        </w:rPr>
        <w:t>was</w:t>
      </w:r>
      <w:r w:rsidR="00B35EF6" w:rsidRPr="00C72642">
        <w:rPr>
          <w:sz w:val="32"/>
          <w:szCs w:val="32"/>
        </w:rPr>
        <w:t>,</w:t>
      </w:r>
      <w:proofErr w:type="gramEnd"/>
      <w:r w:rsidRPr="00C72642">
        <w:rPr>
          <w:sz w:val="32"/>
          <w:szCs w:val="32"/>
        </w:rPr>
        <w:t xml:space="preserve"> </w:t>
      </w:r>
      <w:r w:rsidR="00B3553C" w:rsidRPr="00C72642">
        <w:rPr>
          <w:rFonts w:hint="cs"/>
          <w:sz w:val="32"/>
          <w:szCs w:val="32"/>
          <w:rtl/>
        </w:rPr>
        <w:t>עשוי</w:t>
      </w:r>
      <w:r w:rsidR="00B3553C" w:rsidRPr="00C72642">
        <w:rPr>
          <w:sz w:val="32"/>
          <w:szCs w:val="32"/>
        </w:rPr>
        <w:t xml:space="preserve">- </w:t>
      </w:r>
      <w:r w:rsidR="00B3553C" w:rsidRPr="00C72642">
        <w:rPr>
          <w:i/>
          <w:iCs/>
          <w:sz w:val="32"/>
          <w:szCs w:val="32"/>
        </w:rPr>
        <w:t>complete</w:t>
      </w:r>
      <w:r w:rsidR="00B3553C" w:rsidRPr="00C72642">
        <w:rPr>
          <w:sz w:val="32"/>
          <w:szCs w:val="32"/>
        </w:rPr>
        <w:t xml:space="preserve"> and </w:t>
      </w:r>
      <w:r w:rsidRPr="00C72642">
        <w:rPr>
          <w:sz w:val="32"/>
          <w:szCs w:val="32"/>
        </w:rPr>
        <w:t xml:space="preserve">covered with hair. </w:t>
      </w:r>
      <w:r w:rsidR="00AC1EC4" w:rsidRPr="00C72642">
        <w:rPr>
          <w:sz w:val="32"/>
          <w:szCs w:val="32"/>
        </w:rPr>
        <w:t xml:space="preserve">Yaakov was </w:t>
      </w:r>
      <w:r w:rsidR="00391B4C" w:rsidRPr="00C72642">
        <w:rPr>
          <w:sz w:val="32"/>
          <w:szCs w:val="32"/>
        </w:rPr>
        <w:t xml:space="preserve">named </w:t>
      </w:r>
      <w:r w:rsidR="00AC1EC4" w:rsidRPr="00C72642">
        <w:rPr>
          <w:sz w:val="32"/>
          <w:szCs w:val="32"/>
        </w:rPr>
        <w:t xml:space="preserve">Yaakov because he held onto </w:t>
      </w:r>
      <w:proofErr w:type="spellStart"/>
      <w:r w:rsidR="00AC1EC4" w:rsidRPr="00C72642">
        <w:rPr>
          <w:sz w:val="32"/>
          <w:szCs w:val="32"/>
        </w:rPr>
        <w:t>Esav’s</w:t>
      </w:r>
      <w:proofErr w:type="spellEnd"/>
      <w:r w:rsidR="00AC1EC4" w:rsidRPr="00C72642">
        <w:rPr>
          <w:sz w:val="32"/>
          <w:szCs w:val="32"/>
        </w:rPr>
        <w:t xml:space="preserve"> </w:t>
      </w:r>
      <w:r w:rsidR="00AC1EC4" w:rsidRPr="00C72642">
        <w:rPr>
          <w:rFonts w:hint="cs"/>
          <w:sz w:val="32"/>
          <w:szCs w:val="32"/>
          <w:rtl/>
        </w:rPr>
        <w:t>עקב</w:t>
      </w:r>
      <w:r w:rsidR="00AC1EC4" w:rsidRPr="00C72642">
        <w:rPr>
          <w:sz w:val="32"/>
          <w:szCs w:val="32"/>
        </w:rPr>
        <w:t xml:space="preserve"> – </w:t>
      </w:r>
      <w:r w:rsidR="00AC1EC4" w:rsidRPr="00C72642">
        <w:rPr>
          <w:i/>
          <w:iCs/>
          <w:sz w:val="32"/>
          <w:szCs w:val="32"/>
        </w:rPr>
        <w:t>heel</w:t>
      </w:r>
      <w:r w:rsidR="00AC1EC4" w:rsidRPr="00C72642">
        <w:rPr>
          <w:sz w:val="32"/>
          <w:szCs w:val="32"/>
        </w:rPr>
        <w:t xml:space="preserve">. </w:t>
      </w:r>
    </w:p>
    <w:p w14:paraId="5AE9D666" w14:textId="1B8EE342" w:rsidR="00AC1EC4" w:rsidRPr="00C72642" w:rsidRDefault="00AC1EC4" w:rsidP="00E14376">
      <w:pPr>
        <w:ind w:firstLine="720"/>
        <w:jc w:val="both"/>
        <w:rPr>
          <w:sz w:val="32"/>
          <w:szCs w:val="32"/>
        </w:rPr>
      </w:pPr>
      <w:r w:rsidRPr="00C72642">
        <w:rPr>
          <w:sz w:val="32"/>
          <w:szCs w:val="32"/>
        </w:rPr>
        <w:t xml:space="preserve">The Torah </w:t>
      </w:r>
      <w:r w:rsidR="006C0265" w:rsidRPr="00C72642">
        <w:rPr>
          <w:sz w:val="32"/>
          <w:szCs w:val="32"/>
        </w:rPr>
        <w:t>then offers</w:t>
      </w:r>
      <w:r w:rsidRPr="00C72642">
        <w:rPr>
          <w:sz w:val="32"/>
          <w:szCs w:val="32"/>
        </w:rPr>
        <w:t xml:space="preserve"> a brief description of them (</w:t>
      </w:r>
      <w:r w:rsidR="00E14376" w:rsidRPr="00C72642">
        <w:rPr>
          <w:sz w:val="32"/>
          <w:szCs w:val="32"/>
        </w:rPr>
        <w:t>Genesis 25:27)</w:t>
      </w:r>
      <w:r w:rsidRPr="00C72642">
        <w:rPr>
          <w:sz w:val="32"/>
          <w:szCs w:val="32"/>
        </w:rPr>
        <w:t xml:space="preserve">. </w:t>
      </w:r>
    </w:p>
    <w:p w14:paraId="57D2EF21" w14:textId="77777777" w:rsidR="00AC1EC4" w:rsidRPr="00C72642" w:rsidRDefault="00AC1EC4" w:rsidP="00AC1EC4">
      <w:pPr>
        <w:ind w:firstLine="720"/>
        <w:jc w:val="right"/>
        <w:rPr>
          <w:rFonts w:cs="Arial"/>
          <w:sz w:val="32"/>
          <w:szCs w:val="32"/>
        </w:rPr>
      </w:pPr>
      <w:r w:rsidRPr="00C72642">
        <w:rPr>
          <w:rFonts w:cs="Arial"/>
          <w:sz w:val="32"/>
          <w:szCs w:val="32"/>
          <w:rtl/>
        </w:rPr>
        <w:t>(כז) וַיִּגְדְּלוּ הַנְּעָרִים וַיְהִי עֵשָׂו אִישׁ יֹדֵעַ צַיִד אִישׁ שָׂדֶה וְיַעֲקֹב אִישׁ תָּם ישֵׁב אֹהָלִים</w:t>
      </w:r>
    </w:p>
    <w:p w14:paraId="522CAA4A" w14:textId="77777777" w:rsidR="00E14376" w:rsidRPr="00C72642" w:rsidRDefault="00E14376" w:rsidP="00E14376">
      <w:pPr>
        <w:ind w:firstLine="720"/>
        <w:jc w:val="both"/>
        <w:rPr>
          <w:rFonts w:cs="Arial"/>
          <w:i/>
          <w:iCs/>
          <w:sz w:val="32"/>
          <w:szCs w:val="32"/>
        </w:rPr>
      </w:pPr>
      <w:r w:rsidRPr="00C72642">
        <w:rPr>
          <w:rFonts w:cs="Arial"/>
          <w:sz w:val="32"/>
          <w:szCs w:val="32"/>
        </w:rPr>
        <w:t xml:space="preserve">27) </w:t>
      </w:r>
      <w:r w:rsidRPr="00C72642">
        <w:rPr>
          <w:rFonts w:cs="Arial"/>
          <w:i/>
          <w:iCs/>
          <w:sz w:val="32"/>
          <w:szCs w:val="32"/>
        </w:rPr>
        <w:t xml:space="preserve">The lads grew up, and </w:t>
      </w:r>
      <w:proofErr w:type="spellStart"/>
      <w:r w:rsidRPr="00C72642">
        <w:rPr>
          <w:rFonts w:cs="Arial"/>
          <w:i/>
          <w:iCs/>
          <w:sz w:val="32"/>
          <w:szCs w:val="32"/>
        </w:rPr>
        <w:t>Esav</w:t>
      </w:r>
      <w:proofErr w:type="spellEnd"/>
      <w:r w:rsidRPr="00C72642">
        <w:rPr>
          <w:rFonts w:cs="Arial"/>
          <w:i/>
          <w:iCs/>
          <w:sz w:val="32"/>
          <w:szCs w:val="32"/>
        </w:rPr>
        <w:t xml:space="preserve"> became a man who knows hunting, a man of the field, but Yaakov was a wholesome man, abiding in tents.</w:t>
      </w:r>
    </w:p>
    <w:p w14:paraId="168DC8E7" w14:textId="0F338F50" w:rsidR="00AB110D" w:rsidRDefault="00AB110D" w:rsidP="00E14376">
      <w:pPr>
        <w:ind w:firstLine="720"/>
        <w:jc w:val="both"/>
        <w:rPr>
          <w:rFonts w:cs="Arial"/>
          <w:sz w:val="32"/>
          <w:szCs w:val="32"/>
        </w:rPr>
      </w:pPr>
      <w:proofErr w:type="spellStart"/>
      <w:r w:rsidRPr="00C72642">
        <w:rPr>
          <w:rFonts w:cs="Arial"/>
          <w:sz w:val="32"/>
          <w:szCs w:val="32"/>
        </w:rPr>
        <w:t>Rashi</w:t>
      </w:r>
      <w:proofErr w:type="spellEnd"/>
      <w:r w:rsidRPr="00C72642">
        <w:rPr>
          <w:rFonts w:cs="Arial"/>
          <w:sz w:val="32"/>
          <w:szCs w:val="32"/>
        </w:rPr>
        <w:t xml:space="preserve"> explains that </w:t>
      </w:r>
      <w:proofErr w:type="spellStart"/>
      <w:r w:rsidRPr="00C72642">
        <w:rPr>
          <w:rFonts w:cs="Arial"/>
          <w:sz w:val="32"/>
          <w:szCs w:val="32"/>
        </w:rPr>
        <w:t>Esav</w:t>
      </w:r>
      <w:proofErr w:type="spellEnd"/>
      <w:r w:rsidRPr="00C72642">
        <w:rPr>
          <w:rFonts w:cs="Arial"/>
          <w:sz w:val="32"/>
          <w:szCs w:val="32"/>
        </w:rPr>
        <w:t xml:space="preserve"> not only possessed the skill of hunting animals, he was also an expert at “hunting” people</w:t>
      </w:r>
      <w:r w:rsidR="006C0265" w:rsidRPr="00C72642">
        <w:rPr>
          <w:rFonts w:cs="Arial"/>
          <w:sz w:val="32"/>
          <w:szCs w:val="32"/>
        </w:rPr>
        <w:t xml:space="preserve">, </w:t>
      </w:r>
      <w:proofErr w:type="gramStart"/>
      <w:r w:rsidR="006C0265" w:rsidRPr="00C72642">
        <w:rPr>
          <w:rFonts w:cs="Arial"/>
          <w:sz w:val="32"/>
          <w:szCs w:val="32"/>
        </w:rPr>
        <w:t>tricking</w:t>
      </w:r>
      <w:proofErr w:type="gramEnd"/>
      <w:r w:rsidR="006C0265" w:rsidRPr="00C72642">
        <w:rPr>
          <w:rFonts w:cs="Arial"/>
          <w:sz w:val="32"/>
          <w:szCs w:val="32"/>
        </w:rPr>
        <w:t xml:space="preserve"> </w:t>
      </w:r>
      <w:r w:rsidRPr="00C72642">
        <w:rPr>
          <w:rFonts w:cs="Arial"/>
          <w:sz w:val="32"/>
          <w:szCs w:val="32"/>
        </w:rPr>
        <w:t>them into thinking</w:t>
      </w:r>
      <w:r w:rsidR="006C0265" w:rsidRPr="00C72642">
        <w:rPr>
          <w:rFonts w:cs="Arial"/>
          <w:sz w:val="32"/>
          <w:szCs w:val="32"/>
        </w:rPr>
        <w:t xml:space="preserve"> </w:t>
      </w:r>
      <w:r w:rsidRPr="00C72642">
        <w:rPr>
          <w:rFonts w:cs="Arial"/>
          <w:sz w:val="32"/>
          <w:szCs w:val="32"/>
        </w:rPr>
        <w:t xml:space="preserve">he was something that he wasn’t. </w:t>
      </w:r>
      <w:r w:rsidR="00280B72" w:rsidRPr="00C72642">
        <w:rPr>
          <w:rFonts w:cs="Arial"/>
          <w:sz w:val="32"/>
          <w:szCs w:val="32"/>
        </w:rPr>
        <w:t xml:space="preserve">He </w:t>
      </w:r>
      <w:r w:rsidR="006C0265" w:rsidRPr="00C72642">
        <w:rPr>
          <w:rFonts w:cs="Arial"/>
          <w:sz w:val="32"/>
          <w:szCs w:val="32"/>
        </w:rPr>
        <w:t>mis</w:t>
      </w:r>
      <w:r w:rsidR="00280B72" w:rsidRPr="00C72642">
        <w:rPr>
          <w:rFonts w:cs="Arial"/>
          <w:sz w:val="32"/>
          <w:szCs w:val="32"/>
        </w:rPr>
        <w:t xml:space="preserve">led his father Yitzchak into thinking </w:t>
      </w:r>
      <w:r w:rsidR="006C0265" w:rsidRPr="00C72642">
        <w:rPr>
          <w:rFonts w:cs="Arial"/>
          <w:sz w:val="32"/>
          <w:szCs w:val="32"/>
        </w:rPr>
        <w:t xml:space="preserve">that </w:t>
      </w:r>
      <w:r w:rsidR="00280B72" w:rsidRPr="00C72642">
        <w:rPr>
          <w:rFonts w:cs="Arial"/>
          <w:sz w:val="32"/>
          <w:szCs w:val="32"/>
        </w:rPr>
        <w:t>he was righteous by asking him intricate</w:t>
      </w:r>
      <w:r w:rsidR="006C0265" w:rsidRPr="00C72642">
        <w:rPr>
          <w:rFonts w:cs="Arial"/>
          <w:sz w:val="32"/>
          <w:szCs w:val="32"/>
        </w:rPr>
        <w:t xml:space="preserve">, seemingly learned </w:t>
      </w:r>
      <w:r w:rsidR="00280B72" w:rsidRPr="00C72642">
        <w:rPr>
          <w:rFonts w:cs="Arial"/>
          <w:sz w:val="32"/>
          <w:szCs w:val="32"/>
        </w:rPr>
        <w:t>questions about Jewish law</w:t>
      </w:r>
      <w:r w:rsidR="006C0265" w:rsidRPr="00C72642">
        <w:rPr>
          <w:rFonts w:cs="Arial"/>
          <w:sz w:val="32"/>
          <w:szCs w:val="32"/>
        </w:rPr>
        <w:t xml:space="preserve">, although he </w:t>
      </w:r>
      <w:r w:rsidR="00B3553C" w:rsidRPr="00C72642">
        <w:rPr>
          <w:rFonts w:cs="Arial"/>
          <w:sz w:val="32"/>
          <w:szCs w:val="32"/>
        </w:rPr>
        <w:t xml:space="preserve">never abided by those laws. </w:t>
      </w:r>
      <w:r w:rsidRPr="00C72642">
        <w:rPr>
          <w:rFonts w:cs="Arial"/>
          <w:sz w:val="32"/>
          <w:szCs w:val="32"/>
        </w:rPr>
        <w:t xml:space="preserve">Yaakov, </w:t>
      </w:r>
      <w:r w:rsidR="006C0265" w:rsidRPr="00C72642">
        <w:rPr>
          <w:rFonts w:cs="Arial"/>
          <w:sz w:val="32"/>
          <w:szCs w:val="32"/>
        </w:rPr>
        <w:t xml:space="preserve">on the other hand, </w:t>
      </w:r>
      <w:r w:rsidRPr="00C72642">
        <w:rPr>
          <w:rFonts w:cs="Arial"/>
          <w:sz w:val="32"/>
          <w:szCs w:val="32"/>
        </w:rPr>
        <w:t xml:space="preserve">was sincere, </w:t>
      </w:r>
      <w:r w:rsidR="0008086A" w:rsidRPr="00C72642">
        <w:rPr>
          <w:rFonts w:cs="Arial"/>
          <w:sz w:val="32"/>
          <w:szCs w:val="32"/>
        </w:rPr>
        <w:t xml:space="preserve">and </w:t>
      </w:r>
      <w:r w:rsidRPr="00C72642">
        <w:rPr>
          <w:rFonts w:cs="Arial"/>
          <w:sz w:val="32"/>
          <w:szCs w:val="32"/>
        </w:rPr>
        <w:t xml:space="preserve">what he said was what he felt in his heart. He was not duplicitous like </w:t>
      </w:r>
      <w:proofErr w:type="spellStart"/>
      <w:r w:rsidRPr="00C72642">
        <w:rPr>
          <w:rFonts w:cs="Arial"/>
          <w:sz w:val="32"/>
          <w:szCs w:val="32"/>
        </w:rPr>
        <w:t>Esav</w:t>
      </w:r>
      <w:proofErr w:type="spellEnd"/>
      <w:r w:rsidRPr="00C72642">
        <w:rPr>
          <w:rFonts w:cs="Arial"/>
          <w:sz w:val="32"/>
          <w:szCs w:val="32"/>
        </w:rPr>
        <w:t xml:space="preserve">, and dwelled in the tents of Shem </w:t>
      </w:r>
      <w:proofErr w:type="gramStart"/>
      <w:r w:rsidRPr="00C72642">
        <w:rPr>
          <w:rFonts w:cs="Arial"/>
          <w:sz w:val="32"/>
          <w:szCs w:val="32"/>
        </w:rPr>
        <w:t>a</w:t>
      </w:r>
      <w:proofErr w:type="gramEnd"/>
      <w:r w:rsidRPr="00C72642">
        <w:rPr>
          <w:rFonts w:cs="Arial"/>
          <w:sz w:val="32"/>
          <w:szCs w:val="32"/>
        </w:rPr>
        <w:t xml:space="preserve"> </w:t>
      </w:r>
      <w:proofErr w:type="spellStart"/>
      <w:r w:rsidRPr="00C72642">
        <w:rPr>
          <w:rFonts w:cs="Arial"/>
          <w:sz w:val="32"/>
          <w:szCs w:val="32"/>
        </w:rPr>
        <w:t>Eber</w:t>
      </w:r>
      <w:proofErr w:type="spellEnd"/>
      <w:r w:rsidRPr="00C72642">
        <w:rPr>
          <w:rFonts w:cs="Arial"/>
          <w:sz w:val="32"/>
          <w:szCs w:val="32"/>
        </w:rPr>
        <w:t xml:space="preserve"> where he learned Torah. </w:t>
      </w:r>
    </w:p>
    <w:p w14:paraId="676883EB" w14:textId="77777777" w:rsidR="00C72642" w:rsidRPr="00C72642" w:rsidRDefault="00C72642" w:rsidP="00E14376">
      <w:pPr>
        <w:ind w:firstLine="720"/>
        <w:jc w:val="both"/>
        <w:rPr>
          <w:rFonts w:cs="Arial"/>
          <w:sz w:val="32"/>
          <w:szCs w:val="32"/>
        </w:rPr>
      </w:pPr>
    </w:p>
    <w:p w14:paraId="58610E99" w14:textId="62C617E9" w:rsidR="00E14376" w:rsidRPr="00C72642" w:rsidRDefault="00E14376" w:rsidP="00E14376">
      <w:pPr>
        <w:ind w:firstLine="720"/>
        <w:jc w:val="both"/>
        <w:rPr>
          <w:rFonts w:cs="Arial"/>
          <w:sz w:val="32"/>
          <w:szCs w:val="32"/>
        </w:rPr>
      </w:pPr>
      <w:r w:rsidRPr="00C72642">
        <w:rPr>
          <w:rFonts w:cs="Arial"/>
          <w:sz w:val="32"/>
          <w:szCs w:val="32"/>
        </w:rPr>
        <w:lastRenderedPageBreak/>
        <w:t xml:space="preserve">The Torah tells us that </w:t>
      </w:r>
      <w:r w:rsidR="0008086A" w:rsidRPr="00C72642">
        <w:rPr>
          <w:rFonts w:cs="Arial"/>
          <w:sz w:val="32"/>
          <w:szCs w:val="32"/>
        </w:rPr>
        <w:t xml:space="preserve">Yitzchak favored </w:t>
      </w:r>
      <w:proofErr w:type="spellStart"/>
      <w:r w:rsidR="0008086A" w:rsidRPr="00C72642">
        <w:rPr>
          <w:rFonts w:cs="Arial"/>
          <w:sz w:val="32"/>
          <w:szCs w:val="32"/>
        </w:rPr>
        <w:t>Esav</w:t>
      </w:r>
      <w:proofErr w:type="spellEnd"/>
      <w:r w:rsidR="0008086A" w:rsidRPr="00C72642">
        <w:rPr>
          <w:rFonts w:cs="Arial"/>
          <w:sz w:val="32"/>
          <w:szCs w:val="32"/>
        </w:rPr>
        <w:t xml:space="preserve"> because </w:t>
      </w:r>
      <w:proofErr w:type="spellStart"/>
      <w:r w:rsidR="0008086A" w:rsidRPr="00C72642">
        <w:rPr>
          <w:rFonts w:cs="Arial"/>
          <w:sz w:val="32"/>
          <w:szCs w:val="32"/>
        </w:rPr>
        <w:t>Esav</w:t>
      </w:r>
      <w:proofErr w:type="spellEnd"/>
      <w:r w:rsidR="0008086A" w:rsidRPr="00C72642">
        <w:rPr>
          <w:rFonts w:cs="Arial"/>
          <w:sz w:val="32"/>
          <w:szCs w:val="32"/>
        </w:rPr>
        <w:t xml:space="preserve"> “hunted” him with his mouth, </w:t>
      </w:r>
      <w:r w:rsidR="006C0265" w:rsidRPr="00C72642">
        <w:rPr>
          <w:rFonts w:cs="Arial"/>
          <w:sz w:val="32"/>
          <w:szCs w:val="32"/>
        </w:rPr>
        <w:t xml:space="preserve">but that </w:t>
      </w:r>
      <w:proofErr w:type="spellStart"/>
      <w:r w:rsidR="0008086A" w:rsidRPr="00C72642">
        <w:rPr>
          <w:rFonts w:cs="Arial"/>
          <w:sz w:val="32"/>
          <w:szCs w:val="32"/>
        </w:rPr>
        <w:t>Rivka</w:t>
      </w:r>
      <w:proofErr w:type="spellEnd"/>
      <w:r w:rsidR="0008086A" w:rsidRPr="00C72642">
        <w:rPr>
          <w:rFonts w:cs="Arial"/>
          <w:sz w:val="32"/>
          <w:szCs w:val="32"/>
        </w:rPr>
        <w:t xml:space="preserve"> favored Yaakov. </w:t>
      </w:r>
    </w:p>
    <w:p w14:paraId="1E79E4C4" w14:textId="77777777" w:rsidR="0008086A" w:rsidRPr="00C72642" w:rsidRDefault="0008086A" w:rsidP="0008086A">
      <w:pPr>
        <w:ind w:firstLine="720"/>
        <w:jc w:val="right"/>
        <w:rPr>
          <w:rFonts w:cs="Arial"/>
          <w:sz w:val="32"/>
          <w:szCs w:val="32"/>
        </w:rPr>
      </w:pPr>
      <w:r w:rsidRPr="00C72642">
        <w:rPr>
          <w:rFonts w:cs="Arial"/>
          <w:sz w:val="32"/>
          <w:szCs w:val="32"/>
          <w:rtl/>
        </w:rPr>
        <w:t>(כח) וַיֶּאֱהַב יִצְחָק אֶת עֵשָׂו כִּי צַיִד בְּפִיו וְרִבְקָה אֹהֶבֶת אֶת יַעֲקֹב</w:t>
      </w:r>
    </w:p>
    <w:p w14:paraId="4549FD3B" w14:textId="77777777" w:rsidR="0008086A" w:rsidRPr="00C72642" w:rsidRDefault="0008086A" w:rsidP="0008086A">
      <w:pPr>
        <w:ind w:firstLine="720"/>
        <w:jc w:val="both"/>
        <w:rPr>
          <w:i/>
          <w:iCs/>
          <w:sz w:val="32"/>
          <w:szCs w:val="32"/>
        </w:rPr>
      </w:pPr>
      <w:r w:rsidRPr="00C72642">
        <w:rPr>
          <w:i/>
          <w:iCs/>
          <w:sz w:val="32"/>
          <w:szCs w:val="32"/>
        </w:rPr>
        <w:t xml:space="preserve">28) Yitzchak loved </w:t>
      </w:r>
      <w:proofErr w:type="spellStart"/>
      <w:r w:rsidRPr="00C72642">
        <w:rPr>
          <w:i/>
          <w:iCs/>
          <w:sz w:val="32"/>
          <w:szCs w:val="32"/>
        </w:rPr>
        <w:t>Esav</w:t>
      </w:r>
      <w:proofErr w:type="spellEnd"/>
      <w:r w:rsidRPr="00C72642">
        <w:rPr>
          <w:i/>
          <w:iCs/>
          <w:sz w:val="32"/>
          <w:szCs w:val="32"/>
        </w:rPr>
        <w:t xml:space="preserve"> for game was in his mouth, but </w:t>
      </w:r>
      <w:proofErr w:type="spellStart"/>
      <w:r w:rsidRPr="00C72642">
        <w:rPr>
          <w:i/>
          <w:iCs/>
          <w:sz w:val="32"/>
          <w:szCs w:val="32"/>
        </w:rPr>
        <w:t>Rivka</w:t>
      </w:r>
      <w:proofErr w:type="spellEnd"/>
      <w:r w:rsidRPr="00C72642">
        <w:rPr>
          <w:i/>
          <w:iCs/>
          <w:sz w:val="32"/>
          <w:szCs w:val="32"/>
        </w:rPr>
        <w:t xml:space="preserve"> loved Yaakov. </w:t>
      </w:r>
    </w:p>
    <w:p w14:paraId="4284ABF5" w14:textId="3CAF3846" w:rsidR="0008086A" w:rsidRPr="00C72642" w:rsidRDefault="006C0265" w:rsidP="0008086A">
      <w:pPr>
        <w:ind w:firstLine="720"/>
        <w:jc w:val="both"/>
        <w:rPr>
          <w:sz w:val="32"/>
          <w:szCs w:val="32"/>
        </w:rPr>
      </w:pPr>
      <w:r w:rsidRPr="00C72642">
        <w:rPr>
          <w:sz w:val="32"/>
          <w:szCs w:val="32"/>
        </w:rPr>
        <w:t xml:space="preserve">Of note is that </w:t>
      </w:r>
      <w:proofErr w:type="spellStart"/>
      <w:r w:rsidR="0008086A" w:rsidRPr="00C72642">
        <w:rPr>
          <w:sz w:val="32"/>
          <w:szCs w:val="32"/>
        </w:rPr>
        <w:t>Par</w:t>
      </w:r>
      <w:r w:rsidRPr="00C72642">
        <w:rPr>
          <w:sz w:val="32"/>
          <w:szCs w:val="32"/>
        </w:rPr>
        <w:t>a</w:t>
      </w:r>
      <w:r w:rsidR="0008086A" w:rsidRPr="00C72642">
        <w:rPr>
          <w:sz w:val="32"/>
          <w:szCs w:val="32"/>
        </w:rPr>
        <w:t>shat</w:t>
      </w:r>
      <w:proofErr w:type="spellEnd"/>
      <w:r w:rsidR="0008086A" w:rsidRPr="00C72642">
        <w:rPr>
          <w:sz w:val="32"/>
          <w:szCs w:val="32"/>
        </w:rPr>
        <w:t xml:space="preserve"> </w:t>
      </w:r>
      <w:proofErr w:type="spellStart"/>
      <w:r w:rsidR="0008086A" w:rsidRPr="00C72642">
        <w:rPr>
          <w:sz w:val="32"/>
          <w:szCs w:val="32"/>
        </w:rPr>
        <w:t>Toldot</w:t>
      </w:r>
      <w:proofErr w:type="spellEnd"/>
      <w:r w:rsidR="0008086A" w:rsidRPr="00C72642">
        <w:rPr>
          <w:sz w:val="32"/>
          <w:szCs w:val="32"/>
        </w:rPr>
        <w:t xml:space="preserve"> is the Torah’s only </w:t>
      </w:r>
      <w:proofErr w:type="spellStart"/>
      <w:r w:rsidR="0008086A" w:rsidRPr="00C72642">
        <w:rPr>
          <w:sz w:val="32"/>
          <w:szCs w:val="32"/>
        </w:rPr>
        <w:t>par</w:t>
      </w:r>
      <w:r w:rsidRPr="00C72642">
        <w:rPr>
          <w:sz w:val="32"/>
          <w:szCs w:val="32"/>
        </w:rPr>
        <w:t>a</w:t>
      </w:r>
      <w:r w:rsidR="0008086A" w:rsidRPr="00C72642">
        <w:rPr>
          <w:sz w:val="32"/>
          <w:szCs w:val="32"/>
        </w:rPr>
        <w:t>sha</w:t>
      </w:r>
      <w:proofErr w:type="spellEnd"/>
      <w:r w:rsidR="0008086A" w:rsidRPr="00C72642">
        <w:rPr>
          <w:sz w:val="32"/>
          <w:szCs w:val="32"/>
        </w:rPr>
        <w:t xml:space="preserve"> in which all three patriarchs, </w:t>
      </w:r>
      <w:proofErr w:type="spellStart"/>
      <w:r w:rsidR="0008086A" w:rsidRPr="00C72642">
        <w:rPr>
          <w:sz w:val="32"/>
          <w:szCs w:val="32"/>
        </w:rPr>
        <w:t>Avraham</w:t>
      </w:r>
      <w:proofErr w:type="spellEnd"/>
      <w:r w:rsidR="0008086A" w:rsidRPr="00C72642">
        <w:rPr>
          <w:sz w:val="32"/>
          <w:szCs w:val="32"/>
        </w:rPr>
        <w:t xml:space="preserve">, Yitzchak and Yaakov, were alive at one time. Although we read </w:t>
      </w:r>
      <w:r w:rsidR="00B3553C" w:rsidRPr="00C72642">
        <w:rPr>
          <w:sz w:val="32"/>
          <w:szCs w:val="32"/>
        </w:rPr>
        <w:t>about</w:t>
      </w:r>
      <w:r w:rsidR="0008086A" w:rsidRPr="00C72642">
        <w:rPr>
          <w:sz w:val="32"/>
          <w:szCs w:val="32"/>
        </w:rPr>
        <w:t xml:space="preserve"> </w:t>
      </w:r>
      <w:proofErr w:type="spellStart"/>
      <w:r w:rsidR="0008086A" w:rsidRPr="00C72642">
        <w:rPr>
          <w:sz w:val="32"/>
          <w:szCs w:val="32"/>
        </w:rPr>
        <w:t>Avraham’s</w:t>
      </w:r>
      <w:proofErr w:type="spellEnd"/>
      <w:r w:rsidR="0008086A" w:rsidRPr="00C72642">
        <w:rPr>
          <w:sz w:val="32"/>
          <w:szCs w:val="32"/>
        </w:rPr>
        <w:t xml:space="preserve"> death at the end of last week’s portion, and this week’s portion begins with Yitzchak and </w:t>
      </w:r>
      <w:proofErr w:type="spellStart"/>
      <w:r w:rsidR="0008086A" w:rsidRPr="00C72642">
        <w:rPr>
          <w:sz w:val="32"/>
          <w:szCs w:val="32"/>
        </w:rPr>
        <w:t>Rivka</w:t>
      </w:r>
      <w:proofErr w:type="spellEnd"/>
      <w:r w:rsidR="0008086A" w:rsidRPr="00C72642">
        <w:rPr>
          <w:sz w:val="32"/>
          <w:szCs w:val="32"/>
        </w:rPr>
        <w:t xml:space="preserve"> praying for children, the Torah is not always written in chronological order. The math</w:t>
      </w:r>
      <w:r w:rsidRPr="00C72642">
        <w:rPr>
          <w:sz w:val="32"/>
          <w:szCs w:val="32"/>
        </w:rPr>
        <w:t>, though,</w:t>
      </w:r>
      <w:r w:rsidR="0008086A" w:rsidRPr="00C72642">
        <w:rPr>
          <w:sz w:val="32"/>
          <w:szCs w:val="32"/>
        </w:rPr>
        <w:t xml:space="preserve"> is quite simple: </w:t>
      </w:r>
      <w:proofErr w:type="spellStart"/>
      <w:r w:rsidR="0008086A" w:rsidRPr="00C72642">
        <w:rPr>
          <w:sz w:val="32"/>
          <w:szCs w:val="32"/>
        </w:rPr>
        <w:t>Avraham</w:t>
      </w:r>
      <w:proofErr w:type="spellEnd"/>
      <w:r w:rsidR="0008086A" w:rsidRPr="00C72642">
        <w:rPr>
          <w:sz w:val="32"/>
          <w:szCs w:val="32"/>
        </w:rPr>
        <w:t xml:space="preserve"> was 100 when he had Yitzchak, Yitzchak was 60 when he had the twins, and </w:t>
      </w:r>
      <w:proofErr w:type="spellStart"/>
      <w:r w:rsidR="0008086A" w:rsidRPr="00C72642">
        <w:rPr>
          <w:sz w:val="32"/>
          <w:szCs w:val="32"/>
        </w:rPr>
        <w:t>Avraham</w:t>
      </w:r>
      <w:proofErr w:type="spellEnd"/>
      <w:r w:rsidR="0008086A" w:rsidRPr="00C72642">
        <w:rPr>
          <w:sz w:val="32"/>
          <w:szCs w:val="32"/>
        </w:rPr>
        <w:t xml:space="preserve"> died at 175. </w:t>
      </w:r>
      <w:r w:rsidRPr="00C72642">
        <w:rPr>
          <w:sz w:val="32"/>
          <w:szCs w:val="32"/>
        </w:rPr>
        <w:t>Hence,</w:t>
      </w:r>
      <w:r w:rsidR="0008086A" w:rsidRPr="00C72642">
        <w:rPr>
          <w:sz w:val="32"/>
          <w:szCs w:val="32"/>
        </w:rPr>
        <w:t xml:space="preserve"> Yaakov and </w:t>
      </w:r>
      <w:proofErr w:type="spellStart"/>
      <w:r w:rsidR="0008086A" w:rsidRPr="00C72642">
        <w:rPr>
          <w:sz w:val="32"/>
          <w:szCs w:val="32"/>
        </w:rPr>
        <w:t>Esav</w:t>
      </w:r>
      <w:proofErr w:type="spellEnd"/>
      <w:r w:rsidR="0008086A" w:rsidRPr="00C72642">
        <w:rPr>
          <w:sz w:val="32"/>
          <w:szCs w:val="32"/>
        </w:rPr>
        <w:t xml:space="preserve"> were fifteen years old when </w:t>
      </w:r>
      <w:r w:rsidRPr="00C72642">
        <w:rPr>
          <w:sz w:val="32"/>
          <w:szCs w:val="32"/>
        </w:rPr>
        <w:t xml:space="preserve">their grandfather </w:t>
      </w:r>
      <w:proofErr w:type="spellStart"/>
      <w:r w:rsidR="0008086A" w:rsidRPr="00C72642">
        <w:rPr>
          <w:sz w:val="32"/>
          <w:szCs w:val="32"/>
        </w:rPr>
        <w:t>Avraham</w:t>
      </w:r>
      <w:proofErr w:type="spellEnd"/>
      <w:r w:rsidR="0008086A" w:rsidRPr="00C72642">
        <w:rPr>
          <w:sz w:val="32"/>
          <w:szCs w:val="32"/>
        </w:rPr>
        <w:t xml:space="preserve"> passed away. </w:t>
      </w:r>
    </w:p>
    <w:p w14:paraId="76C5A294" w14:textId="1993DC4A" w:rsidR="005A195D" w:rsidRPr="00C72642" w:rsidRDefault="0008086A" w:rsidP="0008086A">
      <w:pPr>
        <w:ind w:firstLine="720"/>
        <w:jc w:val="both"/>
        <w:rPr>
          <w:sz w:val="32"/>
          <w:szCs w:val="32"/>
        </w:rPr>
      </w:pPr>
      <w:r w:rsidRPr="00C72642">
        <w:rPr>
          <w:sz w:val="32"/>
          <w:szCs w:val="32"/>
        </w:rPr>
        <w:t xml:space="preserve">The next episode related in the Torah is the interaction that took place between Yaakov and </w:t>
      </w:r>
      <w:proofErr w:type="spellStart"/>
      <w:r w:rsidRPr="00C72642">
        <w:rPr>
          <w:sz w:val="32"/>
          <w:szCs w:val="32"/>
        </w:rPr>
        <w:t>Esav</w:t>
      </w:r>
      <w:proofErr w:type="spellEnd"/>
      <w:r w:rsidRPr="00C72642">
        <w:rPr>
          <w:sz w:val="32"/>
          <w:szCs w:val="32"/>
        </w:rPr>
        <w:t xml:space="preserve"> </w:t>
      </w:r>
      <w:r w:rsidR="000C7185" w:rsidRPr="00C72642">
        <w:rPr>
          <w:sz w:val="32"/>
          <w:szCs w:val="32"/>
        </w:rPr>
        <w:t xml:space="preserve">on the day </w:t>
      </w:r>
      <w:r w:rsidR="00B3553C" w:rsidRPr="00C72642">
        <w:rPr>
          <w:sz w:val="32"/>
          <w:szCs w:val="32"/>
        </w:rPr>
        <w:t xml:space="preserve">that </w:t>
      </w:r>
      <w:proofErr w:type="spellStart"/>
      <w:r w:rsidRPr="00C72642">
        <w:rPr>
          <w:sz w:val="32"/>
          <w:szCs w:val="32"/>
        </w:rPr>
        <w:t>Avraham</w:t>
      </w:r>
      <w:proofErr w:type="spellEnd"/>
      <w:r w:rsidRPr="00C72642">
        <w:rPr>
          <w:sz w:val="32"/>
          <w:szCs w:val="32"/>
        </w:rPr>
        <w:t xml:space="preserve"> </w:t>
      </w:r>
      <w:proofErr w:type="spellStart"/>
      <w:r w:rsidRPr="00C72642">
        <w:rPr>
          <w:sz w:val="32"/>
          <w:szCs w:val="32"/>
        </w:rPr>
        <w:t>Avinu</w:t>
      </w:r>
      <w:proofErr w:type="spellEnd"/>
      <w:r w:rsidRPr="00C72642">
        <w:rPr>
          <w:sz w:val="32"/>
          <w:szCs w:val="32"/>
        </w:rPr>
        <w:t xml:space="preserve"> </w:t>
      </w:r>
      <w:r w:rsidR="000C7185" w:rsidRPr="00C72642">
        <w:rPr>
          <w:sz w:val="32"/>
          <w:szCs w:val="32"/>
        </w:rPr>
        <w:t>died</w:t>
      </w:r>
      <w:r w:rsidRPr="00C72642">
        <w:rPr>
          <w:sz w:val="32"/>
          <w:szCs w:val="32"/>
        </w:rPr>
        <w:t xml:space="preserve">. </w:t>
      </w:r>
    </w:p>
    <w:p w14:paraId="16FAFA09" w14:textId="77777777" w:rsidR="0008086A" w:rsidRPr="00C72642" w:rsidRDefault="00321A91" w:rsidP="0008086A">
      <w:pPr>
        <w:ind w:firstLine="720"/>
        <w:jc w:val="both"/>
        <w:rPr>
          <w:sz w:val="32"/>
          <w:szCs w:val="32"/>
        </w:rPr>
      </w:pPr>
      <w:proofErr w:type="spellStart"/>
      <w:r w:rsidRPr="00C72642">
        <w:rPr>
          <w:sz w:val="32"/>
          <w:szCs w:val="32"/>
        </w:rPr>
        <w:t>Avraham</w:t>
      </w:r>
      <w:proofErr w:type="spellEnd"/>
      <w:r w:rsidRPr="00C72642">
        <w:rPr>
          <w:sz w:val="32"/>
          <w:szCs w:val="32"/>
        </w:rPr>
        <w:t xml:space="preserve"> </w:t>
      </w:r>
      <w:proofErr w:type="spellStart"/>
      <w:r w:rsidRPr="00C72642">
        <w:rPr>
          <w:sz w:val="32"/>
          <w:szCs w:val="32"/>
        </w:rPr>
        <w:t>Avinu</w:t>
      </w:r>
      <w:proofErr w:type="spellEnd"/>
      <w:r w:rsidRPr="00C72642">
        <w:rPr>
          <w:sz w:val="32"/>
          <w:szCs w:val="32"/>
        </w:rPr>
        <w:t xml:space="preserve"> was a world</w:t>
      </w:r>
      <w:r w:rsidR="005A195D" w:rsidRPr="00C72642">
        <w:rPr>
          <w:sz w:val="32"/>
          <w:szCs w:val="32"/>
        </w:rPr>
        <w:t>-</w:t>
      </w:r>
      <w:r w:rsidRPr="00C72642">
        <w:rPr>
          <w:sz w:val="32"/>
          <w:szCs w:val="32"/>
        </w:rPr>
        <w:t xml:space="preserve">renowned figure. </w:t>
      </w:r>
      <w:r w:rsidR="005A195D" w:rsidRPr="00C72642">
        <w:rPr>
          <w:sz w:val="32"/>
          <w:szCs w:val="32"/>
        </w:rPr>
        <w:t xml:space="preserve">His kindness touched multitudes. He healed the sick, gave food to the poor, provided food and lodging to thousands of </w:t>
      </w:r>
      <w:r w:rsidR="00EA597F" w:rsidRPr="00C72642">
        <w:rPr>
          <w:sz w:val="32"/>
          <w:szCs w:val="32"/>
        </w:rPr>
        <w:t>travelers</w:t>
      </w:r>
      <w:r w:rsidR="005A195D" w:rsidRPr="00C72642">
        <w:rPr>
          <w:sz w:val="32"/>
          <w:szCs w:val="32"/>
        </w:rPr>
        <w:t>,</w:t>
      </w:r>
      <w:r w:rsidR="00EA597F" w:rsidRPr="00C72642">
        <w:rPr>
          <w:sz w:val="32"/>
          <w:szCs w:val="32"/>
        </w:rPr>
        <w:t xml:space="preserve"> and was a beacon of kindness recognized by all. His death brought tears to the eyes of all who knew of him. </w:t>
      </w:r>
    </w:p>
    <w:p w14:paraId="3D194F7A" w14:textId="77777777" w:rsidR="00C72642" w:rsidRDefault="00280B72" w:rsidP="000C7185">
      <w:pPr>
        <w:ind w:firstLine="720"/>
        <w:jc w:val="both"/>
        <w:rPr>
          <w:sz w:val="32"/>
          <w:szCs w:val="32"/>
        </w:rPr>
      </w:pPr>
      <w:r w:rsidRPr="00C72642">
        <w:rPr>
          <w:sz w:val="32"/>
          <w:szCs w:val="32"/>
        </w:rPr>
        <w:t xml:space="preserve">The first meal </w:t>
      </w:r>
      <w:r w:rsidR="006C0265" w:rsidRPr="00C72642">
        <w:rPr>
          <w:sz w:val="32"/>
          <w:szCs w:val="32"/>
        </w:rPr>
        <w:t xml:space="preserve">that </w:t>
      </w:r>
      <w:r w:rsidRPr="00C72642">
        <w:rPr>
          <w:sz w:val="32"/>
          <w:szCs w:val="32"/>
        </w:rPr>
        <w:t>mourners eat after their deceased is buried</w:t>
      </w:r>
      <w:r w:rsidR="006C0265" w:rsidRPr="00C72642">
        <w:rPr>
          <w:sz w:val="32"/>
          <w:szCs w:val="32"/>
        </w:rPr>
        <w:t xml:space="preserve"> (and this rule is applicable today as well)</w:t>
      </w:r>
      <w:r w:rsidRPr="00C72642">
        <w:rPr>
          <w:sz w:val="32"/>
          <w:szCs w:val="32"/>
        </w:rPr>
        <w:t xml:space="preserve">, </w:t>
      </w:r>
      <w:r w:rsidR="00B3553C" w:rsidRPr="00C72642">
        <w:rPr>
          <w:sz w:val="32"/>
          <w:szCs w:val="32"/>
        </w:rPr>
        <w:t>may not belong to them</w:t>
      </w:r>
      <w:r w:rsidR="006C0265" w:rsidRPr="00C72642">
        <w:rPr>
          <w:sz w:val="32"/>
          <w:szCs w:val="32"/>
        </w:rPr>
        <w:t xml:space="preserve">; </w:t>
      </w:r>
      <w:r w:rsidR="00B3553C" w:rsidRPr="00C72642">
        <w:rPr>
          <w:sz w:val="32"/>
          <w:szCs w:val="32"/>
        </w:rPr>
        <w:t>it must</w:t>
      </w:r>
      <w:r w:rsidRPr="00C72642">
        <w:rPr>
          <w:sz w:val="32"/>
          <w:szCs w:val="32"/>
        </w:rPr>
        <w:t xml:space="preserve"> </w:t>
      </w:r>
      <w:r w:rsidR="006C0265" w:rsidRPr="00C72642">
        <w:rPr>
          <w:sz w:val="32"/>
          <w:szCs w:val="32"/>
        </w:rPr>
        <w:t>come from others</w:t>
      </w:r>
      <w:r w:rsidRPr="00C72642">
        <w:rPr>
          <w:sz w:val="32"/>
          <w:szCs w:val="32"/>
        </w:rPr>
        <w:t xml:space="preserve">. </w:t>
      </w:r>
      <w:r w:rsidR="006C0265" w:rsidRPr="00C72642">
        <w:rPr>
          <w:sz w:val="32"/>
          <w:szCs w:val="32"/>
        </w:rPr>
        <w:t>Thus</w:t>
      </w:r>
      <w:r w:rsidR="00B17CA3" w:rsidRPr="00C72642">
        <w:rPr>
          <w:sz w:val="32"/>
          <w:szCs w:val="32"/>
        </w:rPr>
        <w:t>,</w:t>
      </w:r>
      <w:r w:rsidRPr="00C72642">
        <w:rPr>
          <w:sz w:val="32"/>
          <w:szCs w:val="32"/>
        </w:rPr>
        <w:t xml:space="preserve"> Yaakov was cooking a pot of lentil soup to give </w:t>
      </w:r>
      <w:r w:rsidR="006C0265" w:rsidRPr="00C72642">
        <w:rPr>
          <w:sz w:val="32"/>
          <w:szCs w:val="32"/>
        </w:rPr>
        <w:t xml:space="preserve">to </w:t>
      </w:r>
      <w:r w:rsidRPr="00C72642">
        <w:rPr>
          <w:sz w:val="32"/>
          <w:szCs w:val="32"/>
        </w:rPr>
        <w:t xml:space="preserve">his father Yitzchak after </w:t>
      </w:r>
      <w:proofErr w:type="spellStart"/>
      <w:r w:rsidRPr="00C72642">
        <w:rPr>
          <w:sz w:val="32"/>
          <w:szCs w:val="32"/>
        </w:rPr>
        <w:t>Avraham’s</w:t>
      </w:r>
      <w:proofErr w:type="spellEnd"/>
      <w:r w:rsidRPr="00C72642">
        <w:rPr>
          <w:sz w:val="32"/>
          <w:szCs w:val="32"/>
        </w:rPr>
        <w:t xml:space="preserve"> burial. </w:t>
      </w:r>
      <w:r w:rsidR="006C0265" w:rsidRPr="00C72642">
        <w:rPr>
          <w:sz w:val="32"/>
          <w:szCs w:val="32"/>
        </w:rPr>
        <w:t>The custom today</w:t>
      </w:r>
      <w:r w:rsidR="001677E5" w:rsidRPr="00C72642">
        <w:rPr>
          <w:sz w:val="32"/>
          <w:szCs w:val="32"/>
        </w:rPr>
        <w:t xml:space="preserve"> </w:t>
      </w:r>
      <w:r w:rsidR="00B17CA3" w:rsidRPr="00C72642">
        <w:rPr>
          <w:sz w:val="32"/>
          <w:szCs w:val="32"/>
        </w:rPr>
        <w:t xml:space="preserve">is </w:t>
      </w:r>
      <w:r w:rsidR="000C7185" w:rsidRPr="00C72642">
        <w:rPr>
          <w:sz w:val="32"/>
          <w:szCs w:val="32"/>
        </w:rPr>
        <w:t>to give the mourners a hard</w:t>
      </w:r>
      <w:r w:rsidR="00EA597F" w:rsidRPr="00C72642">
        <w:rPr>
          <w:sz w:val="32"/>
          <w:szCs w:val="32"/>
        </w:rPr>
        <w:t>-</w:t>
      </w:r>
      <w:r w:rsidR="000C7185" w:rsidRPr="00C72642">
        <w:rPr>
          <w:sz w:val="32"/>
          <w:szCs w:val="32"/>
        </w:rPr>
        <w:t xml:space="preserve">boiled egg </w:t>
      </w:r>
      <w:r w:rsidR="00B17CA3" w:rsidRPr="00C72642">
        <w:rPr>
          <w:sz w:val="32"/>
          <w:szCs w:val="32"/>
        </w:rPr>
        <w:t xml:space="preserve">instead of lentils </w:t>
      </w:r>
      <w:r w:rsidR="000C7185" w:rsidRPr="00C72642">
        <w:rPr>
          <w:sz w:val="32"/>
          <w:szCs w:val="32"/>
        </w:rPr>
        <w:t xml:space="preserve">as part of the first </w:t>
      </w:r>
      <w:r w:rsidR="001677E5" w:rsidRPr="00C72642">
        <w:rPr>
          <w:sz w:val="32"/>
          <w:szCs w:val="32"/>
        </w:rPr>
        <w:t xml:space="preserve">post-burial </w:t>
      </w:r>
      <w:r w:rsidR="000C7185" w:rsidRPr="00C72642">
        <w:rPr>
          <w:sz w:val="32"/>
          <w:szCs w:val="32"/>
        </w:rPr>
        <w:t xml:space="preserve">meal. </w:t>
      </w:r>
      <w:r w:rsidR="001677E5" w:rsidRPr="00C72642">
        <w:rPr>
          <w:sz w:val="32"/>
          <w:szCs w:val="32"/>
        </w:rPr>
        <w:t>Both</w:t>
      </w:r>
      <w:r w:rsidR="000C7185" w:rsidRPr="00C72642">
        <w:rPr>
          <w:sz w:val="32"/>
          <w:szCs w:val="32"/>
        </w:rPr>
        <w:t xml:space="preserve"> lentils and eggs are round and have no “mouth” or opening in them. These properties convey two messages to the mourners</w:t>
      </w:r>
      <w:r w:rsidR="001677E5" w:rsidRPr="00C72642">
        <w:rPr>
          <w:sz w:val="32"/>
          <w:szCs w:val="32"/>
        </w:rPr>
        <w:t>:</w:t>
      </w:r>
      <w:r w:rsidR="000C7185" w:rsidRPr="00C72642">
        <w:rPr>
          <w:sz w:val="32"/>
          <w:szCs w:val="32"/>
        </w:rPr>
        <w:t xml:space="preserve"> </w:t>
      </w:r>
    </w:p>
    <w:p w14:paraId="3556DEE5" w14:textId="0F0ACBF2" w:rsidR="000C7185" w:rsidRPr="00C72642" w:rsidRDefault="001677E5" w:rsidP="000C7185">
      <w:pPr>
        <w:ind w:firstLine="720"/>
        <w:jc w:val="both"/>
        <w:rPr>
          <w:sz w:val="32"/>
          <w:szCs w:val="32"/>
        </w:rPr>
      </w:pPr>
      <w:r w:rsidRPr="00C72642">
        <w:rPr>
          <w:sz w:val="32"/>
          <w:szCs w:val="32"/>
        </w:rPr>
        <w:lastRenderedPageBreak/>
        <w:t>(</w:t>
      </w:r>
      <w:r w:rsidR="000C7185" w:rsidRPr="00C72642">
        <w:rPr>
          <w:sz w:val="32"/>
          <w:szCs w:val="32"/>
        </w:rPr>
        <w:t>1</w:t>
      </w:r>
      <w:r w:rsidRPr="00C72642">
        <w:rPr>
          <w:sz w:val="32"/>
          <w:szCs w:val="32"/>
        </w:rPr>
        <w:t>)</w:t>
      </w:r>
      <w:r w:rsidR="000C7185" w:rsidRPr="00C72642">
        <w:rPr>
          <w:sz w:val="32"/>
          <w:szCs w:val="32"/>
        </w:rPr>
        <w:t xml:space="preserve"> </w:t>
      </w:r>
      <w:r w:rsidR="00B17CA3" w:rsidRPr="00C72642">
        <w:rPr>
          <w:sz w:val="32"/>
          <w:szCs w:val="32"/>
        </w:rPr>
        <w:t>The roundness teaches that t</w:t>
      </w:r>
      <w:r w:rsidR="000C7185" w:rsidRPr="00C72642">
        <w:rPr>
          <w:sz w:val="32"/>
          <w:szCs w:val="32"/>
        </w:rPr>
        <w:t>his is the cycle of life; one is born, lives for a certain length of time, and then passes on. We must accept this reality</w:t>
      </w:r>
      <w:r w:rsidRPr="00C72642">
        <w:rPr>
          <w:sz w:val="32"/>
          <w:szCs w:val="32"/>
        </w:rPr>
        <w:t>; (</w:t>
      </w:r>
      <w:r w:rsidR="000C7185" w:rsidRPr="00C72642">
        <w:rPr>
          <w:sz w:val="32"/>
          <w:szCs w:val="32"/>
        </w:rPr>
        <w:t>2</w:t>
      </w:r>
      <w:r w:rsidRPr="00C72642">
        <w:rPr>
          <w:sz w:val="32"/>
          <w:szCs w:val="32"/>
        </w:rPr>
        <w:t>)</w:t>
      </w:r>
      <w:r w:rsidR="000C7185" w:rsidRPr="00C72642">
        <w:rPr>
          <w:sz w:val="32"/>
          <w:szCs w:val="32"/>
        </w:rPr>
        <w:t xml:space="preserve"> </w:t>
      </w:r>
      <w:proofErr w:type="gramStart"/>
      <w:r w:rsidR="000C7185" w:rsidRPr="00C72642">
        <w:rPr>
          <w:sz w:val="32"/>
          <w:szCs w:val="32"/>
        </w:rPr>
        <w:t>Just</w:t>
      </w:r>
      <w:proofErr w:type="gramEnd"/>
      <w:r w:rsidR="000C7185" w:rsidRPr="00C72642">
        <w:rPr>
          <w:sz w:val="32"/>
          <w:szCs w:val="32"/>
        </w:rPr>
        <w:t xml:space="preserve"> as the egg or lentil ha</w:t>
      </w:r>
      <w:r w:rsidR="00B3553C" w:rsidRPr="00C72642">
        <w:rPr>
          <w:sz w:val="32"/>
          <w:szCs w:val="32"/>
        </w:rPr>
        <w:t>s</w:t>
      </w:r>
      <w:r w:rsidR="000C7185" w:rsidRPr="00C72642">
        <w:rPr>
          <w:sz w:val="32"/>
          <w:szCs w:val="32"/>
        </w:rPr>
        <w:t xml:space="preserve"> no mouth, we also have nothing </w:t>
      </w:r>
      <w:r w:rsidRPr="00C72642">
        <w:rPr>
          <w:sz w:val="32"/>
          <w:szCs w:val="32"/>
        </w:rPr>
        <w:t xml:space="preserve">that we can </w:t>
      </w:r>
      <w:r w:rsidR="000C7185" w:rsidRPr="00C72642">
        <w:rPr>
          <w:sz w:val="32"/>
          <w:szCs w:val="32"/>
        </w:rPr>
        <w:t>say about the loss</w:t>
      </w:r>
      <w:r w:rsidRPr="00C72642">
        <w:rPr>
          <w:sz w:val="32"/>
          <w:szCs w:val="32"/>
        </w:rPr>
        <w:t>; w</w:t>
      </w:r>
      <w:r w:rsidR="000C7185" w:rsidRPr="00C72642">
        <w:rPr>
          <w:sz w:val="32"/>
          <w:szCs w:val="32"/>
        </w:rPr>
        <w:t xml:space="preserve">e must all be silent and accept </w:t>
      </w:r>
      <w:proofErr w:type="spellStart"/>
      <w:r w:rsidR="000C7185" w:rsidRPr="00C72642">
        <w:rPr>
          <w:sz w:val="32"/>
          <w:szCs w:val="32"/>
        </w:rPr>
        <w:t>Hashem’s</w:t>
      </w:r>
      <w:proofErr w:type="spellEnd"/>
      <w:r w:rsidR="000C7185" w:rsidRPr="00C72642">
        <w:rPr>
          <w:sz w:val="32"/>
          <w:szCs w:val="32"/>
        </w:rPr>
        <w:t xml:space="preserve"> judgment because it is </w:t>
      </w:r>
      <w:r w:rsidR="00EA597F" w:rsidRPr="00C72642">
        <w:rPr>
          <w:sz w:val="32"/>
          <w:szCs w:val="32"/>
        </w:rPr>
        <w:t>just</w:t>
      </w:r>
      <w:r w:rsidR="000C7185" w:rsidRPr="00C72642">
        <w:rPr>
          <w:sz w:val="32"/>
          <w:szCs w:val="32"/>
        </w:rPr>
        <w:t xml:space="preserve">. We have nothing to </w:t>
      </w:r>
      <w:r w:rsidR="00393C8E" w:rsidRPr="00C72642">
        <w:rPr>
          <w:sz w:val="32"/>
          <w:szCs w:val="32"/>
        </w:rPr>
        <w:t>add to</w:t>
      </w:r>
      <w:r w:rsidR="000C7185" w:rsidRPr="00C72642">
        <w:rPr>
          <w:sz w:val="32"/>
          <w:szCs w:val="32"/>
        </w:rPr>
        <w:t xml:space="preserve"> the matter. </w:t>
      </w:r>
      <w:r w:rsidRPr="00C72642">
        <w:rPr>
          <w:sz w:val="32"/>
          <w:szCs w:val="32"/>
        </w:rPr>
        <w:t>[</w:t>
      </w:r>
      <w:proofErr w:type="spellStart"/>
      <w:r w:rsidR="000C7185" w:rsidRPr="00C72642">
        <w:rPr>
          <w:sz w:val="32"/>
          <w:szCs w:val="32"/>
        </w:rPr>
        <w:t>Rashi</w:t>
      </w:r>
      <w:proofErr w:type="spellEnd"/>
      <w:r w:rsidRPr="00C72642">
        <w:rPr>
          <w:sz w:val="32"/>
          <w:szCs w:val="32"/>
        </w:rPr>
        <w:t>]</w:t>
      </w:r>
    </w:p>
    <w:p w14:paraId="60B1D6CC" w14:textId="2DD6D8DA" w:rsidR="00393C8E" w:rsidRPr="00C72642" w:rsidRDefault="00393C8E" w:rsidP="00393C8E">
      <w:pPr>
        <w:spacing w:after="0"/>
        <w:ind w:firstLine="720"/>
        <w:jc w:val="both"/>
        <w:rPr>
          <w:sz w:val="32"/>
          <w:szCs w:val="32"/>
        </w:rPr>
      </w:pPr>
      <w:r w:rsidRPr="00C72642">
        <w:rPr>
          <w:sz w:val="32"/>
          <w:szCs w:val="32"/>
        </w:rPr>
        <w:t xml:space="preserve">Here is what happened </w:t>
      </w:r>
      <w:r w:rsidR="001677E5" w:rsidRPr="00C72642">
        <w:rPr>
          <w:sz w:val="32"/>
          <w:szCs w:val="32"/>
        </w:rPr>
        <w:t xml:space="preserve">next </w:t>
      </w:r>
      <w:r w:rsidR="00AB54C9" w:rsidRPr="00C72642">
        <w:rPr>
          <w:sz w:val="32"/>
          <w:szCs w:val="32"/>
        </w:rPr>
        <w:t>(</w:t>
      </w:r>
      <w:r w:rsidRPr="00C72642">
        <w:rPr>
          <w:sz w:val="32"/>
          <w:szCs w:val="32"/>
        </w:rPr>
        <w:t>Genesis 25:29-34)</w:t>
      </w:r>
      <w:r w:rsidR="001677E5" w:rsidRPr="00C72642">
        <w:rPr>
          <w:sz w:val="32"/>
          <w:szCs w:val="32"/>
        </w:rPr>
        <w:t>:</w:t>
      </w:r>
      <w:r w:rsidRPr="00C72642">
        <w:rPr>
          <w:sz w:val="32"/>
          <w:szCs w:val="32"/>
        </w:rPr>
        <w:t xml:space="preserve"> </w:t>
      </w:r>
    </w:p>
    <w:p w14:paraId="218A479F" w14:textId="77777777" w:rsidR="00393C8E" w:rsidRPr="00C72642" w:rsidRDefault="00393C8E" w:rsidP="00393C8E">
      <w:pPr>
        <w:spacing w:after="0"/>
        <w:ind w:firstLine="720"/>
        <w:jc w:val="right"/>
        <w:rPr>
          <w:sz w:val="32"/>
          <w:szCs w:val="32"/>
        </w:rPr>
      </w:pPr>
      <w:r w:rsidRPr="00C72642">
        <w:rPr>
          <w:rFonts w:cs="Arial"/>
          <w:sz w:val="32"/>
          <w:szCs w:val="32"/>
          <w:rtl/>
        </w:rPr>
        <w:t>(כט) וַיָּזֶד יַעֲקֹב נָזִיד וַיָּבֹא עֵשָׂו מִן הַשָּׂדֶה וְהוּא עָיֵף</w:t>
      </w:r>
      <w:r w:rsidRPr="00C72642">
        <w:rPr>
          <w:sz w:val="32"/>
          <w:szCs w:val="32"/>
        </w:rPr>
        <w:t>:</w:t>
      </w:r>
    </w:p>
    <w:p w14:paraId="50EA6DBC" w14:textId="77777777" w:rsidR="00393C8E" w:rsidRPr="00C72642" w:rsidRDefault="00393C8E" w:rsidP="00393C8E">
      <w:pPr>
        <w:spacing w:after="0"/>
        <w:ind w:firstLine="720"/>
        <w:jc w:val="right"/>
        <w:rPr>
          <w:sz w:val="32"/>
          <w:szCs w:val="32"/>
        </w:rPr>
      </w:pPr>
      <w:r w:rsidRPr="00C72642">
        <w:rPr>
          <w:rFonts w:cs="Arial"/>
          <w:sz w:val="32"/>
          <w:szCs w:val="32"/>
          <w:rtl/>
        </w:rPr>
        <w:t>(ל) וַיֹּאמֶר עֵשָׂו אֶל יַעֲקֹב הַלְעִיטֵנִי נָא מִן הָאָדֹם הָאָדֹם הַזֶּה כִּי עָיֵף אָנֹכִי עַל כֵּן קָרָא שְׁמוֹ אֱדוֹם</w:t>
      </w:r>
      <w:r w:rsidRPr="00C72642">
        <w:rPr>
          <w:sz w:val="32"/>
          <w:szCs w:val="32"/>
        </w:rPr>
        <w:t>:</w:t>
      </w:r>
    </w:p>
    <w:p w14:paraId="4C80B05E" w14:textId="77777777" w:rsidR="00393C8E" w:rsidRPr="00C72642" w:rsidRDefault="00393C8E" w:rsidP="00393C8E">
      <w:pPr>
        <w:spacing w:after="0"/>
        <w:ind w:firstLine="720"/>
        <w:jc w:val="right"/>
        <w:rPr>
          <w:sz w:val="32"/>
          <w:szCs w:val="32"/>
        </w:rPr>
      </w:pPr>
      <w:r w:rsidRPr="00C72642">
        <w:rPr>
          <w:rFonts w:cs="Arial"/>
          <w:sz w:val="32"/>
          <w:szCs w:val="32"/>
          <w:rtl/>
        </w:rPr>
        <w:t>(לא) וַיֹּאמֶר יַעֲקֹב מִכְרָה כַיּוֹם אֶת בְּכֹרָתְךָ לִי</w:t>
      </w:r>
      <w:r w:rsidRPr="00C72642">
        <w:rPr>
          <w:sz w:val="32"/>
          <w:szCs w:val="32"/>
        </w:rPr>
        <w:t>:</w:t>
      </w:r>
    </w:p>
    <w:p w14:paraId="7FFAF5A3" w14:textId="77777777" w:rsidR="00393C8E" w:rsidRPr="00C72642" w:rsidRDefault="00393C8E" w:rsidP="00393C8E">
      <w:pPr>
        <w:spacing w:after="0"/>
        <w:ind w:firstLine="720"/>
        <w:jc w:val="right"/>
        <w:rPr>
          <w:sz w:val="32"/>
          <w:szCs w:val="32"/>
        </w:rPr>
      </w:pPr>
      <w:r w:rsidRPr="00C72642">
        <w:rPr>
          <w:rFonts w:cs="Arial"/>
          <w:sz w:val="32"/>
          <w:szCs w:val="32"/>
          <w:rtl/>
        </w:rPr>
        <w:t>(לב) וַיֹּאמֶר עֵשָׂו הִנֵּה אָנֹכִי הוֹלֵךְ לָמוּת וְלָמָּה זֶּה לִי בְּכֹרָה</w:t>
      </w:r>
      <w:r w:rsidRPr="00C72642">
        <w:rPr>
          <w:sz w:val="32"/>
          <w:szCs w:val="32"/>
        </w:rPr>
        <w:t>:</w:t>
      </w:r>
    </w:p>
    <w:p w14:paraId="59AE7935" w14:textId="77777777" w:rsidR="00393C8E" w:rsidRPr="00C72642" w:rsidRDefault="00393C8E" w:rsidP="00393C8E">
      <w:pPr>
        <w:spacing w:after="0"/>
        <w:ind w:firstLine="720"/>
        <w:jc w:val="right"/>
        <w:rPr>
          <w:sz w:val="32"/>
          <w:szCs w:val="32"/>
        </w:rPr>
      </w:pPr>
      <w:r w:rsidRPr="00C72642">
        <w:rPr>
          <w:rFonts w:cs="Arial"/>
          <w:sz w:val="32"/>
          <w:szCs w:val="32"/>
          <w:rtl/>
        </w:rPr>
        <w:t>(לג) וַיֹּאמֶר יַעֲקֹב הִשָּׁבְעָה לִּי כַּיּוֹם וַיִּשָּׁבַע לוֹ וַיִּמְכֹּר אֶת בְּכֹרָתוֹ לְיַעֲקֹב</w:t>
      </w:r>
      <w:r w:rsidRPr="00C72642">
        <w:rPr>
          <w:sz w:val="32"/>
          <w:szCs w:val="32"/>
        </w:rPr>
        <w:t>:</w:t>
      </w:r>
    </w:p>
    <w:p w14:paraId="156CBDFF" w14:textId="77777777" w:rsidR="00393C8E" w:rsidRPr="00C72642" w:rsidRDefault="00393C8E" w:rsidP="00393C8E">
      <w:pPr>
        <w:spacing w:after="0"/>
        <w:ind w:firstLine="720"/>
        <w:jc w:val="right"/>
        <w:rPr>
          <w:rFonts w:cs="Arial"/>
          <w:sz w:val="32"/>
          <w:szCs w:val="32"/>
        </w:rPr>
      </w:pPr>
      <w:r w:rsidRPr="00C72642">
        <w:rPr>
          <w:rFonts w:cs="Arial"/>
          <w:sz w:val="32"/>
          <w:szCs w:val="32"/>
          <w:rtl/>
        </w:rPr>
        <w:t>(לד) וְיַעֲקֹב נָתַן לְעֵשָׂו לֶחֶם וּנְזִיד עֲדָשִׁים וַיֹּאכַל וַיֵּשְׁתְּ וַיָּקָם וַיֵּלַךְ וַיִּבֶז עֵשָׂו אֶת הַבְּכֹרָה</w:t>
      </w:r>
    </w:p>
    <w:p w14:paraId="07C1AE04" w14:textId="77777777" w:rsidR="00AB54C9" w:rsidRPr="00C72642" w:rsidRDefault="00393C8E" w:rsidP="00393C8E">
      <w:pPr>
        <w:spacing w:after="0"/>
        <w:ind w:firstLine="720"/>
        <w:jc w:val="both"/>
        <w:rPr>
          <w:i/>
          <w:iCs/>
          <w:sz w:val="32"/>
          <w:szCs w:val="32"/>
        </w:rPr>
      </w:pPr>
      <w:r w:rsidRPr="00C72642">
        <w:rPr>
          <w:i/>
          <w:iCs/>
          <w:sz w:val="32"/>
          <w:szCs w:val="32"/>
        </w:rPr>
        <w:t xml:space="preserve">29) Jacob simmered a stew, and </w:t>
      </w:r>
      <w:proofErr w:type="spellStart"/>
      <w:r w:rsidRPr="00C72642">
        <w:rPr>
          <w:i/>
          <w:iCs/>
          <w:sz w:val="32"/>
          <w:szCs w:val="32"/>
        </w:rPr>
        <w:t>Esav</w:t>
      </w:r>
      <w:proofErr w:type="spellEnd"/>
      <w:r w:rsidRPr="00C72642">
        <w:rPr>
          <w:i/>
          <w:iCs/>
          <w:sz w:val="32"/>
          <w:szCs w:val="32"/>
        </w:rPr>
        <w:t xml:space="preserve"> came in from the field, and he was exhausted. </w:t>
      </w:r>
      <w:r w:rsidR="00AB54C9" w:rsidRPr="00C72642">
        <w:rPr>
          <w:i/>
          <w:iCs/>
          <w:sz w:val="32"/>
          <w:szCs w:val="32"/>
        </w:rPr>
        <w:t xml:space="preserve">30) </w:t>
      </w:r>
      <w:proofErr w:type="spellStart"/>
      <w:r w:rsidRPr="00C72642">
        <w:rPr>
          <w:i/>
          <w:iCs/>
          <w:sz w:val="32"/>
          <w:szCs w:val="32"/>
        </w:rPr>
        <w:t>Esav</w:t>
      </w:r>
      <w:proofErr w:type="spellEnd"/>
      <w:r w:rsidRPr="00C72642">
        <w:rPr>
          <w:i/>
          <w:iCs/>
          <w:sz w:val="32"/>
          <w:szCs w:val="32"/>
        </w:rPr>
        <w:t xml:space="preserve"> said to Yaakov, “Pour into me, now, some of that very red stuff for I am exhausted.” (He therefore called his name Edom.) </w:t>
      </w:r>
    </w:p>
    <w:p w14:paraId="2C3D82C8" w14:textId="77777777" w:rsidR="00AB54C9" w:rsidRPr="00C72642" w:rsidRDefault="00AB54C9" w:rsidP="00393C8E">
      <w:pPr>
        <w:spacing w:after="0"/>
        <w:ind w:firstLine="720"/>
        <w:jc w:val="both"/>
        <w:rPr>
          <w:i/>
          <w:iCs/>
          <w:sz w:val="32"/>
          <w:szCs w:val="32"/>
        </w:rPr>
      </w:pPr>
      <w:r w:rsidRPr="00C72642">
        <w:rPr>
          <w:i/>
          <w:iCs/>
          <w:sz w:val="32"/>
          <w:szCs w:val="32"/>
        </w:rPr>
        <w:t xml:space="preserve">31) </w:t>
      </w:r>
      <w:r w:rsidR="00393C8E" w:rsidRPr="00C72642">
        <w:rPr>
          <w:i/>
          <w:iCs/>
          <w:sz w:val="32"/>
          <w:szCs w:val="32"/>
        </w:rPr>
        <w:t xml:space="preserve">Jacob said, “Sell, as this day, your birthright to me.” </w:t>
      </w:r>
    </w:p>
    <w:p w14:paraId="4ECEF664" w14:textId="77777777" w:rsidR="00AB54C9" w:rsidRPr="00C72642" w:rsidRDefault="00AB54C9" w:rsidP="00393C8E">
      <w:pPr>
        <w:spacing w:after="0"/>
        <w:ind w:firstLine="720"/>
        <w:jc w:val="both"/>
        <w:rPr>
          <w:i/>
          <w:iCs/>
          <w:sz w:val="32"/>
          <w:szCs w:val="32"/>
        </w:rPr>
      </w:pPr>
      <w:r w:rsidRPr="00C72642">
        <w:rPr>
          <w:i/>
          <w:iCs/>
          <w:sz w:val="32"/>
          <w:szCs w:val="32"/>
        </w:rPr>
        <w:t xml:space="preserve">32) </w:t>
      </w:r>
      <w:r w:rsidR="00393C8E" w:rsidRPr="00C72642">
        <w:rPr>
          <w:i/>
          <w:iCs/>
          <w:sz w:val="32"/>
          <w:szCs w:val="32"/>
        </w:rPr>
        <w:t xml:space="preserve">And </w:t>
      </w:r>
      <w:proofErr w:type="spellStart"/>
      <w:r w:rsidR="00393C8E" w:rsidRPr="00C72642">
        <w:rPr>
          <w:i/>
          <w:iCs/>
          <w:sz w:val="32"/>
          <w:szCs w:val="32"/>
        </w:rPr>
        <w:t>Esav</w:t>
      </w:r>
      <w:proofErr w:type="spellEnd"/>
      <w:r w:rsidR="00393C8E" w:rsidRPr="00C72642">
        <w:rPr>
          <w:i/>
          <w:iCs/>
          <w:sz w:val="32"/>
          <w:szCs w:val="32"/>
        </w:rPr>
        <w:t xml:space="preserve"> said, “Look, I am going to die, so of what use to me is a birthright?” </w:t>
      </w:r>
    </w:p>
    <w:p w14:paraId="7093D038" w14:textId="77777777" w:rsidR="001677E5" w:rsidRPr="00C72642" w:rsidRDefault="00AB54C9" w:rsidP="00393C8E">
      <w:pPr>
        <w:spacing w:after="0"/>
        <w:ind w:firstLine="720"/>
        <w:jc w:val="both"/>
        <w:rPr>
          <w:i/>
          <w:iCs/>
          <w:sz w:val="32"/>
          <w:szCs w:val="32"/>
        </w:rPr>
      </w:pPr>
      <w:r w:rsidRPr="00C72642">
        <w:rPr>
          <w:i/>
          <w:iCs/>
          <w:sz w:val="32"/>
          <w:szCs w:val="32"/>
        </w:rPr>
        <w:t xml:space="preserve">33) </w:t>
      </w:r>
      <w:r w:rsidR="00393C8E" w:rsidRPr="00C72642">
        <w:rPr>
          <w:i/>
          <w:iCs/>
          <w:sz w:val="32"/>
          <w:szCs w:val="32"/>
        </w:rPr>
        <w:t xml:space="preserve">Jacob said, “Swear to me as this day”; he swore to him and sold his birthright to Jacob. </w:t>
      </w:r>
    </w:p>
    <w:p w14:paraId="74CF3BF5" w14:textId="7C8E0CF3" w:rsidR="00393C8E" w:rsidRDefault="00AB54C9" w:rsidP="00393C8E">
      <w:pPr>
        <w:spacing w:after="0"/>
        <w:ind w:firstLine="720"/>
        <w:jc w:val="both"/>
        <w:rPr>
          <w:b/>
          <w:bCs/>
          <w:i/>
          <w:iCs/>
          <w:sz w:val="32"/>
          <w:szCs w:val="32"/>
        </w:rPr>
      </w:pPr>
      <w:r w:rsidRPr="00C72642">
        <w:rPr>
          <w:i/>
          <w:iCs/>
          <w:sz w:val="32"/>
          <w:szCs w:val="32"/>
        </w:rPr>
        <w:t xml:space="preserve">34) </w:t>
      </w:r>
      <w:r w:rsidR="00393C8E" w:rsidRPr="00C72642">
        <w:rPr>
          <w:i/>
          <w:iCs/>
          <w:sz w:val="32"/>
          <w:szCs w:val="32"/>
        </w:rPr>
        <w:t xml:space="preserve">Jacob gave </w:t>
      </w:r>
      <w:proofErr w:type="spellStart"/>
      <w:r w:rsidR="00393C8E" w:rsidRPr="00C72642">
        <w:rPr>
          <w:i/>
          <w:iCs/>
          <w:sz w:val="32"/>
          <w:szCs w:val="32"/>
        </w:rPr>
        <w:t>Esav</w:t>
      </w:r>
      <w:proofErr w:type="spellEnd"/>
      <w:r w:rsidR="00393C8E" w:rsidRPr="00C72642">
        <w:rPr>
          <w:i/>
          <w:iCs/>
          <w:sz w:val="32"/>
          <w:szCs w:val="32"/>
        </w:rPr>
        <w:t xml:space="preserve"> bread and lentil stew, and he ate and drank, got up and left; thus, </w:t>
      </w:r>
      <w:proofErr w:type="spellStart"/>
      <w:r w:rsidR="00393C8E" w:rsidRPr="00C72642">
        <w:rPr>
          <w:b/>
          <w:bCs/>
          <w:i/>
          <w:iCs/>
          <w:sz w:val="32"/>
          <w:szCs w:val="32"/>
        </w:rPr>
        <w:t>Esav</w:t>
      </w:r>
      <w:proofErr w:type="spellEnd"/>
      <w:r w:rsidR="00393C8E" w:rsidRPr="00C72642">
        <w:rPr>
          <w:b/>
          <w:bCs/>
          <w:i/>
          <w:iCs/>
          <w:sz w:val="32"/>
          <w:szCs w:val="32"/>
        </w:rPr>
        <w:t xml:space="preserve"> spurned the birthright.</w:t>
      </w:r>
    </w:p>
    <w:p w14:paraId="5D29E9D7" w14:textId="77777777" w:rsidR="00C72642" w:rsidRPr="00C72642" w:rsidRDefault="00C72642" w:rsidP="00393C8E">
      <w:pPr>
        <w:spacing w:after="0"/>
        <w:ind w:firstLine="720"/>
        <w:jc w:val="both"/>
        <w:rPr>
          <w:b/>
          <w:bCs/>
          <w:i/>
          <w:iCs/>
          <w:sz w:val="32"/>
          <w:szCs w:val="32"/>
        </w:rPr>
      </w:pPr>
    </w:p>
    <w:p w14:paraId="4D3C19D8" w14:textId="3E14A4BC" w:rsidR="000C7185" w:rsidRDefault="0051567D" w:rsidP="0051567D">
      <w:pPr>
        <w:spacing w:after="0"/>
        <w:ind w:firstLine="720"/>
        <w:jc w:val="both"/>
        <w:rPr>
          <w:sz w:val="32"/>
          <w:szCs w:val="32"/>
        </w:rPr>
      </w:pPr>
      <w:r w:rsidRPr="00C72642">
        <w:rPr>
          <w:sz w:val="32"/>
          <w:szCs w:val="32"/>
        </w:rPr>
        <w:t>A</w:t>
      </w:r>
      <w:r w:rsidR="001677E5" w:rsidRPr="00C72642">
        <w:rPr>
          <w:sz w:val="32"/>
          <w:szCs w:val="32"/>
        </w:rPr>
        <w:t>t that time a</w:t>
      </w:r>
      <w:r w:rsidRPr="00C72642">
        <w:rPr>
          <w:sz w:val="32"/>
          <w:szCs w:val="32"/>
        </w:rPr>
        <w:t xml:space="preserve"> family’s first-born child</w:t>
      </w:r>
      <w:r w:rsidR="001E43F5" w:rsidRPr="00C72642">
        <w:rPr>
          <w:sz w:val="32"/>
          <w:szCs w:val="32"/>
        </w:rPr>
        <w:t xml:space="preserve">, the </w:t>
      </w:r>
      <w:r w:rsidR="001E43F5" w:rsidRPr="00C72642">
        <w:rPr>
          <w:rFonts w:hint="cs"/>
          <w:sz w:val="32"/>
          <w:szCs w:val="32"/>
          <w:rtl/>
        </w:rPr>
        <w:t>בכור</w:t>
      </w:r>
      <w:r w:rsidR="001E43F5" w:rsidRPr="00C72642">
        <w:rPr>
          <w:sz w:val="32"/>
          <w:szCs w:val="32"/>
        </w:rPr>
        <w:t xml:space="preserve"> - </w:t>
      </w:r>
      <w:r w:rsidR="001E43F5" w:rsidRPr="00C72642">
        <w:rPr>
          <w:i/>
          <w:iCs/>
          <w:sz w:val="32"/>
          <w:szCs w:val="32"/>
        </w:rPr>
        <w:t>“</w:t>
      </w:r>
      <w:proofErr w:type="spellStart"/>
      <w:r w:rsidR="001E43F5" w:rsidRPr="00C72642">
        <w:rPr>
          <w:i/>
          <w:iCs/>
          <w:sz w:val="32"/>
          <w:szCs w:val="32"/>
        </w:rPr>
        <w:t>bechor</w:t>
      </w:r>
      <w:proofErr w:type="spellEnd"/>
      <w:r w:rsidR="001E43F5" w:rsidRPr="00C72642">
        <w:rPr>
          <w:i/>
          <w:iCs/>
          <w:sz w:val="32"/>
          <w:szCs w:val="32"/>
        </w:rPr>
        <w:t>”</w:t>
      </w:r>
      <w:r w:rsidR="001E43F5" w:rsidRPr="00C72642">
        <w:rPr>
          <w:sz w:val="32"/>
          <w:szCs w:val="32"/>
        </w:rPr>
        <w:t xml:space="preserve">- </w:t>
      </w:r>
      <w:r w:rsidRPr="00C72642">
        <w:rPr>
          <w:sz w:val="32"/>
          <w:szCs w:val="32"/>
        </w:rPr>
        <w:t xml:space="preserve">was earmarked for service to </w:t>
      </w:r>
      <w:proofErr w:type="spellStart"/>
      <w:r w:rsidRPr="00C72642">
        <w:rPr>
          <w:sz w:val="32"/>
          <w:szCs w:val="32"/>
        </w:rPr>
        <w:t>Hashem</w:t>
      </w:r>
      <w:proofErr w:type="spellEnd"/>
      <w:r w:rsidRPr="00C72642">
        <w:rPr>
          <w:sz w:val="32"/>
          <w:szCs w:val="32"/>
        </w:rPr>
        <w:t xml:space="preserve"> while the other children engaged in worldly matters. </w:t>
      </w:r>
      <w:r w:rsidR="001677E5" w:rsidRPr="00C72642">
        <w:rPr>
          <w:sz w:val="32"/>
          <w:szCs w:val="32"/>
        </w:rPr>
        <w:t xml:space="preserve">The first born </w:t>
      </w:r>
      <w:r w:rsidRPr="00C72642">
        <w:rPr>
          <w:sz w:val="32"/>
          <w:szCs w:val="32"/>
        </w:rPr>
        <w:t xml:space="preserve">also </w:t>
      </w:r>
      <w:r w:rsidR="001677E5" w:rsidRPr="00C72642">
        <w:rPr>
          <w:sz w:val="32"/>
          <w:szCs w:val="32"/>
        </w:rPr>
        <w:t xml:space="preserve">had </w:t>
      </w:r>
      <w:r w:rsidR="005F1DFE" w:rsidRPr="00C72642">
        <w:rPr>
          <w:sz w:val="32"/>
          <w:szCs w:val="32"/>
        </w:rPr>
        <w:t xml:space="preserve">the responsibility to care </w:t>
      </w:r>
      <w:r w:rsidR="001677E5" w:rsidRPr="00C72642">
        <w:rPr>
          <w:sz w:val="32"/>
          <w:szCs w:val="32"/>
        </w:rPr>
        <w:t xml:space="preserve">for </w:t>
      </w:r>
      <w:r w:rsidRPr="00C72642">
        <w:rPr>
          <w:sz w:val="32"/>
          <w:szCs w:val="32"/>
        </w:rPr>
        <w:t>his</w:t>
      </w:r>
      <w:r w:rsidR="005F1DFE" w:rsidRPr="00C72642">
        <w:rPr>
          <w:sz w:val="32"/>
          <w:szCs w:val="32"/>
        </w:rPr>
        <w:t xml:space="preserve"> </w:t>
      </w:r>
      <w:r w:rsidRPr="00C72642">
        <w:rPr>
          <w:sz w:val="32"/>
          <w:szCs w:val="32"/>
        </w:rPr>
        <w:t xml:space="preserve">parents and see to it that they had what they needed. Yitzchak had just lost his father and was in need of the special meal eaten after the </w:t>
      </w:r>
      <w:r w:rsidRPr="00C72642">
        <w:rPr>
          <w:sz w:val="32"/>
          <w:szCs w:val="32"/>
        </w:rPr>
        <w:lastRenderedPageBreak/>
        <w:t>deceased is buried</w:t>
      </w:r>
      <w:r w:rsidR="00717F8E" w:rsidRPr="00C72642">
        <w:rPr>
          <w:sz w:val="32"/>
          <w:szCs w:val="32"/>
        </w:rPr>
        <w:t>.</w:t>
      </w:r>
      <w:r w:rsidRPr="00C72642">
        <w:rPr>
          <w:sz w:val="32"/>
          <w:szCs w:val="32"/>
        </w:rPr>
        <w:t xml:space="preserve"> </w:t>
      </w:r>
      <w:r w:rsidR="001677E5" w:rsidRPr="00C72642">
        <w:rPr>
          <w:sz w:val="32"/>
          <w:szCs w:val="32"/>
        </w:rPr>
        <w:t>T</w:t>
      </w:r>
      <w:r w:rsidR="00717F8E" w:rsidRPr="00C72642">
        <w:rPr>
          <w:sz w:val="32"/>
          <w:szCs w:val="32"/>
        </w:rPr>
        <w:t xml:space="preserve">his should have been </w:t>
      </w:r>
      <w:proofErr w:type="spellStart"/>
      <w:r w:rsidR="00751A43" w:rsidRPr="00C72642">
        <w:rPr>
          <w:sz w:val="32"/>
          <w:szCs w:val="32"/>
        </w:rPr>
        <w:t>Esav’s</w:t>
      </w:r>
      <w:proofErr w:type="spellEnd"/>
      <w:r w:rsidR="00751A43" w:rsidRPr="00C72642">
        <w:rPr>
          <w:sz w:val="32"/>
          <w:szCs w:val="32"/>
        </w:rPr>
        <w:t xml:space="preserve"> </w:t>
      </w:r>
      <w:r w:rsidR="00717F8E" w:rsidRPr="00C72642">
        <w:rPr>
          <w:sz w:val="32"/>
          <w:szCs w:val="32"/>
        </w:rPr>
        <w:t xml:space="preserve">responsibility, </w:t>
      </w:r>
      <w:r w:rsidRPr="00C72642">
        <w:rPr>
          <w:sz w:val="32"/>
          <w:szCs w:val="32"/>
        </w:rPr>
        <w:t xml:space="preserve">but </w:t>
      </w:r>
      <w:r w:rsidR="00751A43" w:rsidRPr="00C72642">
        <w:rPr>
          <w:sz w:val="32"/>
          <w:szCs w:val="32"/>
        </w:rPr>
        <w:t>he</w:t>
      </w:r>
      <w:r w:rsidRPr="00C72642">
        <w:rPr>
          <w:sz w:val="32"/>
          <w:szCs w:val="32"/>
        </w:rPr>
        <w:t xml:space="preserve"> </w:t>
      </w:r>
      <w:r w:rsidR="00717F8E" w:rsidRPr="00C72642">
        <w:rPr>
          <w:sz w:val="32"/>
          <w:szCs w:val="32"/>
        </w:rPr>
        <w:t>wa</w:t>
      </w:r>
      <w:r w:rsidRPr="00C72642">
        <w:rPr>
          <w:sz w:val="32"/>
          <w:szCs w:val="32"/>
        </w:rPr>
        <w:t>s nowhere to be seen.</w:t>
      </w:r>
      <w:r w:rsidR="00EA597F" w:rsidRPr="00C72642">
        <w:rPr>
          <w:sz w:val="32"/>
          <w:szCs w:val="32"/>
        </w:rPr>
        <w:t xml:space="preserve"> On this auspicious day, </w:t>
      </w:r>
      <w:r w:rsidR="001677E5" w:rsidRPr="00C72642">
        <w:rPr>
          <w:sz w:val="32"/>
          <w:szCs w:val="32"/>
        </w:rPr>
        <w:t xml:space="preserve">not only did </w:t>
      </w:r>
      <w:proofErr w:type="spellStart"/>
      <w:r w:rsidR="00EA597F" w:rsidRPr="00C72642">
        <w:rPr>
          <w:sz w:val="32"/>
          <w:szCs w:val="32"/>
        </w:rPr>
        <w:t>Esav</w:t>
      </w:r>
      <w:proofErr w:type="spellEnd"/>
      <w:r w:rsidR="00EA597F" w:rsidRPr="00C72642">
        <w:rPr>
          <w:sz w:val="32"/>
          <w:szCs w:val="32"/>
        </w:rPr>
        <w:t xml:space="preserve"> </w:t>
      </w:r>
      <w:r w:rsidR="001677E5" w:rsidRPr="00C72642">
        <w:rPr>
          <w:sz w:val="32"/>
          <w:szCs w:val="32"/>
        </w:rPr>
        <w:t xml:space="preserve">not </w:t>
      </w:r>
      <w:r w:rsidR="00EA597F" w:rsidRPr="00C72642">
        <w:rPr>
          <w:sz w:val="32"/>
          <w:szCs w:val="32"/>
        </w:rPr>
        <w:t>shed a tear</w:t>
      </w:r>
      <w:r w:rsidR="001677E5" w:rsidRPr="00C72642">
        <w:rPr>
          <w:sz w:val="32"/>
          <w:szCs w:val="32"/>
        </w:rPr>
        <w:t xml:space="preserve"> over his grandfather’s demise,</w:t>
      </w:r>
      <w:r w:rsidR="00EA597F" w:rsidRPr="00C72642">
        <w:rPr>
          <w:sz w:val="32"/>
          <w:szCs w:val="32"/>
        </w:rPr>
        <w:t xml:space="preserve"> </w:t>
      </w:r>
      <w:r w:rsidRPr="00C72642">
        <w:rPr>
          <w:sz w:val="32"/>
          <w:szCs w:val="32"/>
        </w:rPr>
        <w:t xml:space="preserve">he was out hunting. The Midrash reveals that not only was </w:t>
      </w:r>
      <w:proofErr w:type="spellStart"/>
      <w:r w:rsidRPr="00C72642">
        <w:rPr>
          <w:sz w:val="32"/>
          <w:szCs w:val="32"/>
        </w:rPr>
        <w:t>Esav</w:t>
      </w:r>
      <w:proofErr w:type="spellEnd"/>
      <w:r w:rsidRPr="00C72642">
        <w:rPr>
          <w:sz w:val="32"/>
          <w:szCs w:val="32"/>
        </w:rPr>
        <w:t xml:space="preserve"> </w:t>
      </w:r>
      <w:r w:rsidR="001677E5" w:rsidRPr="00C72642">
        <w:rPr>
          <w:sz w:val="32"/>
          <w:szCs w:val="32"/>
        </w:rPr>
        <w:t xml:space="preserve">out </w:t>
      </w:r>
      <w:r w:rsidRPr="00C72642">
        <w:rPr>
          <w:sz w:val="32"/>
          <w:szCs w:val="32"/>
        </w:rPr>
        <w:t xml:space="preserve">hunting, a sport that he enjoyed, he had actually worshipped an idol, murdered an innocent man, and </w:t>
      </w:r>
      <w:r w:rsidR="001E43F5" w:rsidRPr="00C72642">
        <w:rPr>
          <w:sz w:val="32"/>
          <w:szCs w:val="32"/>
        </w:rPr>
        <w:t xml:space="preserve">sinned with </w:t>
      </w:r>
      <w:r w:rsidRPr="00C72642">
        <w:rPr>
          <w:sz w:val="32"/>
          <w:szCs w:val="32"/>
        </w:rPr>
        <w:t xml:space="preserve">a married woman. </w:t>
      </w:r>
      <w:r w:rsidR="00717F8E" w:rsidRPr="00C72642">
        <w:rPr>
          <w:sz w:val="32"/>
          <w:szCs w:val="32"/>
        </w:rPr>
        <w:t xml:space="preserve">His </w:t>
      </w:r>
      <w:r w:rsidR="001677E5" w:rsidRPr="00C72642">
        <w:rPr>
          <w:sz w:val="32"/>
          <w:szCs w:val="32"/>
        </w:rPr>
        <w:t>“</w:t>
      </w:r>
      <w:r w:rsidR="00717F8E" w:rsidRPr="00C72642">
        <w:rPr>
          <w:sz w:val="32"/>
          <w:szCs w:val="32"/>
        </w:rPr>
        <w:t>exhaustion</w:t>
      </w:r>
      <w:r w:rsidR="001677E5" w:rsidRPr="00C72642">
        <w:rPr>
          <w:sz w:val="32"/>
          <w:szCs w:val="32"/>
        </w:rPr>
        <w:t>”</w:t>
      </w:r>
      <w:r w:rsidR="00717F8E" w:rsidRPr="00C72642">
        <w:rPr>
          <w:sz w:val="32"/>
          <w:szCs w:val="32"/>
        </w:rPr>
        <w:t xml:space="preserve"> was from the litany of transgressions </w:t>
      </w:r>
      <w:r w:rsidR="001677E5" w:rsidRPr="00C72642">
        <w:rPr>
          <w:sz w:val="32"/>
          <w:szCs w:val="32"/>
        </w:rPr>
        <w:t xml:space="preserve">that </w:t>
      </w:r>
      <w:r w:rsidR="00717F8E" w:rsidRPr="00C72642">
        <w:rPr>
          <w:sz w:val="32"/>
          <w:szCs w:val="32"/>
        </w:rPr>
        <w:t xml:space="preserve">he had just committed. </w:t>
      </w:r>
      <w:proofErr w:type="spellStart"/>
      <w:r w:rsidR="00717F8E" w:rsidRPr="00C72642">
        <w:rPr>
          <w:sz w:val="32"/>
          <w:szCs w:val="32"/>
        </w:rPr>
        <w:t>Esav</w:t>
      </w:r>
      <w:proofErr w:type="spellEnd"/>
      <w:r w:rsidR="00717F8E" w:rsidRPr="00C72642">
        <w:rPr>
          <w:sz w:val="32"/>
          <w:szCs w:val="32"/>
        </w:rPr>
        <w:t xml:space="preserve"> </w:t>
      </w:r>
      <w:r w:rsidR="001677E5" w:rsidRPr="00C72642">
        <w:rPr>
          <w:sz w:val="32"/>
          <w:szCs w:val="32"/>
        </w:rPr>
        <w:t xml:space="preserve">clearly </w:t>
      </w:r>
      <w:r w:rsidR="00717F8E" w:rsidRPr="00C72642">
        <w:rPr>
          <w:sz w:val="32"/>
          <w:szCs w:val="32"/>
        </w:rPr>
        <w:t xml:space="preserve">did not accept the responsibilities associated with being the first-born. </w:t>
      </w:r>
    </w:p>
    <w:p w14:paraId="40AC2257" w14:textId="77777777" w:rsidR="00C72642" w:rsidRPr="00C72642" w:rsidRDefault="00C72642" w:rsidP="0051567D">
      <w:pPr>
        <w:spacing w:after="0"/>
        <w:ind w:firstLine="720"/>
        <w:jc w:val="both"/>
        <w:rPr>
          <w:sz w:val="32"/>
          <w:szCs w:val="32"/>
        </w:rPr>
      </w:pPr>
    </w:p>
    <w:p w14:paraId="15B8466B" w14:textId="225976DE" w:rsidR="00717F8E" w:rsidRDefault="00717F8E" w:rsidP="0051567D">
      <w:pPr>
        <w:spacing w:after="0"/>
        <w:ind w:firstLine="720"/>
        <w:jc w:val="both"/>
        <w:rPr>
          <w:sz w:val="32"/>
          <w:szCs w:val="32"/>
        </w:rPr>
      </w:pPr>
      <w:proofErr w:type="spellStart"/>
      <w:r w:rsidRPr="00C72642">
        <w:rPr>
          <w:sz w:val="32"/>
          <w:szCs w:val="32"/>
        </w:rPr>
        <w:t>Esav</w:t>
      </w:r>
      <w:proofErr w:type="spellEnd"/>
      <w:r w:rsidRPr="00C72642">
        <w:rPr>
          <w:sz w:val="32"/>
          <w:szCs w:val="32"/>
        </w:rPr>
        <w:t xml:space="preserve"> also didn’t believe in the World to </w:t>
      </w:r>
      <w:proofErr w:type="gramStart"/>
      <w:r w:rsidRPr="00C72642">
        <w:rPr>
          <w:sz w:val="32"/>
          <w:szCs w:val="32"/>
        </w:rPr>
        <w:t>Come</w:t>
      </w:r>
      <w:proofErr w:type="gramEnd"/>
      <w:r w:rsidRPr="00C72642">
        <w:rPr>
          <w:sz w:val="32"/>
          <w:szCs w:val="32"/>
        </w:rPr>
        <w:t xml:space="preserve">, and </w:t>
      </w:r>
      <w:r w:rsidR="001677E5" w:rsidRPr="00C72642">
        <w:rPr>
          <w:sz w:val="32"/>
          <w:szCs w:val="32"/>
        </w:rPr>
        <w:t>accordingly</w:t>
      </w:r>
      <w:r w:rsidRPr="00C72642">
        <w:rPr>
          <w:sz w:val="32"/>
          <w:szCs w:val="32"/>
        </w:rPr>
        <w:t xml:space="preserve"> had no use for the spiritual elements of the first-born, service to </w:t>
      </w:r>
      <w:proofErr w:type="spellStart"/>
      <w:r w:rsidRPr="00C72642">
        <w:rPr>
          <w:sz w:val="32"/>
          <w:szCs w:val="32"/>
        </w:rPr>
        <w:t>Hashem</w:t>
      </w:r>
      <w:proofErr w:type="spellEnd"/>
      <w:r w:rsidRPr="00C72642">
        <w:rPr>
          <w:sz w:val="32"/>
          <w:szCs w:val="32"/>
        </w:rPr>
        <w:t>. This is what he meant when he said, “</w:t>
      </w:r>
      <w:r w:rsidRPr="00C72642">
        <w:rPr>
          <w:i/>
          <w:iCs/>
          <w:sz w:val="32"/>
          <w:szCs w:val="32"/>
        </w:rPr>
        <w:t>Look, I am going to die, so of what use to me is a birthright?”</w:t>
      </w:r>
      <w:r w:rsidRPr="00C72642">
        <w:rPr>
          <w:sz w:val="32"/>
          <w:szCs w:val="32"/>
        </w:rPr>
        <w:t xml:space="preserve"> There is nothing after death, </w:t>
      </w:r>
      <w:r w:rsidR="001A62AC" w:rsidRPr="00C72642">
        <w:rPr>
          <w:sz w:val="32"/>
          <w:szCs w:val="32"/>
        </w:rPr>
        <w:t xml:space="preserve">he asserted, </w:t>
      </w:r>
      <w:r w:rsidRPr="00C72642">
        <w:rPr>
          <w:sz w:val="32"/>
          <w:szCs w:val="32"/>
        </w:rPr>
        <w:t>just dirt. So why waste my time with “spiritual matters”?</w:t>
      </w:r>
    </w:p>
    <w:p w14:paraId="26AE4025" w14:textId="77777777" w:rsidR="00C72642" w:rsidRPr="00C72642" w:rsidRDefault="00C72642" w:rsidP="0051567D">
      <w:pPr>
        <w:spacing w:after="0"/>
        <w:ind w:firstLine="720"/>
        <w:jc w:val="both"/>
        <w:rPr>
          <w:sz w:val="32"/>
          <w:szCs w:val="32"/>
        </w:rPr>
      </w:pPr>
    </w:p>
    <w:p w14:paraId="59722D45" w14:textId="77777777" w:rsidR="00CF5A5A" w:rsidRDefault="00CF5A5A" w:rsidP="00CF5A5A">
      <w:pPr>
        <w:spacing w:after="0"/>
        <w:ind w:firstLine="720"/>
        <w:jc w:val="both"/>
        <w:rPr>
          <w:sz w:val="32"/>
          <w:szCs w:val="32"/>
        </w:rPr>
      </w:pPr>
      <w:r w:rsidRPr="00C72642">
        <w:rPr>
          <w:sz w:val="32"/>
          <w:szCs w:val="32"/>
        </w:rPr>
        <w:t xml:space="preserve">The commentaries explain the exchange that went on between Yaakov and </w:t>
      </w:r>
      <w:proofErr w:type="spellStart"/>
      <w:r w:rsidRPr="00C72642">
        <w:rPr>
          <w:sz w:val="32"/>
          <w:szCs w:val="32"/>
        </w:rPr>
        <w:t>Esav</w:t>
      </w:r>
      <w:proofErr w:type="spellEnd"/>
      <w:r w:rsidRPr="00C72642">
        <w:rPr>
          <w:sz w:val="32"/>
          <w:szCs w:val="32"/>
        </w:rPr>
        <w:t xml:space="preserve"> as follows. </w:t>
      </w:r>
    </w:p>
    <w:p w14:paraId="264859DC" w14:textId="77777777" w:rsidR="00C72642" w:rsidRPr="00C72642" w:rsidRDefault="00C72642" w:rsidP="00CF5A5A">
      <w:pPr>
        <w:spacing w:after="0"/>
        <w:ind w:firstLine="720"/>
        <w:jc w:val="both"/>
        <w:rPr>
          <w:sz w:val="32"/>
          <w:szCs w:val="32"/>
        </w:rPr>
      </w:pPr>
    </w:p>
    <w:p w14:paraId="0C3F84F7" w14:textId="39E04AC0" w:rsidR="00FE1EED" w:rsidRDefault="00CF5A5A" w:rsidP="00FE1EED">
      <w:pPr>
        <w:spacing w:after="0"/>
        <w:ind w:firstLine="720"/>
        <w:jc w:val="both"/>
        <w:rPr>
          <w:sz w:val="32"/>
          <w:szCs w:val="32"/>
        </w:rPr>
      </w:pPr>
      <w:r w:rsidRPr="00C72642">
        <w:rPr>
          <w:sz w:val="32"/>
          <w:szCs w:val="32"/>
        </w:rPr>
        <w:t xml:space="preserve">When Yaakov saw that </w:t>
      </w:r>
      <w:proofErr w:type="spellStart"/>
      <w:r w:rsidRPr="00C72642">
        <w:rPr>
          <w:sz w:val="32"/>
          <w:szCs w:val="32"/>
        </w:rPr>
        <w:t>Esav</w:t>
      </w:r>
      <w:proofErr w:type="spellEnd"/>
      <w:r w:rsidRPr="00C72642">
        <w:rPr>
          <w:sz w:val="32"/>
          <w:szCs w:val="32"/>
        </w:rPr>
        <w:t xml:space="preserve"> was </w:t>
      </w:r>
      <w:r w:rsidR="001B5F17" w:rsidRPr="00C72642">
        <w:rPr>
          <w:sz w:val="32"/>
          <w:szCs w:val="32"/>
        </w:rPr>
        <w:t>un</w:t>
      </w:r>
      <w:r w:rsidRPr="00C72642">
        <w:rPr>
          <w:sz w:val="32"/>
          <w:szCs w:val="32"/>
        </w:rPr>
        <w:t xml:space="preserve">interested in his first-born </w:t>
      </w:r>
      <w:r w:rsidR="00B3553C" w:rsidRPr="00C72642">
        <w:rPr>
          <w:sz w:val="32"/>
          <w:szCs w:val="32"/>
        </w:rPr>
        <w:t>responsibilities</w:t>
      </w:r>
      <w:r w:rsidRPr="00C72642">
        <w:rPr>
          <w:sz w:val="32"/>
          <w:szCs w:val="32"/>
        </w:rPr>
        <w:t xml:space="preserve">, </w:t>
      </w:r>
      <w:r w:rsidR="001B5F17" w:rsidRPr="00C72642">
        <w:rPr>
          <w:sz w:val="32"/>
          <w:szCs w:val="32"/>
        </w:rPr>
        <w:t xml:space="preserve">Yaakov </w:t>
      </w:r>
      <w:r w:rsidRPr="00C72642">
        <w:rPr>
          <w:sz w:val="32"/>
          <w:szCs w:val="32"/>
        </w:rPr>
        <w:t>offered to buy it from him</w:t>
      </w:r>
      <w:r w:rsidR="001B5F17" w:rsidRPr="00C72642">
        <w:rPr>
          <w:sz w:val="32"/>
          <w:szCs w:val="32"/>
        </w:rPr>
        <w:t>, similar to</w:t>
      </w:r>
      <w:r w:rsidRPr="00C72642">
        <w:rPr>
          <w:sz w:val="32"/>
          <w:szCs w:val="32"/>
        </w:rPr>
        <w:t xml:space="preserve"> a person who saw someone about to throw his wallet </w:t>
      </w:r>
      <w:r w:rsidR="001B5F17" w:rsidRPr="00C72642">
        <w:rPr>
          <w:sz w:val="32"/>
          <w:szCs w:val="32"/>
        </w:rPr>
        <w:t xml:space="preserve">full of money </w:t>
      </w:r>
      <w:r w:rsidRPr="00C72642">
        <w:rPr>
          <w:sz w:val="32"/>
          <w:szCs w:val="32"/>
        </w:rPr>
        <w:t xml:space="preserve">into the sea. He says to him, “Hey! Don’t throw that away! Sell it to me!” By giving him something for it, he is doing him a favor. He now has more than he would have had had he thrown it away. </w:t>
      </w:r>
      <w:r w:rsidR="00F711BA" w:rsidRPr="00C72642">
        <w:rPr>
          <w:sz w:val="32"/>
          <w:szCs w:val="32"/>
        </w:rPr>
        <w:t>Yaakov</w:t>
      </w:r>
      <w:r w:rsidR="001B5F17" w:rsidRPr="00C72642">
        <w:rPr>
          <w:sz w:val="32"/>
          <w:szCs w:val="32"/>
        </w:rPr>
        <w:t>, of course,</w:t>
      </w:r>
      <w:r w:rsidR="00F711BA" w:rsidRPr="00C72642">
        <w:rPr>
          <w:sz w:val="32"/>
          <w:szCs w:val="32"/>
        </w:rPr>
        <w:t xml:space="preserve"> had no interest in the </w:t>
      </w:r>
      <w:r w:rsidR="001B5F17" w:rsidRPr="00C72642">
        <w:rPr>
          <w:sz w:val="32"/>
          <w:szCs w:val="32"/>
        </w:rPr>
        <w:t xml:space="preserve">birthright’s </w:t>
      </w:r>
      <w:r w:rsidR="00F711BA" w:rsidRPr="00C72642">
        <w:rPr>
          <w:sz w:val="32"/>
          <w:szCs w:val="32"/>
        </w:rPr>
        <w:t>monetary benefits</w:t>
      </w:r>
      <w:r w:rsidR="001B5F17" w:rsidRPr="00C72642">
        <w:rPr>
          <w:sz w:val="32"/>
          <w:szCs w:val="32"/>
        </w:rPr>
        <w:t xml:space="preserve">, </w:t>
      </w:r>
      <w:proofErr w:type="spellStart"/>
      <w:r w:rsidR="001B5F17" w:rsidRPr="00C72642">
        <w:rPr>
          <w:i/>
          <w:iCs/>
          <w:sz w:val="32"/>
          <w:szCs w:val="32"/>
        </w:rPr>
        <w:t>viz</w:t>
      </w:r>
      <w:proofErr w:type="spellEnd"/>
      <w:r w:rsidR="001B5F17" w:rsidRPr="00C72642">
        <w:rPr>
          <w:sz w:val="32"/>
          <w:szCs w:val="32"/>
        </w:rPr>
        <w:t xml:space="preserve">, </w:t>
      </w:r>
      <w:r w:rsidR="00751A43" w:rsidRPr="00C72642">
        <w:rPr>
          <w:sz w:val="32"/>
          <w:szCs w:val="32"/>
        </w:rPr>
        <w:t>-</w:t>
      </w:r>
      <w:r w:rsidR="00F711BA" w:rsidRPr="00C72642">
        <w:rPr>
          <w:sz w:val="32"/>
          <w:szCs w:val="32"/>
        </w:rPr>
        <w:t xml:space="preserve"> a double portion</w:t>
      </w:r>
      <w:r w:rsidR="001B5F17" w:rsidRPr="00C72642">
        <w:rPr>
          <w:sz w:val="32"/>
          <w:szCs w:val="32"/>
        </w:rPr>
        <w:t xml:space="preserve">; </w:t>
      </w:r>
      <w:r w:rsidR="00F711BA" w:rsidRPr="00C72642">
        <w:rPr>
          <w:sz w:val="32"/>
          <w:szCs w:val="32"/>
        </w:rPr>
        <w:t xml:space="preserve">what he really </w:t>
      </w:r>
      <w:r w:rsidR="001B5F17" w:rsidRPr="00C72642">
        <w:rPr>
          <w:sz w:val="32"/>
          <w:szCs w:val="32"/>
        </w:rPr>
        <w:t xml:space="preserve">sought </w:t>
      </w:r>
      <w:r w:rsidR="00F711BA" w:rsidRPr="00C72642">
        <w:rPr>
          <w:sz w:val="32"/>
          <w:szCs w:val="32"/>
        </w:rPr>
        <w:t xml:space="preserve">was the </w:t>
      </w:r>
      <w:r w:rsidR="00B3553C" w:rsidRPr="00C72642">
        <w:rPr>
          <w:sz w:val="32"/>
          <w:szCs w:val="32"/>
        </w:rPr>
        <w:t xml:space="preserve">spiritual components and the </w:t>
      </w:r>
      <w:r w:rsidR="00F711BA" w:rsidRPr="00C72642">
        <w:rPr>
          <w:sz w:val="32"/>
          <w:szCs w:val="32"/>
        </w:rPr>
        <w:t xml:space="preserve">legacy of </w:t>
      </w:r>
      <w:proofErr w:type="spellStart"/>
      <w:r w:rsidR="00F711BA" w:rsidRPr="00C72642">
        <w:rPr>
          <w:sz w:val="32"/>
          <w:szCs w:val="32"/>
        </w:rPr>
        <w:t>Avraham</w:t>
      </w:r>
      <w:proofErr w:type="spellEnd"/>
      <w:r w:rsidR="00F711BA" w:rsidRPr="00C72642">
        <w:rPr>
          <w:sz w:val="32"/>
          <w:szCs w:val="32"/>
        </w:rPr>
        <w:t xml:space="preserve"> as it would be passed down through Yitzchak. Since </w:t>
      </w:r>
      <w:proofErr w:type="spellStart"/>
      <w:r w:rsidR="00F711BA" w:rsidRPr="00C72642">
        <w:rPr>
          <w:sz w:val="32"/>
          <w:szCs w:val="32"/>
        </w:rPr>
        <w:t>Esav</w:t>
      </w:r>
      <w:proofErr w:type="spellEnd"/>
      <w:r w:rsidR="00F711BA" w:rsidRPr="00C72642">
        <w:rPr>
          <w:sz w:val="32"/>
          <w:szCs w:val="32"/>
        </w:rPr>
        <w:t xml:space="preserve"> was unsuit</w:t>
      </w:r>
      <w:r w:rsidR="00FE1EED" w:rsidRPr="00C72642">
        <w:rPr>
          <w:sz w:val="32"/>
          <w:szCs w:val="32"/>
        </w:rPr>
        <w:t>able for this role, and Yaakov was</w:t>
      </w:r>
      <w:r w:rsidR="00503BEF" w:rsidRPr="00C72642">
        <w:rPr>
          <w:sz w:val="32"/>
          <w:szCs w:val="32"/>
        </w:rPr>
        <w:t xml:space="preserve"> suitable</w:t>
      </w:r>
      <w:r w:rsidR="00FE1EED" w:rsidRPr="00C72642">
        <w:rPr>
          <w:sz w:val="32"/>
          <w:szCs w:val="32"/>
        </w:rPr>
        <w:t xml:space="preserve">, out of respect for </w:t>
      </w:r>
      <w:proofErr w:type="spellStart"/>
      <w:r w:rsidR="00FE1EED" w:rsidRPr="00C72642">
        <w:rPr>
          <w:sz w:val="32"/>
          <w:szCs w:val="32"/>
        </w:rPr>
        <w:t>Avraham</w:t>
      </w:r>
      <w:proofErr w:type="spellEnd"/>
      <w:r w:rsidR="00FE1EED" w:rsidRPr="00C72642">
        <w:rPr>
          <w:sz w:val="32"/>
          <w:szCs w:val="32"/>
        </w:rPr>
        <w:t xml:space="preserve"> and Yitzchak</w:t>
      </w:r>
      <w:r w:rsidR="001E43F5" w:rsidRPr="00C72642">
        <w:rPr>
          <w:sz w:val="32"/>
          <w:szCs w:val="32"/>
        </w:rPr>
        <w:t>,</w:t>
      </w:r>
      <w:r w:rsidR="00FE1EED" w:rsidRPr="00C72642">
        <w:rPr>
          <w:sz w:val="32"/>
          <w:szCs w:val="32"/>
        </w:rPr>
        <w:t xml:space="preserve"> Yaakov </w:t>
      </w:r>
      <w:r w:rsidR="001E43F5" w:rsidRPr="00C72642">
        <w:rPr>
          <w:sz w:val="32"/>
          <w:szCs w:val="32"/>
        </w:rPr>
        <w:t xml:space="preserve">sought to </w:t>
      </w:r>
      <w:r w:rsidR="00FE1EED" w:rsidRPr="00C72642">
        <w:rPr>
          <w:sz w:val="32"/>
          <w:szCs w:val="32"/>
        </w:rPr>
        <w:t>rectif</w:t>
      </w:r>
      <w:r w:rsidR="001E43F5" w:rsidRPr="00C72642">
        <w:rPr>
          <w:sz w:val="32"/>
          <w:szCs w:val="32"/>
        </w:rPr>
        <w:t>y</w:t>
      </w:r>
      <w:r w:rsidR="00FE1EED" w:rsidRPr="00C72642">
        <w:rPr>
          <w:sz w:val="32"/>
          <w:szCs w:val="32"/>
        </w:rPr>
        <w:t xml:space="preserve"> the situation by purchasing the birthright from </w:t>
      </w:r>
      <w:proofErr w:type="spellStart"/>
      <w:r w:rsidR="00FE1EED" w:rsidRPr="00C72642">
        <w:rPr>
          <w:sz w:val="32"/>
          <w:szCs w:val="32"/>
        </w:rPr>
        <w:t>Esav</w:t>
      </w:r>
      <w:proofErr w:type="spellEnd"/>
      <w:r w:rsidR="00FE1EED" w:rsidRPr="00C72642">
        <w:rPr>
          <w:sz w:val="32"/>
          <w:szCs w:val="32"/>
        </w:rPr>
        <w:t xml:space="preserve">. </w:t>
      </w:r>
    </w:p>
    <w:p w14:paraId="7BDCA37C" w14:textId="77777777" w:rsidR="00CF5A5A" w:rsidRDefault="00CF5A5A" w:rsidP="00FE1EED">
      <w:pPr>
        <w:spacing w:after="0"/>
        <w:ind w:firstLine="720"/>
        <w:jc w:val="both"/>
        <w:rPr>
          <w:sz w:val="32"/>
          <w:szCs w:val="32"/>
        </w:rPr>
      </w:pPr>
      <w:proofErr w:type="spellStart"/>
      <w:r w:rsidRPr="00C72642">
        <w:rPr>
          <w:sz w:val="32"/>
          <w:szCs w:val="32"/>
        </w:rPr>
        <w:lastRenderedPageBreak/>
        <w:t>Esav</w:t>
      </w:r>
      <w:proofErr w:type="spellEnd"/>
      <w:r w:rsidRPr="00C72642">
        <w:rPr>
          <w:sz w:val="32"/>
          <w:szCs w:val="32"/>
        </w:rPr>
        <w:t xml:space="preserve"> responded, “Since I don’t believe in the World to Come, I really have no use for the birthright, so you can have it!” </w:t>
      </w:r>
    </w:p>
    <w:p w14:paraId="2BFCC675" w14:textId="77777777" w:rsidR="00C72642" w:rsidRPr="00C72642" w:rsidRDefault="00C72642" w:rsidP="00FE1EED">
      <w:pPr>
        <w:spacing w:after="0"/>
        <w:ind w:firstLine="720"/>
        <w:jc w:val="both"/>
        <w:rPr>
          <w:sz w:val="32"/>
          <w:szCs w:val="32"/>
        </w:rPr>
      </w:pPr>
    </w:p>
    <w:p w14:paraId="67B37FD2" w14:textId="1B5638D1" w:rsidR="008433A9" w:rsidRDefault="00CF5A5A" w:rsidP="008433A9">
      <w:pPr>
        <w:spacing w:after="0"/>
        <w:ind w:firstLine="720"/>
        <w:jc w:val="both"/>
        <w:rPr>
          <w:b/>
          <w:bCs/>
          <w:i/>
          <w:iCs/>
          <w:sz w:val="32"/>
          <w:szCs w:val="32"/>
        </w:rPr>
      </w:pPr>
      <w:r w:rsidRPr="00C72642">
        <w:rPr>
          <w:sz w:val="32"/>
          <w:szCs w:val="32"/>
        </w:rPr>
        <w:t>Yaakov had him swear so the</w:t>
      </w:r>
      <w:r w:rsidR="00FE1EED" w:rsidRPr="00C72642">
        <w:rPr>
          <w:sz w:val="32"/>
          <w:szCs w:val="32"/>
        </w:rPr>
        <w:t xml:space="preserve"> </w:t>
      </w:r>
      <w:r w:rsidRPr="00C72642">
        <w:rPr>
          <w:sz w:val="32"/>
          <w:szCs w:val="32"/>
        </w:rPr>
        <w:t>transaction</w:t>
      </w:r>
      <w:r w:rsidR="00FE1EED" w:rsidRPr="00C72642">
        <w:rPr>
          <w:sz w:val="32"/>
          <w:szCs w:val="32"/>
        </w:rPr>
        <w:t xml:space="preserve"> would be binding</w:t>
      </w:r>
      <w:r w:rsidR="001B5F17" w:rsidRPr="00C72642">
        <w:rPr>
          <w:sz w:val="32"/>
          <w:szCs w:val="32"/>
        </w:rPr>
        <w:t xml:space="preserve">. He then </w:t>
      </w:r>
      <w:r w:rsidRPr="00C72642">
        <w:rPr>
          <w:sz w:val="32"/>
          <w:szCs w:val="32"/>
        </w:rPr>
        <w:t xml:space="preserve">paid him the price </w:t>
      </w:r>
      <w:r w:rsidR="001B5F17" w:rsidRPr="00C72642">
        <w:rPr>
          <w:sz w:val="32"/>
          <w:szCs w:val="32"/>
        </w:rPr>
        <w:t>(</w:t>
      </w:r>
      <w:r w:rsidRPr="00C72642">
        <w:rPr>
          <w:sz w:val="32"/>
          <w:szCs w:val="32"/>
        </w:rPr>
        <w:t>bread and lentil soup</w:t>
      </w:r>
      <w:r w:rsidR="001B5F17" w:rsidRPr="00C72642">
        <w:rPr>
          <w:sz w:val="32"/>
          <w:szCs w:val="32"/>
        </w:rPr>
        <w:t>)</w:t>
      </w:r>
      <w:r w:rsidRPr="00C72642">
        <w:rPr>
          <w:sz w:val="32"/>
          <w:szCs w:val="32"/>
        </w:rPr>
        <w:t xml:space="preserve">, </w:t>
      </w:r>
      <w:r w:rsidR="00FE1EED" w:rsidRPr="00C72642">
        <w:rPr>
          <w:sz w:val="32"/>
          <w:szCs w:val="32"/>
        </w:rPr>
        <w:t>and</w:t>
      </w:r>
      <w:r w:rsidR="001B5F17" w:rsidRPr="00C72642">
        <w:rPr>
          <w:sz w:val="32"/>
          <w:szCs w:val="32"/>
        </w:rPr>
        <w:t>,</w:t>
      </w:r>
      <w:r w:rsidR="00FE1EED" w:rsidRPr="00C72642">
        <w:rPr>
          <w:sz w:val="32"/>
          <w:szCs w:val="32"/>
        </w:rPr>
        <w:t xml:space="preserve"> thus, </w:t>
      </w:r>
      <w:r w:rsidRPr="00C72642">
        <w:rPr>
          <w:sz w:val="32"/>
          <w:szCs w:val="32"/>
        </w:rPr>
        <w:t xml:space="preserve">successfully purchased the birthright from </w:t>
      </w:r>
      <w:proofErr w:type="spellStart"/>
      <w:r w:rsidRPr="00C72642">
        <w:rPr>
          <w:sz w:val="32"/>
          <w:szCs w:val="32"/>
        </w:rPr>
        <w:t>Esav</w:t>
      </w:r>
      <w:proofErr w:type="spellEnd"/>
      <w:r w:rsidRPr="00C72642">
        <w:rPr>
          <w:sz w:val="32"/>
          <w:szCs w:val="32"/>
        </w:rPr>
        <w:t xml:space="preserve">. </w:t>
      </w:r>
      <w:r w:rsidR="008433A9" w:rsidRPr="00C72642">
        <w:rPr>
          <w:b/>
          <w:bCs/>
          <w:sz w:val="32"/>
          <w:szCs w:val="32"/>
        </w:rPr>
        <w:t>“</w:t>
      </w:r>
      <w:proofErr w:type="spellStart"/>
      <w:r w:rsidR="008433A9" w:rsidRPr="00C72642">
        <w:rPr>
          <w:b/>
          <w:bCs/>
          <w:i/>
          <w:iCs/>
          <w:sz w:val="32"/>
          <w:szCs w:val="32"/>
        </w:rPr>
        <w:t>Esav</w:t>
      </w:r>
      <w:proofErr w:type="spellEnd"/>
      <w:r w:rsidR="008433A9" w:rsidRPr="00C72642">
        <w:rPr>
          <w:b/>
          <w:bCs/>
          <w:i/>
          <w:iCs/>
          <w:sz w:val="32"/>
          <w:szCs w:val="32"/>
        </w:rPr>
        <w:t xml:space="preserve"> spurned the birthright.”</w:t>
      </w:r>
    </w:p>
    <w:p w14:paraId="2B46C621" w14:textId="77777777" w:rsidR="00C72642" w:rsidRDefault="00C72642" w:rsidP="0051567D">
      <w:pPr>
        <w:spacing w:after="0"/>
        <w:ind w:firstLine="720"/>
        <w:jc w:val="both"/>
        <w:rPr>
          <w:sz w:val="32"/>
          <w:szCs w:val="32"/>
        </w:rPr>
      </w:pPr>
    </w:p>
    <w:p w14:paraId="6C3B969E" w14:textId="1CEF68A2" w:rsidR="00CF5A5A" w:rsidRDefault="00CF5A5A" w:rsidP="0051567D">
      <w:pPr>
        <w:spacing w:after="0"/>
        <w:ind w:firstLine="720"/>
        <w:jc w:val="both"/>
        <w:rPr>
          <w:sz w:val="32"/>
          <w:szCs w:val="32"/>
        </w:rPr>
      </w:pPr>
      <w:r w:rsidRPr="00C72642">
        <w:rPr>
          <w:sz w:val="32"/>
          <w:szCs w:val="32"/>
        </w:rPr>
        <w:t>The</w:t>
      </w:r>
      <w:r w:rsidR="008433A9" w:rsidRPr="00C72642">
        <w:rPr>
          <w:sz w:val="32"/>
          <w:szCs w:val="32"/>
        </w:rPr>
        <w:t xml:space="preserve">se words teach us that even after </w:t>
      </w:r>
      <w:proofErr w:type="spellStart"/>
      <w:r w:rsidR="008433A9" w:rsidRPr="00C72642">
        <w:rPr>
          <w:sz w:val="32"/>
          <w:szCs w:val="32"/>
        </w:rPr>
        <w:t>Esav</w:t>
      </w:r>
      <w:proofErr w:type="spellEnd"/>
      <w:r w:rsidR="008433A9" w:rsidRPr="00C72642">
        <w:rPr>
          <w:sz w:val="32"/>
          <w:szCs w:val="32"/>
        </w:rPr>
        <w:t xml:space="preserve"> ate and drank</w:t>
      </w:r>
      <w:r w:rsidR="001B5F17" w:rsidRPr="00C72642">
        <w:rPr>
          <w:sz w:val="32"/>
          <w:szCs w:val="32"/>
        </w:rPr>
        <w:t xml:space="preserve"> (eliminating the stress of the moment)</w:t>
      </w:r>
      <w:proofErr w:type="gramStart"/>
      <w:r w:rsidR="008433A9" w:rsidRPr="00C72642">
        <w:rPr>
          <w:sz w:val="32"/>
          <w:szCs w:val="32"/>
        </w:rPr>
        <w:t>,</w:t>
      </w:r>
      <w:proofErr w:type="gramEnd"/>
      <w:r w:rsidR="008433A9" w:rsidRPr="00C72642">
        <w:rPr>
          <w:sz w:val="32"/>
          <w:szCs w:val="32"/>
        </w:rPr>
        <w:t xml:space="preserve"> he </w:t>
      </w:r>
      <w:r w:rsidR="001B5F17" w:rsidRPr="00C72642">
        <w:rPr>
          <w:sz w:val="32"/>
          <w:szCs w:val="32"/>
        </w:rPr>
        <w:t xml:space="preserve">nevertheless </w:t>
      </w:r>
      <w:r w:rsidR="008433A9" w:rsidRPr="00C72642">
        <w:rPr>
          <w:sz w:val="32"/>
          <w:szCs w:val="32"/>
        </w:rPr>
        <w:t xml:space="preserve">had no second thoughts, no remorse, about what he had just done. He could not claim that Yaakov </w:t>
      </w:r>
      <w:r w:rsidR="009F1F1E" w:rsidRPr="00C72642">
        <w:rPr>
          <w:sz w:val="32"/>
          <w:szCs w:val="32"/>
        </w:rPr>
        <w:t xml:space="preserve">had </w:t>
      </w:r>
      <w:r w:rsidR="008433A9" w:rsidRPr="00C72642">
        <w:rPr>
          <w:sz w:val="32"/>
          <w:szCs w:val="32"/>
        </w:rPr>
        <w:t xml:space="preserve">exploited his hunger to force him to sell the birthright, as he was relieved not to have it, and continued to trample it. </w:t>
      </w:r>
    </w:p>
    <w:p w14:paraId="55CE7A3F" w14:textId="77777777" w:rsidR="00C72642" w:rsidRPr="00C72642" w:rsidRDefault="00C72642" w:rsidP="0051567D">
      <w:pPr>
        <w:spacing w:after="0"/>
        <w:ind w:firstLine="720"/>
        <w:jc w:val="both"/>
        <w:rPr>
          <w:sz w:val="32"/>
          <w:szCs w:val="32"/>
        </w:rPr>
      </w:pPr>
    </w:p>
    <w:p w14:paraId="450E2ADA" w14:textId="79CA7F8E" w:rsidR="004A2328" w:rsidRDefault="00FE1EED" w:rsidP="0051567D">
      <w:pPr>
        <w:spacing w:after="0"/>
        <w:ind w:firstLine="720"/>
        <w:jc w:val="both"/>
        <w:rPr>
          <w:sz w:val="32"/>
          <w:szCs w:val="32"/>
        </w:rPr>
      </w:pPr>
      <w:r w:rsidRPr="00C72642">
        <w:rPr>
          <w:sz w:val="32"/>
          <w:szCs w:val="32"/>
        </w:rPr>
        <w:t xml:space="preserve">This seemingly minor </w:t>
      </w:r>
      <w:r w:rsidR="001E43F5" w:rsidRPr="00C72642">
        <w:rPr>
          <w:sz w:val="32"/>
          <w:szCs w:val="32"/>
        </w:rPr>
        <w:t>“</w:t>
      </w:r>
      <w:r w:rsidR="009F1F1E" w:rsidRPr="00C72642">
        <w:rPr>
          <w:sz w:val="32"/>
          <w:szCs w:val="32"/>
        </w:rPr>
        <w:t>deal” be</w:t>
      </w:r>
      <w:r w:rsidR="00E4076A" w:rsidRPr="00C72642">
        <w:rPr>
          <w:sz w:val="32"/>
          <w:szCs w:val="32"/>
        </w:rPr>
        <w:t>t</w:t>
      </w:r>
      <w:r w:rsidR="009F1F1E" w:rsidRPr="00C72642">
        <w:rPr>
          <w:sz w:val="32"/>
          <w:szCs w:val="32"/>
        </w:rPr>
        <w:t>ween the two of them</w:t>
      </w:r>
      <w:r w:rsidRPr="00C72642">
        <w:rPr>
          <w:sz w:val="32"/>
          <w:szCs w:val="32"/>
        </w:rPr>
        <w:t xml:space="preserve">, which may have taken under five minutes to execute, plays a major role in Jewish history. </w:t>
      </w:r>
      <w:r w:rsidR="00E4076A" w:rsidRPr="00C72642">
        <w:rPr>
          <w:sz w:val="32"/>
          <w:szCs w:val="32"/>
        </w:rPr>
        <w:t xml:space="preserve">Years later </w:t>
      </w:r>
      <w:proofErr w:type="spellStart"/>
      <w:r w:rsidR="00A13049" w:rsidRPr="00C72642">
        <w:rPr>
          <w:sz w:val="32"/>
          <w:szCs w:val="32"/>
        </w:rPr>
        <w:t>Esav</w:t>
      </w:r>
      <w:proofErr w:type="spellEnd"/>
      <w:r w:rsidR="00A13049" w:rsidRPr="00C72642">
        <w:rPr>
          <w:sz w:val="32"/>
          <w:szCs w:val="32"/>
        </w:rPr>
        <w:t xml:space="preserve"> will allege that Yaakov stole the birthright from him and that he is still the first-born entitled to its perks. When was that? When Yitzchak decided it was the proper time to bestow a blessing upon his first-born son</w:t>
      </w:r>
      <w:r w:rsidR="004A2328" w:rsidRPr="00C72642">
        <w:rPr>
          <w:sz w:val="32"/>
          <w:szCs w:val="32"/>
        </w:rPr>
        <w:t xml:space="preserve">, </w:t>
      </w:r>
      <w:proofErr w:type="spellStart"/>
      <w:r w:rsidR="004A2328" w:rsidRPr="00C72642">
        <w:rPr>
          <w:sz w:val="32"/>
          <w:szCs w:val="32"/>
        </w:rPr>
        <w:t>Esav</w:t>
      </w:r>
      <w:proofErr w:type="spellEnd"/>
      <w:r w:rsidR="004A2328" w:rsidRPr="00C72642">
        <w:rPr>
          <w:sz w:val="32"/>
          <w:szCs w:val="32"/>
        </w:rPr>
        <w:t>.</w:t>
      </w:r>
    </w:p>
    <w:p w14:paraId="6D34B84C" w14:textId="77777777" w:rsidR="00C72642" w:rsidRPr="00C72642" w:rsidRDefault="00C72642" w:rsidP="0051567D">
      <w:pPr>
        <w:spacing w:after="0"/>
        <w:ind w:firstLine="720"/>
        <w:jc w:val="both"/>
        <w:rPr>
          <w:sz w:val="32"/>
          <w:szCs w:val="32"/>
        </w:rPr>
      </w:pPr>
    </w:p>
    <w:p w14:paraId="355DCC91" w14:textId="77777777" w:rsidR="001E43F5" w:rsidRDefault="004A2328" w:rsidP="001E43F5">
      <w:pPr>
        <w:spacing w:after="0"/>
        <w:ind w:firstLine="720"/>
        <w:jc w:val="both"/>
        <w:rPr>
          <w:sz w:val="32"/>
          <w:szCs w:val="32"/>
        </w:rPr>
      </w:pPr>
      <w:r w:rsidRPr="00C72642">
        <w:rPr>
          <w:sz w:val="32"/>
          <w:szCs w:val="32"/>
        </w:rPr>
        <w:t xml:space="preserve">By the time Yitzchak was 123 years old, he had lost his eyesight from old age, and it seemed to him that he was near the end of his life. Although </w:t>
      </w:r>
      <w:r w:rsidR="00E4076A" w:rsidRPr="00C72642">
        <w:rPr>
          <w:sz w:val="32"/>
          <w:szCs w:val="32"/>
        </w:rPr>
        <w:t xml:space="preserve">Yitzchak </w:t>
      </w:r>
      <w:r w:rsidRPr="00C72642">
        <w:rPr>
          <w:sz w:val="32"/>
          <w:szCs w:val="32"/>
        </w:rPr>
        <w:t xml:space="preserve">knew that Yaakov was a completely righteous person who studied Torah every moment of his life and would carry forward the blessing of </w:t>
      </w:r>
      <w:proofErr w:type="spellStart"/>
      <w:r w:rsidRPr="00C72642">
        <w:rPr>
          <w:sz w:val="32"/>
          <w:szCs w:val="32"/>
        </w:rPr>
        <w:t>Avraham</w:t>
      </w:r>
      <w:proofErr w:type="spellEnd"/>
      <w:r w:rsidRPr="00C72642">
        <w:rPr>
          <w:sz w:val="32"/>
          <w:szCs w:val="32"/>
        </w:rPr>
        <w:t xml:space="preserve">, because </w:t>
      </w:r>
      <w:proofErr w:type="spellStart"/>
      <w:r w:rsidRPr="00C72642">
        <w:rPr>
          <w:sz w:val="32"/>
          <w:szCs w:val="32"/>
        </w:rPr>
        <w:t>Esav</w:t>
      </w:r>
      <w:proofErr w:type="spellEnd"/>
      <w:r w:rsidRPr="00C72642">
        <w:rPr>
          <w:sz w:val="32"/>
          <w:szCs w:val="32"/>
        </w:rPr>
        <w:t xml:space="preserve"> had hoodwinked</w:t>
      </w:r>
      <w:r w:rsidR="00995F73" w:rsidRPr="00C72642">
        <w:rPr>
          <w:sz w:val="32"/>
          <w:szCs w:val="32"/>
        </w:rPr>
        <w:t xml:space="preserve"> </w:t>
      </w:r>
      <w:r w:rsidR="00E4076A" w:rsidRPr="00C72642">
        <w:rPr>
          <w:sz w:val="32"/>
          <w:szCs w:val="32"/>
        </w:rPr>
        <w:t xml:space="preserve">his father </w:t>
      </w:r>
      <w:r w:rsidR="00995F73" w:rsidRPr="00C72642">
        <w:rPr>
          <w:sz w:val="32"/>
          <w:szCs w:val="32"/>
        </w:rPr>
        <w:t>through his “hunting</w:t>
      </w:r>
      <w:r w:rsidR="00E4076A" w:rsidRPr="00C72642">
        <w:rPr>
          <w:sz w:val="32"/>
          <w:szCs w:val="32"/>
        </w:rPr>
        <w:t>,</w:t>
      </w:r>
      <w:r w:rsidR="00995F73" w:rsidRPr="00C72642">
        <w:rPr>
          <w:sz w:val="32"/>
          <w:szCs w:val="32"/>
        </w:rPr>
        <w:t xml:space="preserve">” Yitzchak thought </w:t>
      </w:r>
      <w:r w:rsidR="00643C75" w:rsidRPr="00C72642">
        <w:rPr>
          <w:sz w:val="32"/>
          <w:szCs w:val="32"/>
        </w:rPr>
        <w:t xml:space="preserve">that </w:t>
      </w:r>
      <w:r w:rsidR="00995F73" w:rsidRPr="00C72642">
        <w:rPr>
          <w:sz w:val="32"/>
          <w:szCs w:val="32"/>
        </w:rPr>
        <w:t>he</w:t>
      </w:r>
      <w:r w:rsidR="00E4076A" w:rsidRPr="00C72642">
        <w:rPr>
          <w:sz w:val="32"/>
          <w:szCs w:val="32"/>
        </w:rPr>
        <w:t>, too,</w:t>
      </w:r>
      <w:r w:rsidR="00995F73" w:rsidRPr="00C72642">
        <w:rPr>
          <w:sz w:val="32"/>
          <w:szCs w:val="32"/>
        </w:rPr>
        <w:t xml:space="preserve"> was righteous</w:t>
      </w:r>
      <w:r w:rsidR="001E43F5" w:rsidRPr="00C72642">
        <w:rPr>
          <w:sz w:val="32"/>
          <w:szCs w:val="32"/>
        </w:rPr>
        <w:t>. He re</w:t>
      </w:r>
      <w:r w:rsidR="00E57913" w:rsidRPr="00C72642">
        <w:rPr>
          <w:sz w:val="32"/>
          <w:szCs w:val="32"/>
        </w:rPr>
        <w:t>ason</w:t>
      </w:r>
      <w:r w:rsidR="001E43F5" w:rsidRPr="00C72642">
        <w:rPr>
          <w:sz w:val="32"/>
          <w:szCs w:val="32"/>
        </w:rPr>
        <w:t>ed</w:t>
      </w:r>
      <w:r w:rsidR="00E57913" w:rsidRPr="00C72642">
        <w:rPr>
          <w:sz w:val="32"/>
          <w:szCs w:val="32"/>
        </w:rPr>
        <w:t xml:space="preserve"> that</w:t>
      </w:r>
      <w:r w:rsidR="00995F73" w:rsidRPr="00C72642">
        <w:rPr>
          <w:sz w:val="32"/>
          <w:szCs w:val="32"/>
        </w:rPr>
        <w:t xml:space="preserve"> </w:t>
      </w:r>
      <w:r w:rsidR="00E57913" w:rsidRPr="00C72642">
        <w:rPr>
          <w:sz w:val="32"/>
          <w:szCs w:val="32"/>
        </w:rPr>
        <w:t>n</w:t>
      </w:r>
      <w:r w:rsidR="00995F73" w:rsidRPr="00C72642">
        <w:rPr>
          <w:sz w:val="32"/>
          <w:szCs w:val="32"/>
        </w:rPr>
        <w:t xml:space="preserve">ot everyone is cut out to be a Torah scholar who dedicates his life exclusively to learning Torah and serving </w:t>
      </w:r>
      <w:proofErr w:type="spellStart"/>
      <w:r w:rsidR="00995F73" w:rsidRPr="00C72642">
        <w:rPr>
          <w:sz w:val="32"/>
          <w:szCs w:val="32"/>
        </w:rPr>
        <w:t>Hashem</w:t>
      </w:r>
      <w:proofErr w:type="spellEnd"/>
      <w:r w:rsidR="00995F73" w:rsidRPr="00C72642">
        <w:rPr>
          <w:sz w:val="32"/>
          <w:szCs w:val="32"/>
        </w:rPr>
        <w:t xml:space="preserve">. One who works for a living but at the same time fulfills all </w:t>
      </w:r>
      <w:r w:rsidR="00044B3D" w:rsidRPr="00C72642">
        <w:rPr>
          <w:sz w:val="32"/>
          <w:szCs w:val="32"/>
        </w:rPr>
        <w:t xml:space="preserve">of </w:t>
      </w:r>
      <w:r w:rsidR="00995F73" w:rsidRPr="00C72642">
        <w:rPr>
          <w:sz w:val="32"/>
          <w:szCs w:val="32"/>
        </w:rPr>
        <w:t xml:space="preserve">the Torah’s commandments and uses his earnings to support Torah and the needy </w:t>
      </w:r>
      <w:proofErr w:type="gramStart"/>
      <w:r w:rsidR="00995F73" w:rsidRPr="00C72642">
        <w:rPr>
          <w:sz w:val="32"/>
          <w:szCs w:val="32"/>
        </w:rPr>
        <w:t>is</w:t>
      </w:r>
      <w:proofErr w:type="gramEnd"/>
      <w:r w:rsidR="00995F73" w:rsidRPr="00C72642">
        <w:rPr>
          <w:sz w:val="32"/>
          <w:szCs w:val="32"/>
        </w:rPr>
        <w:t xml:space="preserve"> also righteous. </w:t>
      </w:r>
      <w:r w:rsidR="001A4417" w:rsidRPr="00C72642">
        <w:rPr>
          <w:sz w:val="32"/>
          <w:szCs w:val="32"/>
        </w:rPr>
        <w:t xml:space="preserve">By </w:t>
      </w:r>
      <w:r w:rsidR="001A4417" w:rsidRPr="00C72642">
        <w:rPr>
          <w:sz w:val="32"/>
          <w:szCs w:val="32"/>
        </w:rPr>
        <w:lastRenderedPageBreak/>
        <w:t xml:space="preserve">using his wealth to support Torah, he receives a portion </w:t>
      </w:r>
      <w:r w:rsidR="00751A43" w:rsidRPr="00C72642">
        <w:rPr>
          <w:sz w:val="32"/>
          <w:szCs w:val="32"/>
        </w:rPr>
        <w:t>of</w:t>
      </w:r>
      <w:r w:rsidR="001A4417" w:rsidRPr="00C72642">
        <w:rPr>
          <w:sz w:val="32"/>
          <w:szCs w:val="32"/>
        </w:rPr>
        <w:t xml:space="preserve"> the Torah that he supports. </w:t>
      </w:r>
    </w:p>
    <w:p w14:paraId="1A8F2DA7" w14:textId="77777777" w:rsidR="00C72642" w:rsidRPr="00C72642" w:rsidRDefault="00C72642" w:rsidP="001E43F5">
      <w:pPr>
        <w:spacing w:after="0"/>
        <w:ind w:firstLine="720"/>
        <w:jc w:val="both"/>
        <w:rPr>
          <w:sz w:val="32"/>
          <w:szCs w:val="32"/>
        </w:rPr>
      </w:pPr>
    </w:p>
    <w:p w14:paraId="4B8EC5FC" w14:textId="1F9BC192" w:rsidR="00CF5A5A" w:rsidRDefault="00995F73" w:rsidP="001E43F5">
      <w:pPr>
        <w:spacing w:after="0"/>
        <w:ind w:firstLine="720"/>
        <w:jc w:val="both"/>
        <w:rPr>
          <w:sz w:val="32"/>
          <w:szCs w:val="32"/>
        </w:rPr>
      </w:pPr>
      <w:r w:rsidRPr="00C72642">
        <w:rPr>
          <w:sz w:val="32"/>
          <w:szCs w:val="32"/>
        </w:rPr>
        <w:t xml:space="preserve">Yitzchak thought that </w:t>
      </w:r>
      <w:proofErr w:type="spellStart"/>
      <w:r w:rsidRPr="00C72642">
        <w:rPr>
          <w:sz w:val="32"/>
          <w:szCs w:val="32"/>
        </w:rPr>
        <w:t>Esav</w:t>
      </w:r>
      <w:proofErr w:type="spellEnd"/>
      <w:r w:rsidRPr="00C72642">
        <w:rPr>
          <w:sz w:val="32"/>
          <w:szCs w:val="32"/>
        </w:rPr>
        <w:t xml:space="preserve"> fit into this category and therefore wanted to bless him with great wealth so he would be able to support his brother Yaakov with abundance, allowing </w:t>
      </w:r>
      <w:r w:rsidR="00751A43" w:rsidRPr="00C72642">
        <w:rPr>
          <w:sz w:val="32"/>
          <w:szCs w:val="32"/>
        </w:rPr>
        <w:t>Yaakov</w:t>
      </w:r>
      <w:r w:rsidRPr="00C72642">
        <w:rPr>
          <w:sz w:val="32"/>
          <w:szCs w:val="32"/>
        </w:rPr>
        <w:t xml:space="preserve"> to serve </w:t>
      </w:r>
      <w:proofErr w:type="spellStart"/>
      <w:r w:rsidRPr="00C72642">
        <w:rPr>
          <w:sz w:val="32"/>
          <w:szCs w:val="32"/>
        </w:rPr>
        <w:t>Hashem</w:t>
      </w:r>
      <w:proofErr w:type="spellEnd"/>
      <w:r w:rsidRPr="00C72642">
        <w:rPr>
          <w:sz w:val="32"/>
          <w:szCs w:val="32"/>
        </w:rPr>
        <w:t xml:space="preserve"> without the worry of livelihood. </w:t>
      </w:r>
      <w:r w:rsidR="00643C75" w:rsidRPr="00C72642">
        <w:rPr>
          <w:sz w:val="32"/>
          <w:szCs w:val="32"/>
        </w:rPr>
        <w:t xml:space="preserve">Through providing Yaakov the support to study Torah without financial concerns, </w:t>
      </w:r>
      <w:proofErr w:type="spellStart"/>
      <w:r w:rsidR="001A4417" w:rsidRPr="00C72642">
        <w:rPr>
          <w:sz w:val="32"/>
          <w:szCs w:val="32"/>
        </w:rPr>
        <w:t>Esav</w:t>
      </w:r>
      <w:proofErr w:type="spellEnd"/>
      <w:r w:rsidR="001A4417" w:rsidRPr="00C72642">
        <w:rPr>
          <w:sz w:val="32"/>
          <w:szCs w:val="32"/>
        </w:rPr>
        <w:t xml:space="preserve"> would </w:t>
      </w:r>
      <w:r w:rsidR="00643C75" w:rsidRPr="00C72642">
        <w:rPr>
          <w:sz w:val="32"/>
          <w:szCs w:val="32"/>
        </w:rPr>
        <w:t xml:space="preserve">also </w:t>
      </w:r>
      <w:r w:rsidR="001A4417" w:rsidRPr="00C72642">
        <w:rPr>
          <w:sz w:val="32"/>
          <w:szCs w:val="32"/>
        </w:rPr>
        <w:t xml:space="preserve">receive </w:t>
      </w:r>
      <w:r w:rsidR="00643C75" w:rsidRPr="00C72642">
        <w:rPr>
          <w:sz w:val="32"/>
          <w:szCs w:val="32"/>
        </w:rPr>
        <w:t>his portion in Torah.</w:t>
      </w:r>
    </w:p>
    <w:p w14:paraId="01D724AE" w14:textId="77777777" w:rsidR="00C72642" w:rsidRPr="00C72642" w:rsidRDefault="00C72642" w:rsidP="001E43F5">
      <w:pPr>
        <w:spacing w:after="0"/>
        <w:ind w:firstLine="720"/>
        <w:jc w:val="both"/>
        <w:rPr>
          <w:sz w:val="32"/>
          <w:szCs w:val="32"/>
        </w:rPr>
      </w:pPr>
    </w:p>
    <w:p w14:paraId="3F4E37C1" w14:textId="76019A1F" w:rsidR="00E873D3" w:rsidRDefault="00E873D3" w:rsidP="00995F73">
      <w:pPr>
        <w:spacing w:after="0"/>
        <w:ind w:firstLine="720"/>
        <w:jc w:val="both"/>
        <w:rPr>
          <w:i/>
          <w:iCs/>
          <w:sz w:val="32"/>
          <w:szCs w:val="32"/>
        </w:rPr>
      </w:pPr>
      <w:r w:rsidRPr="00C72642">
        <w:rPr>
          <w:sz w:val="32"/>
          <w:szCs w:val="32"/>
        </w:rPr>
        <w:t>At this point</w:t>
      </w:r>
      <w:r w:rsidR="00E57913" w:rsidRPr="00C72642">
        <w:rPr>
          <w:sz w:val="32"/>
          <w:szCs w:val="32"/>
        </w:rPr>
        <w:t>, and with that in mind,</w:t>
      </w:r>
      <w:r w:rsidRPr="00C72642">
        <w:rPr>
          <w:sz w:val="32"/>
          <w:szCs w:val="32"/>
        </w:rPr>
        <w:t xml:space="preserve"> Yitzchak call</w:t>
      </w:r>
      <w:r w:rsidR="00643C75" w:rsidRPr="00C72642">
        <w:rPr>
          <w:sz w:val="32"/>
          <w:szCs w:val="32"/>
        </w:rPr>
        <w:t>ed</w:t>
      </w:r>
      <w:r w:rsidRPr="00C72642">
        <w:rPr>
          <w:sz w:val="32"/>
          <w:szCs w:val="32"/>
        </w:rPr>
        <w:t xml:space="preserve"> </w:t>
      </w:r>
      <w:proofErr w:type="spellStart"/>
      <w:r w:rsidRPr="00C72642">
        <w:rPr>
          <w:sz w:val="32"/>
          <w:szCs w:val="32"/>
        </w:rPr>
        <w:t>Esav</w:t>
      </w:r>
      <w:proofErr w:type="spellEnd"/>
      <w:r w:rsidRPr="00C72642">
        <w:rPr>
          <w:sz w:val="32"/>
          <w:szCs w:val="32"/>
        </w:rPr>
        <w:t xml:space="preserve"> into his room and t</w:t>
      </w:r>
      <w:r w:rsidR="00643C75" w:rsidRPr="00C72642">
        <w:rPr>
          <w:sz w:val="32"/>
          <w:szCs w:val="32"/>
        </w:rPr>
        <w:t>old</w:t>
      </w:r>
      <w:r w:rsidRPr="00C72642">
        <w:rPr>
          <w:sz w:val="32"/>
          <w:szCs w:val="32"/>
        </w:rPr>
        <w:t xml:space="preserve"> him that he is nearing the end of his life and </w:t>
      </w:r>
      <w:r w:rsidR="00643C75" w:rsidRPr="00C72642">
        <w:rPr>
          <w:sz w:val="32"/>
          <w:szCs w:val="32"/>
        </w:rPr>
        <w:t xml:space="preserve">that he </w:t>
      </w:r>
      <w:r w:rsidRPr="00C72642">
        <w:rPr>
          <w:sz w:val="32"/>
          <w:szCs w:val="32"/>
        </w:rPr>
        <w:t xml:space="preserve">doesn’t know when he is going to die </w:t>
      </w:r>
      <w:r w:rsidR="00FF4EC4" w:rsidRPr="00C72642">
        <w:rPr>
          <w:sz w:val="32"/>
          <w:szCs w:val="32"/>
        </w:rPr>
        <w:t>(Genesis 27:3)</w:t>
      </w:r>
      <w:r w:rsidR="00E57913" w:rsidRPr="00C72642">
        <w:rPr>
          <w:sz w:val="32"/>
          <w:szCs w:val="32"/>
        </w:rPr>
        <w:t>.</w:t>
      </w:r>
      <w:r w:rsidR="00FF4EC4" w:rsidRPr="00C72642">
        <w:rPr>
          <w:sz w:val="32"/>
          <w:szCs w:val="32"/>
        </w:rPr>
        <w:t xml:space="preserve"> </w:t>
      </w:r>
      <w:r w:rsidR="00FF4EC4" w:rsidRPr="00C72642">
        <w:rPr>
          <w:i/>
          <w:iCs/>
          <w:sz w:val="32"/>
          <w:szCs w:val="32"/>
        </w:rPr>
        <w:t>“Now sharpen, if you please, your gear- your sword and your bow- and go out to the field and hunt game for me. Then make me delicacies such as I love and bring it to me and I will eat, so that my soul may bless you before I die.”</w:t>
      </w:r>
    </w:p>
    <w:p w14:paraId="35A6E5DA" w14:textId="77777777" w:rsidR="00C72642" w:rsidRPr="00C72642" w:rsidRDefault="00C72642" w:rsidP="00995F73">
      <w:pPr>
        <w:spacing w:after="0"/>
        <w:ind w:firstLine="720"/>
        <w:jc w:val="both"/>
        <w:rPr>
          <w:i/>
          <w:iCs/>
          <w:sz w:val="32"/>
          <w:szCs w:val="32"/>
        </w:rPr>
      </w:pPr>
    </w:p>
    <w:p w14:paraId="36BDAD79" w14:textId="5757C2E1" w:rsidR="00FF4EC4" w:rsidRDefault="00FF4EC4" w:rsidP="0051567D">
      <w:pPr>
        <w:spacing w:after="0"/>
        <w:ind w:firstLine="720"/>
        <w:jc w:val="both"/>
        <w:rPr>
          <w:sz w:val="32"/>
          <w:szCs w:val="32"/>
        </w:rPr>
      </w:pPr>
      <w:proofErr w:type="spellStart"/>
      <w:r w:rsidRPr="00C72642">
        <w:rPr>
          <w:sz w:val="32"/>
          <w:szCs w:val="32"/>
        </w:rPr>
        <w:t>Rivka</w:t>
      </w:r>
      <w:proofErr w:type="spellEnd"/>
      <w:r w:rsidRPr="00C72642">
        <w:rPr>
          <w:sz w:val="32"/>
          <w:szCs w:val="32"/>
        </w:rPr>
        <w:t xml:space="preserve"> overheard Yitzchak’s words to </w:t>
      </w:r>
      <w:proofErr w:type="spellStart"/>
      <w:r w:rsidRPr="00C72642">
        <w:rPr>
          <w:sz w:val="32"/>
          <w:szCs w:val="32"/>
        </w:rPr>
        <w:t>Esav</w:t>
      </w:r>
      <w:proofErr w:type="spellEnd"/>
      <w:r w:rsidRPr="00C72642">
        <w:rPr>
          <w:sz w:val="32"/>
          <w:szCs w:val="32"/>
        </w:rPr>
        <w:t xml:space="preserve"> and immediately realized that this would be a terrible mistake. She knew that </w:t>
      </w:r>
      <w:proofErr w:type="spellStart"/>
      <w:r w:rsidRPr="00C72642">
        <w:rPr>
          <w:sz w:val="32"/>
          <w:szCs w:val="32"/>
        </w:rPr>
        <w:t>Esav</w:t>
      </w:r>
      <w:proofErr w:type="spellEnd"/>
      <w:r w:rsidRPr="00C72642">
        <w:rPr>
          <w:sz w:val="32"/>
          <w:szCs w:val="32"/>
        </w:rPr>
        <w:t xml:space="preserve"> was not righteous in any way. He was </w:t>
      </w:r>
      <w:r w:rsidR="00E57913" w:rsidRPr="00C72642">
        <w:rPr>
          <w:sz w:val="32"/>
          <w:szCs w:val="32"/>
        </w:rPr>
        <w:t xml:space="preserve">rather </w:t>
      </w:r>
      <w:r w:rsidRPr="00C72642">
        <w:rPr>
          <w:sz w:val="32"/>
          <w:szCs w:val="32"/>
        </w:rPr>
        <w:t>a completely evil person who didn’t keep any of the commandments</w:t>
      </w:r>
      <w:r w:rsidR="00E57913" w:rsidRPr="00C72642">
        <w:rPr>
          <w:sz w:val="32"/>
          <w:szCs w:val="32"/>
        </w:rPr>
        <w:t xml:space="preserve"> (except for honoring his father)</w:t>
      </w:r>
      <w:r w:rsidRPr="00C72642">
        <w:rPr>
          <w:sz w:val="32"/>
          <w:szCs w:val="32"/>
        </w:rPr>
        <w:t xml:space="preserve">. Not only that, he disdained his brother Yaakov for his holy lifestyle. If </w:t>
      </w:r>
      <w:proofErr w:type="spellStart"/>
      <w:r w:rsidRPr="00C72642">
        <w:rPr>
          <w:sz w:val="32"/>
          <w:szCs w:val="32"/>
        </w:rPr>
        <w:t>Esav</w:t>
      </w:r>
      <w:proofErr w:type="spellEnd"/>
      <w:r w:rsidRPr="00C72642">
        <w:rPr>
          <w:sz w:val="32"/>
          <w:szCs w:val="32"/>
        </w:rPr>
        <w:t xml:space="preserve"> received the blessing for wealth, and Yaakov had no such blessing, Yaakov would have no source of sustenance</w:t>
      </w:r>
      <w:r w:rsidR="00751A43" w:rsidRPr="00C72642">
        <w:rPr>
          <w:sz w:val="32"/>
          <w:szCs w:val="32"/>
        </w:rPr>
        <w:t xml:space="preserve">. </w:t>
      </w:r>
      <w:proofErr w:type="spellStart"/>
      <w:r w:rsidRPr="00C72642">
        <w:rPr>
          <w:sz w:val="32"/>
          <w:szCs w:val="32"/>
        </w:rPr>
        <w:t>Esav</w:t>
      </w:r>
      <w:proofErr w:type="spellEnd"/>
      <w:r w:rsidRPr="00C72642">
        <w:rPr>
          <w:sz w:val="32"/>
          <w:szCs w:val="32"/>
        </w:rPr>
        <w:t xml:space="preserve"> would usurp it all for himself and not give one dime to </w:t>
      </w:r>
      <w:r w:rsidR="003920EE" w:rsidRPr="00C72642">
        <w:rPr>
          <w:sz w:val="32"/>
          <w:szCs w:val="32"/>
        </w:rPr>
        <w:t>his brother</w:t>
      </w:r>
      <w:r w:rsidRPr="00C72642">
        <w:rPr>
          <w:sz w:val="32"/>
          <w:szCs w:val="32"/>
        </w:rPr>
        <w:t xml:space="preserve">. </w:t>
      </w:r>
    </w:p>
    <w:p w14:paraId="5ECCB057" w14:textId="77777777" w:rsidR="00C72642" w:rsidRPr="00C72642" w:rsidRDefault="00C72642" w:rsidP="0051567D">
      <w:pPr>
        <w:spacing w:after="0"/>
        <w:ind w:firstLine="720"/>
        <w:jc w:val="both"/>
        <w:rPr>
          <w:sz w:val="32"/>
          <w:szCs w:val="32"/>
        </w:rPr>
      </w:pPr>
    </w:p>
    <w:p w14:paraId="25B4C3F0" w14:textId="346EA95A" w:rsidR="00717F8E" w:rsidRDefault="003920EE" w:rsidP="0051567D">
      <w:pPr>
        <w:spacing w:after="0"/>
        <w:ind w:firstLine="720"/>
        <w:jc w:val="both"/>
        <w:rPr>
          <w:sz w:val="32"/>
          <w:szCs w:val="32"/>
        </w:rPr>
      </w:pPr>
      <w:r w:rsidRPr="00C72642">
        <w:rPr>
          <w:sz w:val="32"/>
          <w:szCs w:val="32"/>
        </w:rPr>
        <w:t xml:space="preserve">Had </w:t>
      </w:r>
      <w:r w:rsidR="00FF4EC4" w:rsidRPr="00C72642">
        <w:rPr>
          <w:sz w:val="32"/>
          <w:szCs w:val="32"/>
        </w:rPr>
        <w:t xml:space="preserve">there </w:t>
      </w:r>
      <w:r w:rsidRPr="00C72642">
        <w:rPr>
          <w:sz w:val="32"/>
          <w:szCs w:val="32"/>
        </w:rPr>
        <w:t xml:space="preserve">been </w:t>
      </w:r>
      <w:r w:rsidR="00FF4EC4" w:rsidRPr="00C72642">
        <w:rPr>
          <w:sz w:val="32"/>
          <w:szCs w:val="32"/>
        </w:rPr>
        <w:t xml:space="preserve">time, </w:t>
      </w:r>
      <w:proofErr w:type="spellStart"/>
      <w:r w:rsidR="00FF4EC4" w:rsidRPr="00C72642">
        <w:rPr>
          <w:sz w:val="32"/>
          <w:szCs w:val="32"/>
        </w:rPr>
        <w:t>Rivka</w:t>
      </w:r>
      <w:proofErr w:type="spellEnd"/>
      <w:r w:rsidR="00FF4EC4" w:rsidRPr="00C72642">
        <w:rPr>
          <w:sz w:val="32"/>
          <w:szCs w:val="32"/>
        </w:rPr>
        <w:t xml:space="preserve"> would have gone into Yitzchak </w:t>
      </w:r>
      <w:r w:rsidR="001E43F5" w:rsidRPr="00C72642">
        <w:rPr>
          <w:sz w:val="32"/>
          <w:szCs w:val="32"/>
        </w:rPr>
        <w:t xml:space="preserve">to </w:t>
      </w:r>
      <w:r w:rsidR="00FF4EC4" w:rsidRPr="00C72642">
        <w:rPr>
          <w:sz w:val="32"/>
          <w:szCs w:val="32"/>
        </w:rPr>
        <w:t xml:space="preserve">discuss it with him, but </w:t>
      </w:r>
      <w:proofErr w:type="spellStart"/>
      <w:r w:rsidR="00FF4EC4" w:rsidRPr="00C72642">
        <w:rPr>
          <w:sz w:val="32"/>
          <w:szCs w:val="32"/>
        </w:rPr>
        <w:t>Esav</w:t>
      </w:r>
      <w:proofErr w:type="spellEnd"/>
      <w:r w:rsidR="00FF4EC4" w:rsidRPr="00C72642">
        <w:rPr>
          <w:sz w:val="32"/>
          <w:szCs w:val="32"/>
        </w:rPr>
        <w:t xml:space="preserve"> left on his mission immediately and </w:t>
      </w:r>
      <w:proofErr w:type="spellStart"/>
      <w:r w:rsidR="00FF4EC4" w:rsidRPr="00C72642">
        <w:rPr>
          <w:sz w:val="32"/>
          <w:szCs w:val="32"/>
        </w:rPr>
        <w:t>Rivka</w:t>
      </w:r>
      <w:proofErr w:type="spellEnd"/>
      <w:r w:rsidR="00FF4EC4" w:rsidRPr="00C72642">
        <w:rPr>
          <w:sz w:val="32"/>
          <w:szCs w:val="32"/>
        </w:rPr>
        <w:t xml:space="preserve"> was afraid that she would not have the necessary time to convince Yitzchak of his mistake. She therefore summoned Yaakov and told him that he must </w:t>
      </w:r>
      <w:r w:rsidRPr="00C72642">
        <w:rPr>
          <w:sz w:val="32"/>
          <w:szCs w:val="32"/>
        </w:rPr>
        <w:lastRenderedPageBreak/>
        <w:t xml:space="preserve">proceed </w:t>
      </w:r>
      <w:r w:rsidR="00751A43" w:rsidRPr="00C72642">
        <w:rPr>
          <w:sz w:val="32"/>
          <w:szCs w:val="32"/>
        </w:rPr>
        <w:t xml:space="preserve">as if he is </w:t>
      </w:r>
      <w:proofErr w:type="spellStart"/>
      <w:r w:rsidR="00751A43" w:rsidRPr="00C72642">
        <w:rPr>
          <w:sz w:val="32"/>
          <w:szCs w:val="32"/>
        </w:rPr>
        <w:t>Esav</w:t>
      </w:r>
      <w:proofErr w:type="spellEnd"/>
      <w:r w:rsidR="00751A43" w:rsidRPr="00C72642">
        <w:rPr>
          <w:sz w:val="32"/>
          <w:szCs w:val="32"/>
        </w:rPr>
        <w:t xml:space="preserve"> and </w:t>
      </w:r>
      <w:r w:rsidR="00FF4EC4" w:rsidRPr="00C72642">
        <w:rPr>
          <w:sz w:val="32"/>
          <w:szCs w:val="32"/>
        </w:rPr>
        <w:t>take the blessing</w:t>
      </w:r>
      <w:r w:rsidR="00751A43" w:rsidRPr="00C72642">
        <w:rPr>
          <w:sz w:val="32"/>
          <w:szCs w:val="32"/>
        </w:rPr>
        <w:t>s</w:t>
      </w:r>
      <w:r w:rsidR="00FF4EC4" w:rsidRPr="00C72642">
        <w:rPr>
          <w:sz w:val="32"/>
          <w:szCs w:val="32"/>
        </w:rPr>
        <w:t xml:space="preserve"> for himself.</w:t>
      </w:r>
      <w:r w:rsidR="00E35B77" w:rsidRPr="00C72642">
        <w:rPr>
          <w:sz w:val="32"/>
          <w:szCs w:val="32"/>
        </w:rPr>
        <w:t xml:space="preserve"> </w:t>
      </w:r>
      <w:r w:rsidR="00E35B77" w:rsidRPr="00C72642">
        <w:rPr>
          <w:i/>
          <w:iCs/>
          <w:sz w:val="32"/>
          <w:szCs w:val="32"/>
        </w:rPr>
        <w:t xml:space="preserve">“So now, my son, heed my voice to that which I command you. Go now to the flock and fetch me from there two choice young kids of the goats, and I will make of them delicacies for your father, as he loves. Then bring it to your father and he shall eat, so that he may bless you before his death.” </w:t>
      </w:r>
      <w:r w:rsidR="00E35B77" w:rsidRPr="00C72642">
        <w:rPr>
          <w:sz w:val="32"/>
          <w:szCs w:val="32"/>
        </w:rPr>
        <w:t>(Ibid 8-10)</w:t>
      </w:r>
    </w:p>
    <w:p w14:paraId="552BA00D" w14:textId="77777777" w:rsidR="00C72642" w:rsidRPr="00C72642" w:rsidRDefault="00C72642" w:rsidP="0051567D">
      <w:pPr>
        <w:spacing w:after="0"/>
        <w:ind w:firstLine="720"/>
        <w:jc w:val="both"/>
        <w:rPr>
          <w:sz w:val="32"/>
          <w:szCs w:val="32"/>
        </w:rPr>
      </w:pPr>
    </w:p>
    <w:p w14:paraId="22CDA4E2" w14:textId="7CAF5122" w:rsidR="00BF2B13" w:rsidRPr="00C72642" w:rsidRDefault="00E35B77" w:rsidP="0051567D">
      <w:pPr>
        <w:spacing w:after="0"/>
        <w:ind w:firstLine="720"/>
        <w:jc w:val="both"/>
        <w:rPr>
          <w:sz w:val="32"/>
          <w:szCs w:val="32"/>
        </w:rPr>
      </w:pPr>
      <w:r w:rsidRPr="00C72642">
        <w:rPr>
          <w:sz w:val="32"/>
          <w:szCs w:val="32"/>
        </w:rPr>
        <w:t xml:space="preserve">Yaakov expressed </w:t>
      </w:r>
      <w:r w:rsidR="00893C9F" w:rsidRPr="00C72642">
        <w:rPr>
          <w:sz w:val="32"/>
          <w:szCs w:val="32"/>
        </w:rPr>
        <w:t xml:space="preserve">the </w:t>
      </w:r>
      <w:r w:rsidRPr="00C72642">
        <w:rPr>
          <w:sz w:val="32"/>
          <w:szCs w:val="32"/>
        </w:rPr>
        <w:t>concern</w:t>
      </w:r>
      <w:r w:rsidR="00893C9F" w:rsidRPr="00C72642">
        <w:rPr>
          <w:sz w:val="32"/>
          <w:szCs w:val="32"/>
        </w:rPr>
        <w:t xml:space="preserve"> that his skin was smooth and </w:t>
      </w:r>
      <w:proofErr w:type="spellStart"/>
      <w:r w:rsidR="00893C9F" w:rsidRPr="00C72642">
        <w:rPr>
          <w:sz w:val="32"/>
          <w:szCs w:val="32"/>
        </w:rPr>
        <w:t>Esav’s</w:t>
      </w:r>
      <w:proofErr w:type="spellEnd"/>
      <w:r w:rsidR="00893C9F" w:rsidRPr="00C72642">
        <w:rPr>
          <w:sz w:val="32"/>
          <w:szCs w:val="32"/>
        </w:rPr>
        <w:t xml:space="preserve"> was hairy. What if Yitzchak decided to touch him and found him to be smooth</w:t>
      </w:r>
      <w:r w:rsidRPr="00C72642">
        <w:rPr>
          <w:sz w:val="32"/>
          <w:szCs w:val="32"/>
        </w:rPr>
        <w:t xml:space="preserve"> </w:t>
      </w:r>
      <w:r w:rsidR="00893C9F" w:rsidRPr="00C72642">
        <w:rPr>
          <w:sz w:val="32"/>
          <w:szCs w:val="32"/>
        </w:rPr>
        <w:t xml:space="preserve">instead of </w:t>
      </w:r>
      <w:proofErr w:type="gramStart"/>
      <w:r w:rsidR="00893C9F" w:rsidRPr="00C72642">
        <w:rPr>
          <w:sz w:val="32"/>
          <w:szCs w:val="32"/>
        </w:rPr>
        <w:t>hairy.</w:t>
      </w:r>
      <w:proofErr w:type="gramEnd"/>
      <w:r w:rsidR="00893C9F" w:rsidRPr="00C72642">
        <w:rPr>
          <w:sz w:val="32"/>
          <w:szCs w:val="32"/>
        </w:rPr>
        <w:t xml:space="preserve"> He would instantly realize that he was an imposter and</w:t>
      </w:r>
      <w:r w:rsidR="003920EE" w:rsidRPr="00C72642">
        <w:rPr>
          <w:sz w:val="32"/>
          <w:szCs w:val="32"/>
        </w:rPr>
        <w:t>,</w:t>
      </w:r>
      <w:r w:rsidR="00893C9F" w:rsidRPr="00C72642">
        <w:rPr>
          <w:sz w:val="32"/>
          <w:szCs w:val="32"/>
        </w:rPr>
        <w:t xml:space="preserve"> instead of blessing him, would curse him for trying to fool him. </w:t>
      </w:r>
    </w:p>
    <w:p w14:paraId="463B2BA5" w14:textId="5471171C" w:rsidR="00E35B77" w:rsidRDefault="00893C9F" w:rsidP="0051567D">
      <w:pPr>
        <w:spacing w:after="0"/>
        <w:ind w:firstLine="720"/>
        <w:jc w:val="both"/>
        <w:rPr>
          <w:sz w:val="32"/>
          <w:szCs w:val="32"/>
        </w:rPr>
      </w:pPr>
      <w:r w:rsidRPr="00C72642">
        <w:rPr>
          <w:sz w:val="32"/>
          <w:szCs w:val="32"/>
        </w:rPr>
        <w:t>T</w:t>
      </w:r>
      <w:r w:rsidR="00E35B77" w:rsidRPr="00C72642">
        <w:rPr>
          <w:sz w:val="32"/>
          <w:szCs w:val="32"/>
        </w:rPr>
        <w:t xml:space="preserve">o </w:t>
      </w:r>
      <w:r w:rsidRPr="00C72642">
        <w:rPr>
          <w:sz w:val="32"/>
          <w:szCs w:val="32"/>
        </w:rPr>
        <w:t>t</w:t>
      </w:r>
      <w:r w:rsidR="00E35B77" w:rsidRPr="00C72642">
        <w:rPr>
          <w:sz w:val="32"/>
          <w:szCs w:val="32"/>
        </w:rPr>
        <w:t xml:space="preserve">his </w:t>
      </w:r>
      <w:r w:rsidRPr="00C72642">
        <w:rPr>
          <w:sz w:val="32"/>
          <w:szCs w:val="32"/>
        </w:rPr>
        <w:t xml:space="preserve">his </w:t>
      </w:r>
      <w:r w:rsidR="00E35B77" w:rsidRPr="00C72642">
        <w:rPr>
          <w:sz w:val="32"/>
          <w:szCs w:val="32"/>
        </w:rPr>
        <w:t>mother</w:t>
      </w:r>
      <w:r w:rsidRPr="00C72642">
        <w:rPr>
          <w:sz w:val="32"/>
          <w:szCs w:val="32"/>
        </w:rPr>
        <w:t xml:space="preserve"> replied, </w:t>
      </w:r>
      <w:r w:rsidRPr="00C72642">
        <w:rPr>
          <w:i/>
          <w:iCs/>
          <w:sz w:val="32"/>
          <w:szCs w:val="32"/>
        </w:rPr>
        <w:t>“</w:t>
      </w:r>
      <w:r w:rsidRPr="00C72642">
        <w:rPr>
          <w:b/>
          <w:bCs/>
          <w:i/>
          <w:iCs/>
          <w:sz w:val="32"/>
          <w:szCs w:val="32"/>
        </w:rPr>
        <w:t>I was told in prophesy</w:t>
      </w:r>
      <w:r w:rsidRPr="00C72642">
        <w:rPr>
          <w:i/>
          <w:iCs/>
          <w:sz w:val="32"/>
          <w:szCs w:val="32"/>
        </w:rPr>
        <w:t xml:space="preserve"> that </w:t>
      </w:r>
      <w:r w:rsidR="00A953AE" w:rsidRPr="00C72642">
        <w:rPr>
          <w:i/>
          <w:iCs/>
          <w:sz w:val="32"/>
          <w:szCs w:val="32"/>
        </w:rPr>
        <w:t>no curse will come upon you, my son.”</w:t>
      </w:r>
      <w:r w:rsidR="00BF2B13" w:rsidRPr="00C72642">
        <w:rPr>
          <w:sz w:val="32"/>
          <w:szCs w:val="32"/>
        </w:rPr>
        <w:t xml:space="preserve"> </w:t>
      </w:r>
      <w:proofErr w:type="spellStart"/>
      <w:r w:rsidR="00BF2B13" w:rsidRPr="00C72642">
        <w:rPr>
          <w:sz w:val="32"/>
          <w:szCs w:val="32"/>
        </w:rPr>
        <w:t>Hashem</w:t>
      </w:r>
      <w:proofErr w:type="spellEnd"/>
      <w:r w:rsidR="00BF2B13" w:rsidRPr="00C72642">
        <w:rPr>
          <w:sz w:val="32"/>
          <w:szCs w:val="32"/>
        </w:rPr>
        <w:t xml:space="preserve"> revealed to </w:t>
      </w:r>
      <w:proofErr w:type="spellStart"/>
      <w:r w:rsidR="00BF2B13" w:rsidRPr="00C72642">
        <w:rPr>
          <w:sz w:val="32"/>
          <w:szCs w:val="32"/>
        </w:rPr>
        <w:t>Rivka</w:t>
      </w:r>
      <w:proofErr w:type="spellEnd"/>
      <w:r w:rsidR="00BF2B13" w:rsidRPr="00C72642">
        <w:rPr>
          <w:sz w:val="32"/>
          <w:szCs w:val="32"/>
        </w:rPr>
        <w:t xml:space="preserve"> that because Yaakov </w:t>
      </w:r>
      <w:r w:rsidR="00963EBD" w:rsidRPr="00C72642">
        <w:rPr>
          <w:sz w:val="32"/>
          <w:szCs w:val="32"/>
        </w:rPr>
        <w:t>was a holy man and</w:t>
      </w:r>
      <w:r w:rsidR="003920EE" w:rsidRPr="00C72642">
        <w:rPr>
          <w:sz w:val="32"/>
          <w:szCs w:val="32"/>
        </w:rPr>
        <w:t>,</w:t>
      </w:r>
      <w:r w:rsidR="00963EBD" w:rsidRPr="00C72642">
        <w:rPr>
          <w:sz w:val="32"/>
          <w:szCs w:val="32"/>
        </w:rPr>
        <w:t xml:space="preserve"> hence, </w:t>
      </w:r>
      <w:r w:rsidR="00C37E2E" w:rsidRPr="00C72642">
        <w:rPr>
          <w:sz w:val="32"/>
          <w:szCs w:val="32"/>
        </w:rPr>
        <w:t xml:space="preserve">he was </w:t>
      </w:r>
      <w:r w:rsidR="00963EBD" w:rsidRPr="00C72642">
        <w:rPr>
          <w:sz w:val="32"/>
          <w:szCs w:val="32"/>
        </w:rPr>
        <w:t>t</w:t>
      </w:r>
      <w:r w:rsidR="00BF2B13" w:rsidRPr="00C72642">
        <w:rPr>
          <w:sz w:val="32"/>
          <w:szCs w:val="32"/>
        </w:rPr>
        <w:t xml:space="preserve">he spiritual future of the world, the blessings belong to him. </w:t>
      </w:r>
      <w:r w:rsidR="00963EBD" w:rsidRPr="00C72642">
        <w:rPr>
          <w:sz w:val="32"/>
          <w:szCs w:val="32"/>
        </w:rPr>
        <w:t>He will not make the pursuit of material wealth his purpose in life</w:t>
      </w:r>
      <w:r w:rsidR="003920EE" w:rsidRPr="00C72642">
        <w:rPr>
          <w:sz w:val="32"/>
          <w:szCs w:val="32"/>
        </w:rPr>
        <w:t xml:space="preserve">; </w:t>
      </w:r>
      <w:r w:rsidR="00963EBD" w:rsidRPr="00C72642">
        <w:rPr>
          <w:sz w:val="32"/>
          <w:szCs w:val="32"/>
        </w:rPr>
        <w:t>rather</w:t>
      </w:r>
      <w:r w:rsidR="003920EE" w:rsidRPr="00C72642">
        <w:rPr>
          <w:sz w:val="32"/>
          <w:szCs w:val="32"/>
        </w:rPr>
        <w:t>,</w:t>
      </w:r>
      <w:r w:rsidR="00963EBD" w:rsidRPr="00C72642">
        <w:rPr>
          <w:sz w:val="32"/>
          <w:szCs w:val="32"/>
        </w:rPr>
        <w:t xml:space="preserve"> h</w:t>
      </w:r>
      <w:r w:rsidR="00BF2B13" w:rsidRPr="00C72642">
        <w:rPr>
          <w:sz w:val="32"/>
          <w:szCs w:val="32"/>
        </w:rPr>
        <w:t>e will u</w:t>
      </w:r>
      <w:r w:rsidR="00963EBD" w:rsidRPr="00C72642">
        <w:rPr>
          <w:sz w:val="32"/>
          <w:szCs w:val="32"/>
        </w:rPr>
        <w:t>se it</w:t>
      </w:r>
      <w:r w:rsidR="00BF2B13" w:rsidRPr="00C72642">
        <w:rPr>
          <w:sz w:val="32"/>
          <w:szCs w:val="32"/>
        </w:rPr>
        <w:t xml:space="preserve"> only as a means to support his spiritual </w:t>
      </w:r>
      <w:r w:rsidR="00963EBD" w:rsidRPr="00C72642">
        <w:rPr>
          <w:sz w:val="32"/>
          <w:szCs w:val="32"/>
        </w:rPr>
        <w:t xml:space="preserve">service to </w:t>
      </w:r>
      <w:proofErr w:type="spellStart"/>
      <w:r w:rsidR="00963EBD" w:rsidRPr="00C72642">
        <w:rPr>
          <w:sz w:val="32"/>
          <w:szCs w:val="32"/>
        </w:rPr>
        <w:t>Hashem</w:t>
      </w:r>
      <w:proofErr w:type="spellEnd"/>
      <w:r w:rsidR="00BF2B13" w:rsidRPr="00C72642">
        <w:rPr>
          <w:sz w:val="32"/>
          <w:szCs w:val="32"/>
        </w:rPr>
        <w:t xml:space="preserve">. </w:t>
      </w:r>
    </w:p>
    <w:p w14:paraId="05A7F82E" w14:textId="77777777" w:rsidR="00C72642" w:rsidRPr="00C72642" w:rsidRDefault="00C72642" w:rsidP="0051567D">
      <w:pPr>
        <w:spacing w:after="0"/>
        <w:ind w:firstLine="720"/>
        <w:jc w:val="both"/>
        <w:rPr>
          <w:sz w:val="32"/>
          <w:szCs w:val="32"/>
        </w:rPr>
      </w:pPr>
    </w:p>
    <w:p w14:paraId="670645F6" w14:textId="6B56D510" w:rsidR="0008086A" w:rsidRPr="00C72642" w:rsidRDefault="00A953AE" w:rsidP="00393C8E">
      <w:pPr>
        <w:spacing w:after="0"/>
        <w:ind w:firstLine="720"/>
        <w:jc w:val="both"/>
        <w:rPr>
          <w:sz w:val="32"/>
          <w:szCs w:val="32"/>
        </w:rPr>
      </w:pPr>
      <w:r w:rsidRPr="00C72642">
        <w:rPr>
          <w:sz w:val="32"/>
          <w:szCs w:val="32"/>
        </w:rPr>
        <w:t xml:space="preserve">In concert with </w:t>
      </w:r>
      <w:proofErr w:type="spellStart"/>
      <w:r w:rsidRPr="00C72642">
        <w:rPr>
          <w:sz w:val="32"/>
          <w:szCs w:val="32"/>
        </w:rPr>
        <w:t>Hashem’s</w:t>
      </w:r>
      <w:proofErr w:type="spellEnd"/>
      <w:r w:rsidRPr="00C72642">
        <w:rPr>
          <w:sz w:val="32"/>
          <w:szCs w:val="32"/>
        </w:rPr>
        <w:t xml:space="preserve"> plan, Yitzchak </w:t>
      </w:r>
      <w:r w:rsidR="003920EE" w:rsidRPr="00C72642">
        <w:rPr>
          <w:sz w:val="32"/>
          <w:szCs w:val="32"/>
        </w:rPr>
        <w:t xml:space="preserve">was convinced </w:t>
      </w:r>
      <w:r w:rsidR="00BF2B13" w:rsidRPr="00C72642">
        <w:rPr>
          <w:sz w:val="32"/>
          <w:szCs w:val="32"/>
        </w:rPr>
        <w:t xml:space="preserve">that Yaakov was </w:t>
      </w:r>
      <w:proofErr w:type="spellStart"/>
      <w:r w:rsidR="00BF2B13" w:rsidRPr="00C72642">
        <w:rPr>
          <w:sz w:val="32"/>
          <w:szCs w:val="32"/>
        </w:rPr>
        <w:t>Esav</w:t>
      </w:r>
      <w:proofErr w:type="spellEnd"/>
      <w:r w:rsidR="00BF2B13" w:rsidRPr="00C72642">
        <w:rPr>
          <w:sz w:val="32"/>
          <w:szCs w:val="32"/>
        </w:rPr>
        <w:t xml:space="preserve"> and </w:t>
      </w:r>
      <w:r w:rsidRPr="00C72642">
        <w:rPr>
          <w:sz w:val="32"/>
          <w:szCs w:val="32"/>
        </w:rPr>
        <w:t xml:space="preserve">gave Yaakov the blessings. </w:t>
      </w:r>
    </w:p>
    <w:p w14:paraId="76B6D338" w14:textId="58748A33" w:rsidR="00A953AE" w:rsidRDefault="00751A43" w:rsidP="00393C8E">
      <w:pPr>
        <w:spacing w:after="0"/>
        <w:ind w:firstLine="720"/>
        <w:jc w:val="both"/>
        <w:rPr>
          <w:i/>
          <w:iCs/>
          <w:sz w:val="32"/>
          <w:szCs w:val="32"/>
        </w:rPr>
      </w:pPr>
      <w:r w:rsidRPr="00C72642">
        <w:rPr>
          <w:sz w:val="32"/>
          <w:szCs w:val="32"/>
        </w:rPr>
        <w:t>This was Yitzchak’s blessing to Yaakov</w:t>
      </w:r>
      <w:r w:rsidRPr="00C72642">
        <w:rPr>
          <w:i/>
          <w:iCs/>
          <w:sz w:val="32"/>
          <w:szCs w:val="32"/>
        </w:rPr>
        <w:t xml:space="preserve">. </w:t>
      </w:r>
      <w:r w:rsidR="00A953AE" w:rsidRPr="00C72642">
        <w:rPr>
          <w:i/>
          <w:iCs/>
          <w:sz w:val="32"/>
          <w:szCs w:val="32"/>
        </w:rPr>
        <w:t xml:space="preserve">“And may </w:t>
      </w:r>
      <w:proofErr w:type="spellStart"/>
      <w:r w:rsidR="00A953AE" w:rsidRPr="00C72642">
        <w:rPr>
          <w:i/>
          <w:iCs/>
          <w:sz w:val="32"/>
          <w:szCs w:val="32"/>
        </w:rPr>
        <w:t>Hashem</w:t>
      </w:r>
      <w:proofErr w:type="spellEnd"/>
      <w:r w:rsidR="00A953AE" w:rsidRPr="00C72642">
        <w:rPr>
          <w:i/>
          <w:iCs/>
          <w:sz w:val="32"/>
          <w:szCs w:val="32"/>
        </w:rPr>
        <w:t xml:space="preserve"> give you of the dew of the heavens and </w:t>
      </w:r>
      <w:proofErr w:type="gramStart"/>
      <w:r w:rsidR="00A953AE" w:rsidRPr="00C72642">
        <w:rPr>
          <w:i/>
          <w:iCs/>
          <w:sz w:val="32"/>
          <w:szCs w:val="32"/>
        </w:rPr>
        <w:t>the of</w:t>
      </w:r>
      <w:proofErr w:type="gramEnd"/>
      <w:r w:rsidR="00A953AE" w:rsidRPr="00C72642">
        <w:rPr>
          <w:i/>
          <w:iCs/>
          <w:sz w:val="32"/>
          <w:szCs w:val="32"/>
        </w:rPr>
        <w:t xml:space="preserve"> the fatness of the earth, and abundant grain and wine. Peoples will serve you, and regimes </w:t>
      </w:r>
      <w:r w:rsidR="00643C75" w:rsidRPr="00C72642">
        <w:rPr>
          <w:i/>
          <w:iCs/>
          <w:sz w:val="32"/>
          <w:szCs w:val="32"/>
        </w:rPr>
        <w:t>wi</w:t>
      </w:r>
      <w:r w:rsidR="00A953AE" w:rsidRPr="00C72642">
        <w:rPr>
          <w:i/>
          <w:iCs/>
          <w:sz w:val="32"/>
          <w:szCs w:val="32"/>
        </w:rPr>
        <w:t xml:space="preserve">ll prostrate </w:t>
      </w:r>
      <w:r w:rsidR="00BF2B13" w:rsidRPr="00C72642">
        <w:rPr>
          <w:i/>
          <w:iCs/>
          <w:sz w:val="32"/>
          <w:szCs w:val="32"/>
        </w:rPr>
        <w:t>themselves to you: be a lord to your kinsmen, and your mother’s sons will prostrate themselves to you, cursed be they who curse you, and blessed be they who bless you.” (Ibid 28</w:t>
      </w:r>
      <w:proofErr w:type="gramStart"/>
      <w:r w:rsidR="00BF2B13" w:rsidRPr="00C72642">
        <w:rPr>
          <w:i/>
          <w:iCs/>
          <w:sz w:val="32"/>
          <w:szCs w:val="32"/>
        </w:rPr>
        <w:t>,29</w:t>
      </w:r>
      <w:proofErr w:type="gramEnd"/>
      <w:r w:rsidR="00BF2B13" w:rsidRPr="00C72642">
        <w:rPr>
          <w:i/>
          <w:iCs/>
          <w:sz w:val="32"/>
          <w:szCs w:val="32"/>
        </w:rPr>
        <w:t>)</w:t>
      </w:r>
    </w:p>
    <w:p w14:paraId="17E8ADF1" w14:textId="77777777" w:rsidR="00C72642" w:rsidRPr="00C72642" w:rsidRDefault="00C72642" w:rsidP="00393C8E">
      <w:pPr>
        <w:spacing w:after="0"/>
        <w:ind w:firstLine="720"/>
        <w:jc w:val="both"/>
        <w:rPr>
          <w:i/>
          <w:iCs/>
          <w:sz w:val="32"/>
          <w:szCs w:val="32"/>
        </w:rPr>
      </w:pPr>
    </w:p>
    <w:p w14:paraId="5ED1F7EA" w14:textId="54A96A09" w:rsidR="00C37E2E" w:rsidRDefault="00C37E2E" w:rsidP="00393C8E">
      <w:pPr>
        <w:spacing w:after="0"/>
        <w:ind w:firstLine="720"/>
        <w:jc w:val="both"/>
        <w:rPr>
          <w:sz w:val="32"/>
          <w:szCs w:val="32"/>
        </w:rPr>
      </w:pPr>
      <w:r w:rsidRPr="00C72642">
        <w:rPr>
          <w:sz w:val="32"/>
          <w:szCs w:val="32"/>
        </w:rPr>
        <w:t xml:space="preserve">We see that Yitzchak wanted to bless </w:t>
      </w:r>
      <w:proofErr w:type="spellStart"/>
      <w:r w:rsidRPr="00C72642">
        <w:rPr>
          <w:sz w:val="32"/>
          <w:szCs w:val="32"/>
        </w:rPr>
        <w:t>Esav</w:t>
      </w:r>
      <w:proofErr w:type="spellEnd"/>
      <w:r w:rsidRPr="00C72642">
        <w:rPr>
          <w:sz w:val="32"/>
          <w:szCs w:val="32"/>
        </w:rPr>
        <w:t xml:space="preserve"> with wealth and possessions, as well as </w:t>
      </w:r>
      <w:r w:rsidR="00925BFE" w:rsidRPr="00C72642">
        <w:rPr>
          <w:sz w:val="32"/>
          <w:szCs w:val="32"/>
        </w:rPr>
        <w:t xml:space="preserve">dominion and honor. </w:t>
      </w:r>
      <w:r w:rsidR="001C747B" w:rsidRPr="00C72642">
        <w:rPr>
          <w:sz w:val="32"/>
          <w:szCs w:val="32"/>
        </w:rPr>
        <w:t xml:space="preserve">The wealth </w:t>
      </w:r>
      <w:r w:rsidR="003F695A" w:rsidRPr="00C72642">
        <w:rPr>
          <w:sz w:val="32"/>
          <w:szCs w:val="32"/>
        </w:rPr>
        <w:t xml:space="preserve">was </w:t>
      </w:r>
      <w:r w:rsidR="001C747B" w:rsidRPr="00C72642">
        <w:rPr>
          <w:sz w:val="32"/>
          <w:szCs w:val="32"/>
        </w:rPr>
        <w:t xml:space="preserve">to provide </w:t>
      </w:r>
      <w:r w:rsidR="003F695A" w:rsidRPr="00C72642">
        <w:rPr>
          <w:sz w:val="32"/>
          <w:szCs w:val="32"/>
        </w:rPr>
        <w:t xml:space="preserve">for Yaakov and the dominion was to protect him. </w:t>
      </w:r>
      <w:r w:rsidR="00925BFE" w:rsidRPr="00C72642">
        <w:rPr>
          <w:sz w:val="32"/>
          <w:szCs w:val="32"/>
        </w:rPr>
        <w:t xml:space="preserve">If he had received the </w:t>
      </w:r>
      <w:r w:rsidR="00925BFE" w:rsidRPr="00C72642">
        <w:rPr>
          <w:sz w:val="32"/>
          <w:szCs w:val="32"/>
        </w:rPr>
        <w:lastRenderedPageBreak/>
        <w:t>blessings, the whole world would have been his servants</w:t>
      </w:r>
      <w:r w:rsidR="003F695A" w:rsidRPr="00C72642">
        <w:rPr>
          <w:sz w:val="32"/>
          <w:szCs w:val="32"/>
        </w:rPr>
        <w:t>, but</w:t>
      </w:r>
      <w:r w:rsidR="00925BFE" w:rsidRPr="00C72642">
        <w:rPr>
          <w:sz w:val="32"/>
          <w:szCs w:val="32"/>
        </w:rPr>
        <w:t xml:space="preserve"> Yaakov would have had a very difficult time surviving in </w:t>
      </w:r>
      <w:proofErr w:type="spellStart"/>
      <w:r w:rsidR="00925BFE" w:rsidRPr="00C72642">
        <w:rPr>
          <w:sz w:val="32"/>
          <w:szCs w:val="32"/>
        </w:rPr>
        <w:t>Esav’s</w:t>
      </w:r>
      <w:proofErr w:type="spellEnd"/>
      <w:r w:rsidR="00925BFE" w:rsidRPr="00C72642">
        <w:rPr>
          <w:sz w:val="32"/>
          <w:szCs w:val="32"/>
        </w:rPr>
        <w:t xml:space="preserve"> world. </w:t>
      </w:r>
    </w:p>
    <w:p w14:paraId="5465B6FD" w14:textId="77777777" w:rsidR="00C72642" w:rsidRPr="00C72642" w:rsidRDefault="00C72642" w:rsidP="00393C8E">
      <w:pPr>
        <w:spacing w:after="0"/>
        <w:ind w:firstLine="720"/>
        <w:jc w:val="both"/>
        <w:rPr>
          <w:sz w:val="32"/>
          <w:szCs w:val="32"/>
        </w:rPr>
      </w:pPr>
    </w:p>
    <w:p w14:paraId="3820AD7E" w14:textId="02B9BE59" w:rsidR="00925BFE" w:rsidRPr="00C72642" w:rsidRDefault="004A53EE" w:rsidP="00393C8E">
      <w:pPr>
        <w:spacing w:after="0"/>
        <w:ind w:firstLine="720"/>
        <w:jc w:val="both"/>
        <w:rPr>
          <w:sz w:val="32"/>
          <w:szCs w:val="32"/>
        </w:rPr>
      </w:pPr>
      <w:r w:rsidRPr="00C72642">
        <w:rPr>
          <w:sz w:val="32"/>
          <w:szCs w:val="32"/>
        </w:rPr>
        <w:t>A</w:t>
      </w:r>
      <w:r w:rsidR="00BF2B13" w:rsidRPr="00C72642">
        <w:rPr>
          <w:sz w:val="32"/>
          <w:szCs w:val="32"/>
        </w:rPr>
        <w:t xml:space="preserve">s </w:t>
      </w:r>
      <w:r w:rsidRPr="00C72642">
        <w:rPr>
          <w:sz w:val="32"/>
          <w:szCs w:val="32"/>
        </w:rPr>
        <w:t xml:space="preserve">soon as </w:t>
      </w:r>
      <w:r w:rsidR="00BF2B13" w:rsidRPr="00C72642">
        <w:rPr>
          <w:sz w:val="32"/>
          <w:szCs w:val="32"/>
        </w:rPr>
        <w:t xml:space="preserve">Yaakov left </w:t>
      </w:r>
      <w:r w:rsidRPr="00C72642">
        <w:rPr>
          <w:sz w:val="32"/>
          <w:szCs w:val="32"/>
        </w:rPr>
        <w:t xml:space="preserve">his father’s presence </w:t>
      </w:r>
      <w:r w:rsidR="00BF2B13" w:rsidRPr="00C72642">
        <w:rPr>
          <w:sz w:val="32"/>
          <w:szCs w:val="32"/>
        </w:rPr>
        <w:t xml:space="preserve">with his blessing, </w:t>
      </w:r>
      <w:proofErr w:type="spellStart"/>
      <w:r w:rsidR="00BF2B13" w:rsidRPr="00C72642">
        <w:rPr>
          <w:sz w:val="32"/>
          <w:szCs w:val="32"/>
        </w:rPr>
        <w:t>Esav</w:t>
      </w:r>
      <w:proofErr w:type="spellEnd"/>
      <w:r w:rsidR="00BF2B13" w:rsidRPr="00C72642">
        <w:rPr>
          <w:sz w:val="32"/>
          <w:szCs w:val="32"/>
        </w:rPr>
        <w:t xml:space="preserve"> </w:t>
      </w:r>
      <w:r w:rsidR="00EA6EAF" w:rsidRPr="00C72642">
        <w:rPr>
          <w:sz w:val="32"/>
          <w:szCs w:val="32"/>
        </w:rPr>
        <w:t>returned</w:t>
      </w:r>
      <w:r w:rsidR="00BF2B13" w:rsidRPr="00C72642">
        <w:rPr>
          <w:sz w:val="32"/>
          <w:szCs w:val="32"/>
        </w:rPr>
        <w:t xml:space="preserve"> with his delicacies for his father. </w:t>
      </w:r>
      <w:r w:rsidR="00925BFE" w:rsidRPr="00C72642">
        <w:rPr>
          <w:sz w:val="32"/>
          <w:szCs w:val="32"/>
        </w:rPr>
        <w:t xml:space="preserve">At this point, things got a little sticky </w:t>
      </w:r>
      <w:r w:rsidR="007C1300" w:rsidRPr="00C72642">
        <w:rPr>
          <w:sz w:val="32"/>
          <w:szCs w:val="32"/>
        </w:rPr>
        <w:t>(Ibid 27:32)</w:t>
      </w:r>
      <w:r w:rsidRPr="00C72642">
        <w:rPr>
          <w:sz w:val="32"/>
          <w:szCs w:val="32"/>
        </w:rPr>
        <w:t>:</w:t>
      </w:r>
    </w:p>
    <w:p w14:paraId="58AC7A50" w14:textId="77777777" w:rsidR="00BF2B13" w:rsidRPr="00C72642" w:rsidRDefault="00925BFE" w:rsidP="00393C8E">
      <w:pPr>
        <w:spacing w:after="0"/>
        <w:ind w:firstLine="720"/>
        <w:jc w:val="both"/>
        <w:rPr>
          <w:i/>
          <w:iCs/>
          <w:sz w:val="32"/>
          <w:szCs w:val="32"/>
        </w:rPr>
      </w:pPr>
      <w:proofErr w:type="spellStart"/>
      <w:r w:rsidRPr="00C72642">
        <w:rPr>
          <w:sz w:val="32"/>
          <w:szCs w:val="32"/>
        </w:rPr>
        <w:t>Esav</w:t>
      </w:r>
      <w:proofErr w:type="spellEnd"/>
      <w:r w:rsidRPr="00C72642">
        <w:rPr>
          <w:sz w:val="32"/>
          <w:szCs w:val="32"/>
        </w:rPr>
        <w:t xml:space="preserve"> said to his father, </w:t>
      </w:r>
      <w:r w:rsidRPr="00C72642">
        <w:rPr>
          <w:i/>
          <w:iCs/>
          <w:sz w:val="32"/>
          <w:szCs w:val="32"/>
        </w:rPr>
        <w:t xml:space="preserve">“Let my father rise and eat of his son’s game, so that your soul will bless me.” </w:t>
      </w:r>
    </w:p>
    <w:p w14:paraId="6BDD2A19" w14:textId="2AC81F18" w:rsidR="00BF2B13" w:rsidRPr="00C72642" w:rsidRDefault="004A53EE" w:rsidP="00393C8E">
      <w:pPr>
        <w:spacing w:after="0"/>
        <w:ind w:firstLine="720"/>
        <w:jc w:val="both"/>
        <w:rPr>
          <w:i/>
          <w:iCs/>
          <w:sz w:val="32"/>
          <w:szCs w:val="32"/>
        </w:rPr>
      </w:pPr>
      <w:r w:rsidRPr="00C72642">
        <w:rPr>
          <w:i/>
          <w:iCs/>
          <w:sz w:val="32"/>
          <w:szCs w:val="32"/>
        </w:rPr>
        <w:t xml:space="preserve">Yitzchak </w:t>
      </w:r>
      <w:r w:rsidR="00925BFE" w:rsidRPr="00C72642">
        <w:rPr>
          <w:i/>
          <w:iCs/>
          <w:sz w:val="32"/>
          <w:szCs w:val="32"/>
        </w:rPr>
        <w:t>his father said to him, “Who are you?” And he said, “I am your firstborn son</w:t>
      </w:r>
      <w:r w:rsidRPr="00C72642">
        <w:rPr>
          <w:i/>
          <w:iCs/>
          <w:sz w:val="32"/>
          <w:szCs w:val="32"/>
        </w:rPr>
        <w:t>,</w:t>
      </w:r>
      <w:r w:rsidR="00925BFE" w:rsidRPr="00C72642">
        <w:rPr>
          <w:i/>
          <w:iCs/>
          <w:sz w:val="32"/>
          <w:szCs w:val="32"/>
        </w:rPr>
        <w:t xml:space="preserve"> </w:t>
      </w:r>
      <w:proofErr w:type="spellStart"/>
      <w:r w:rsidR="00925BFE" w:rsidRPr="00C72642">
        <w:rPr>
          <w:i/>
          <w:iCs/>
          <w:sz w:val="32"/>
          <w:szCs w:val="32"/>
        </w:rPr>
        <w:t>Esav</w:t>
      </w:r>
      <w:proofErr w:type="spellEnd"/>
      <w:r w:rsidR="00925BFE" w:rsidRPr="00C72642">
        <w:rPr>
          <w:i/>
          <w:iCs/>
          <w:sz w:val="32"/>
          <w:szCs w:val="32"/>
        </w:rPr>
        <w:t xml:space="preserve">.” </w:t>
      </w:r>
    </w:p>
    <w:p w14:paraId="1EA4F586" w14:textId="77777777" w:rsidR="00925BFE" w:rsidRDefault="00925BFE" w:rsidP="00393C8E">
      <w:pPr>
        <w:spacing w:after="0"/>
        <w:ind w:firstLine="720"/>
        <w:jc w:val="both"/>
        <w:rPr>
          <w:b/>
          <w:bCs/>
          <w:i/>
          <w:iCs/>
          <w:sz w:val="32"/>
          <w:szCs w:val="32"/>
        </w:rPr>
      </w:pPr>
      <w:r w:rsidRPr="00C72642">
        <w:rPr>
          <w:sz w:val="32"/>
          <w:szCs w:val="32"/>
        </w:rPr>
        <w:t xml:space="preserve">Yitzchak then said to </w:t>
      </w:r>
      <w:proofErr w:type="spellStart"/>
      <w:r w:rsidRPr="00C72642">
        <w:rPr>
          <w:sz w:val="32"/>
          <w:szCs w:val="32"/>
        </w:rPr>
        <w:t>Esav</w:t>
      </w:r>
      <w:proofErr w:type="spellEnd"/>
      <w:r w:rsidRPr="00C72642">
        <w:rPr>
          <w:i/>
          <w:iCs/>
          <w:sz w:val="32"/>
          <w:szCs w:val="32"/>
        </w:rPr>
        <w:t>, “</w:t>
      </w:r>
      <w:proofErr w:type="gramStart"/>
      <w:r w:rsidRPr="00C72642">
        <w:rPr>
          <w:i/>
          <w:iCs/>
          <w:sz w:val="32"/>
          <w:szCs w:val="32"/>
        </w:rPr>
        <w:t>Who - where – is the one who hunted game</w:t>
      </w:r>
      <w:proofErr w:type="gramEnd"/>
      <w:r w:rsidRPr="00C72642">
        <w:rPr>
          <w:i/>
          <w:iCs/>
          <w:sz w:val="32"/>
          <w:szCs w:val="32"/>
        </w:rPr>
        <w:t>, brought it to me, and I partook of all</w:t>
      </w:r>
      <w:r w:rsidR="00CA3015" w:rsidRPr="00C72642">
        <w:rPr>
          <w:i/>
          <w:iCs/>
          <w:sz w:val="32"/>
          <w:szCs w:val="32"/>
        </w:rPr>
        <w:t>,</w:t>
      </w:r>
      <w:r w:rsidRPr="00C72642">
        <w:rPr>
          <w:i/>
          <w:iCs/>
          <w:sz w:val="32"/>
          <w:szCs w:val="32"/>
        </w:rPr>
        <w:t xml:space="preserve"> when you had not yet come, and I blessed him? </w:t>
      </w:r>
      <w:r w:rsidRPr="00C72642">
        <w:rPr>
          <w:b/>
          <w:bCs/>
          <w:i/>
          <w:iCs/>
          <w:sz w:val="32"/>
          <w:szCs w:val="32"/>
        </w:rPr>
        <w:t>Indeed, he shall remain blessed</w:t>
      </w:r>
      <w:r w:rsidR="00CA3015" w:rsidRPr="00C72642">
        <w:rPr>
          <w:b/>
          <w:bCs/>
          <w:i/>
          <w:iCs/>
          <w:sz w:val="32"/>
          <w:szCs w:val="32"/>
        </w:rPr>
        <w:t>!”</w:t>
      </w:r>
    </w:p>
    <w:p w14:paraId="6646E482" w14:textId="77777777" w:rsidR="00C72642" w:rsidRPr="00C72642" w:rsidRDefault="00C72642" w:rsidP="00393C8E">
      <w:pPr>
        <w:spacing w:after="0"/>
        <w:ind w:firstLine="720"/>
        <w:jc w:val="both"/>
        <w:rPr>
          <w:b/>
          <w:bCs/>
          <w:i/>
          <w:iCs/>
          <w:sz w:val="32"/>
          <w:szCs w:val="32"/>
        </w:rPr>
      </w:pPr>
      <w:bookmarkStart w:id="0" w:name="_GoBack"/>
      <w:bookmarkEnd w:id="0"/>
    </w:p>
    <w:p w14:paraId="396BD3A5" w14:textId="0255AEE5" w:rsidR="00CA3015" w:rsidRPr="00C72642" w:rsidRDefault="00CA3015" w:rsidP="00393C8E">
      <w:pPr>
        <w:spacing w:after="0"/>
        <w:ind w:firstLine="720"/>
        <w:jc w:val="both"/>
        <w:rPr>
          <w:sz w:val="32"/>
          <w:szCs w:val="32"/>
        </w:rPr>
      </w:pPr>
      <w:r w:rsidRPr="00C72642">
        <w:rPr>
          <w:sz w:val="32"/>
          <w:szCs w:val="32"/>
        </w:rPr>
        <w:t>With his final words, “</w:t>
      </w:r>
      <w:r w:rsidRPr="00C72642">
        <w:rPr>
          <w:b/>
          <w:bCs/>
          <w:i/>
          <w:iCs/>
          <w:sz w:val="32"/>
          <w:szCs w:val="32"/>
        </w:rPr>
        <w:t>Indeed, he shall remain blessed</w:t>
      </w:r>
      <w:r w:rsidRPr="00C72642">
        <w:rPr>
          <w:sz w:val="32"/>
          <w:szCs w:val="32"/>
        </w:rPr>
        <w:t>,</w:t>
      </w:r>
      <w:r w:rsidRPr="00C72642">
        <w:rPr>
          <w:b/>
          <w:bCs/>
          <w:i/>
          <w:iCs/>
          <w:sz w:val="32"/>
          <w:szCs w:val="32"/>
        </w:rPr>
        <w:t>”</w:t>
      </w:r>
      <w:r w:rsidR="00C54F71" w:rsidRPr="00C72642">
        <w:rPr>
          <w:b/>
          <w:bCs/>
          <w:i/>
          <w:iCs/>
          <w:sz w:val="32"/>
          <w:szCs w:val="32"/>
        </w:rPr>
        <w:t xml:space="preserve"> </w:t>
      </w:r>
      <w:r w:rsidRPr="00C72642">
        <w:rPr>
          <w:sz w:val="32"/>
          <w:szCs w:val="32"/>
        </w:rPr>
        <w:t xml:space="preserve">Yitzchak indicated to </w:t>
      </w:r>
      <w:proofErr w:type="spellStart"/>
      <w:r w:rsidRPr="00C72642">
        <w:rPr>
          <w:sz w:val="32"/>
          <w:szCs w:val="32"/>
        </w:rPr>
        <w:t>Esav</w:t>
      </w:r>
      <w:proofErr w:type="spellEnd"/>
      <w:r w:rsidRPr="00C72642">
        <w:rPr>
          <w:sz w:val="32"/>
          <w:szCs w:val="32"/>
        </w:rPr>
        <w:t xml:space="preserve"> that he </w:t>
      </w:r>
      <w:r w:rsidR="00EA6EAF" w:rsidRPr="00C72642">
        <w:rPr>
          <w:sz w:val="32"/>
          <w:szCs w:val="32"/>
        </w:rPr>
        <w:t>could</w:t>
      </w:r>
      <w:r w:rsidRPr="00C72642">
        <w:rPr>
          <w:sz w:val="32"/>
          <w:szCs w:val="32"/>
        </w:rPr>
        <w:t xml:space="preserve"> no longer </w:t>
      </w:r>
      <w:r w:rsidR="00EA6EAF" w:rsidRPr="00C72642">
        <w:rPr>
          <w:sz w:val="32"/>
          <w:szCs w:val="32"/>
        </w:rPr>
        <w:t>give him</w:t>
      </w:r>
      <w:r w:rsidRPr="00C72642">
        <w:rPr>
          <w:sz w:val="32"/>
          <w:szCs w:val="32"/>
        </w:rPr>
        <w:t xml:space="preserve"> the blessings. Since the only reason that </w:t>
      </w:r>
      <w:r w:rsidR="00EA6EAF" w:rsidRPr="00C72642">
        <w:rPr>
          <w:sz w:val="32"/>
          <w:szCs w:val="32"/>
        </w:rPr>
        <w:t>he</w:t>
      </w:r>
      <w:r w:rsidRPr="00C72642">
        <w:rPr>
          <w:sz w:val="32"/>
          <w:szCs w:val="32"/>
        </w:rPr>
        <w:t xml:space="preserve"> wanted to give </w:t>
      </w:r>
      <w:proofErr w:type="spellStart"/>
      <w:r w:rsidR="00EA6EAF" w:rsidRPr="00C72642">
        <w:rPr>
          <w:sz w:val="32"/>
          <w:szCs w:val="32"/>
        </w:rPr>
        <w:t>Esav</w:t>
      </w:r>
      <w:proofErr w:type="spellEnd"/>
      <w:r w:rsidRPr="00C72642">
        <w:rPr>
          <w:sz w:val="32"/>
          <w:szCs w:val="32"/>
        </w:rPr>
        <w:t xml:space="preserve"> the blessing</w:t>
      </w:r>
      <w:r w:rsidR="00EA6EAF" w:rsidRPr="00C72642">
        <w:rPr>
          <w:sz w:val="32"/>
          <w:szCs w:val="32"/>
        </w:rPr>
        <w:t>s</w:t>
      </w:r>
      <w:r w:rsidRPr="00C72642">
        <w:rPr>
          <w:sz w:val="32"/>
          <w:szCs w:val="32"/>
        </w:rPr>
        <w:t xml:space="preserve"> of wealth and dominion was to provide Yaakov </w:t>
      </w:r>
      <w:r w:rsidR="00EA6EAF" w:rsidRPr="00C72642">
        <w:rPr>
          <w:sz w:val="32"/>
          <w:szCs w:val="32"/>
        </w:rPr>
        <w:t>with</w:t>
      </w:r>
      <w:r w:rsidRPr="00C72642">
        <w:rPr>
          <w:sz w:val="32"/>
          <w:szCs w:val="32"/>
        </w:rPr>
        <w:t xml:space="preserve"> sustenance and protection, once Yaakov ha</w:t>
      </w:r>
      <w:r w:rsidR="00EA6EAF" w:rsidRPr="00C72642">
        <w:rPr>
          <w:sz w:val="32"/>
          <w:szCs w:val="32"/>
        </w:rPr>
        <w:t>d</w:t>
      </w:r>
      <w:r w:rsidRPr="00C72642">
        <w:rPr>
          <w:sz w:val="32"/>
          <w:szCs w:val="32"/>
        </w:rPr>
        <w:t xml:space="preserve"> those blessings, </w:t>
      </w:r>
      <w:proofErr w:type="spellStart"/>
      <w:r w:rsidR="00EA6EAF" w:rsidRPr="00C72642">
        <w:rPr>
          <w:sz w:val="32"/>
          <w:szCs w:val="32"/>
        </w:rPr>
        <w:t>Esav</w:t>
      </w:r>
      <w:proofErr w:type="spellEnd"/>
      <w:r w:rsidR="00EA6EAF" w:rsidRPr="00C72642">
        <w:rPr>
          <w:sz w:val="32"/>
          <w:szCs w:val="32"/>
        </w:rPr>
        <w:t xml:space="preserve"> was</w:t>
      </w:r>
      <w:r w:rsidRPr="00C72642">
        <w:rPr>
          <w:sz w:val="32"/>
          <w:szCs w:val="32"/>
        </w:rPr>
        <w:t xml:space="preserve"> no longer </w:t>
      </w:r>
      <w:r w:rsidR="008F35FA" w:rsidRPr="00C72642">
        <w:rPr>
          <w:sz w:val="32"/>
          <w:szCs w:val="32"/>
        </w:rPr>
        <w:t>“</w:t>
      </w:r>
      <w:r w:rsidRPr="00C72642">
        <w:rPr>
          <w:sz w:val="32"/>
          <w:szCs w:val="32"/>
        </w:rPr>
        <w:t>need</w:t>
      </w:r>
      <w:r w:rsidR="00EA6EAF" w:rsidRPr="00C72642">
        <w:rPr>
          <w:sz w:val="32"/>
          <w:szCs w:val="32"/>
        </w:rPr>
        <w:t>ed</w:t>
      </w:r>
      <w:r w:rsidRPr="00C72642">
        <w:rPr>
          <w:sz w:val="32"/>
          <w:szCs w:val="32"/>
        </w:rPr>
        <w:t>.</w:t>
      </w:r>
      <w:r w:rsidR="008F35FA" w:rsidRPr="00C72642">
        <w:rPr>
          <w:sz w:val="32"/>
          <w:szCs w:val="32"/>
        </w:rPr>
        <w:t>”</w:t>
      </w:r>
      <w:r w:rsidRPr="00C72642">
        <w:rPr>
          <w:sz w:val="32"/>
          <w:szCs w:val="32"/>
        </w:rPr>
        <w:t xml:space="preserve"> </w:t>
      </w:r>
    </w:p>
    <w:p w14:paraId="78A34318" w14:textId="57E21ACE" w:rsidR="00CA3015" w:rsidRDefault="00CA3015" w:rsidP="00393C8E">
      <w:pPr>
        <w:spacing w:after="0"/>
        <w:ind w:firstLine="720"/>
        <w:jc w:val="both"/>
        <w:rPr>
          <w:i/>
          <w:iCs/>
          <w:sz w:val="32"/>
          <w:szCs w:val="32"/>
        </w:rPr>
      </w:pPr>
      <w:proofErr w:type="spellStart"/>
      <w:r w:rsidRPr="00C72642">
        <w:rPr>
          <w:sz w:val="32"/>
          <w:szCs w:val="32"/>
        </w:rPr>
        <w:t>Esav</w:t>
      </w:r>
      <w:proofErr w:type="spellEnd"/>
      <w:r w:rsidRPr="00C72642">
        <w:rPr>
          <w:sz w:val="32"/>
          <w:szCs w:val="32"/>
        </w:rPr>
        <w:t xml:space="preserve"> said, </w:t>
      </w:r>
      <w:r w:rsidRPr="00C72642">
        <w:rPr>
          <w:i/>
          <w:iCs/>
          <w:sz w:val="32"/>
          <w:szCs w:val="32"/>
        </w:rPr>
        <w:t>“Is it because his name was called Yaakov that he outwitted me these t</w:t>
      </w:r>
      <w:r w:rsidR="00C54F71" w:rsidRPr="00C72642">
        <w:rPr>
          <w:i/>
          <w:iCs/>
          <w:sz w:val="32"/>
          <w:szCs w:val="32"/>
        </w:rPr>
        <w:t>w</w:t>
      </w:r>
      <w:r w:rsidRPr="00C72642">
        <w:rPr>
          <w:i/>
          <w:iCs/>
          <w:sz w:val="32"/>
          <w:szCs w:val="32"/>
        </w:rPr>
        <w:t>o</w:t>
      </w:r>
      <w:r w:rsidR="00C54F71" w:rsidRPr="00C72642">
        <w:rPr>
          <w:i/>
          <w:iCs/>
          <w:sz w:val="32"/>
          <w:szCs w:val="32"/>
        </w:rPr>
        <w:t xml:space="preserve"> times? – He took away my birthright and see, now</w:t>
      </w:r>
      <w:r w:rsidR="008F35FA" w:rsidRPr="00C72642">
        <w:rPr>
          <w:i/>
          <w:iCs/>
          <w:sz w:val="32"/>
          <w:szCs w:val="32"/>
        </w:rPr>
        <w:t>,</w:t>
      </w:r>
      <w:r w:rsidR="00C54F71" w:rsidRPr="00C72642">
        <w:rPr>
          <w:i/>
          <w:iCs/>
          <w:sz w:val="32"/>
          <w:szCs w:val="32"/>
        </w:rPr>
        <w:t xml:space="preserve"> he took away my blessing!”</w:t>
      </w:r>
    </w:p>
    <w:p w14:paraId="6D95E9C5" w14:textId="77777777" w:rsidR="00C72642" w:rsidRPr="00C72642" w:rsidRDefault="00C72642" w:rsidP="00393C8E">
      <w:pPr>
        <w:spacing w:after="0"/>
        <w:ind w:firstLine="720"/>
        <w:jc w:val="both"/>
        <w:rPr>
          <w:i/>
          <w:iCs/>
          <w:sz w:val="32"/>
          <w:szCs w:val="32"/>
        </w:rPr>
      </w:pPr>
    </w:p>
    <w:p w14:paraId="2A51EDF9" w14:textId="182B2941" w:rsidR="006A6EB9" w:rsidRPr="00C72642" w:rsidRDefault="006A6EB9" w:rsidP="00393C8E">
      <w:pPr>
        <w:spacing w:after="0"/>
        <w:ind w:firstLine="720"/>
        <w:jc w:val="both"/>
        <w:rPr>
          <w:sz w:val="32"/>
          <w:szCs w:val="32"/>
        </w:rPr>
      </w:pPr>
      <w:r w:rsidRPr="00C72642">
        <w:rPr>
          <w:sz w:val="32"/>
          <w:szCs w:val="32"/>
        </w:rPr>
        <w:t xml:space="preserve">Even though the Torah tells us clearly that </w:t>
      </w:r>
      <w:proofErr w:type="spellStart"/>
      <w:r w:rsidRPr="00C72642">
        <w:rPr>
          <w:sz w:val="32"/>
          <w:szCs w:val="32"/>
        </w:rPr>
        <w:t>Esav</w:t>
      </w:r>
      <w:proofErr w:type="spellEnd"/>
      <w:r w:rsidRPr="00C72642">
        <w:rPr>
          <w:sz w:val="32"/>
          <w:szCs w:val="32"/>
        </w:rPr>
        <w:t xml:space="preserve"> sold his birthright to Yaakov because it had no value to him and </w:t>
      </w:r>
      <w:r w:rsidR="007C1300" w:rsidRPr="00C72642">
        <w:rPr>
          <w:sz w:val="32"/>
          <w:szCs w:val="32"/>
        </w:rPr>
        <w:t xml:space="preserve">that </w:t>
      </w:r>
      <w:r w:rsidRPr="00C72642">
        <w:rPr>
          <w:sz w:val="32"/>
          <w:szCs w:val="32"/>
        </w:rPr>
        <w:t xml:space="preserve">he saw it as a burden, here </w:t>
      </w:r>
      <w:proofErr w:type="spellStart"/>
      <w:r w:rsidRPr="00C72642">
        <w:rPr>
          <w:sz w:val="32"/>
          <w:szCs w:val="32"/>
        </w:rPr>
        <w:t>Esav</w:t>
      </w:r>
      <w:proofErr w:type="spellEnd"/>
      <w:r w:rsidRPr="00C72642">
        <w:rPr>
          <w:sz w:val="32"/>
          <w:szCs w:val="32"/>
        </w:rPr>
        <w:t xml:space="preserve"> accuses Yaakov of stea</w:t>
      </w:r>
      <w:r w:rsidR="001A4417" w:rsidRPr="00C72642">
        <w:rPr>
          <w:sz w:val="32"/>
          <w:szCs w:val="32"/>
        </w:rPr>
        <w:t xml:space="preserve">ling it from him. He also feels that Yaakov took his blessing from him, when in reality the blessing was always meant for Yaakov. Yitzchak thought that </w:t>
      </w:r>
      <w:proofErr w:type="spellStart"/>
      <w:r w:rsidR="001A4417" w:rsidRPr="00C72642">
        <w:rPr>
          <w:sz w:val="32"/>
          <w:szCs w:val="32"/>
        </w:rPr>
        <w:t>Esav</w:t>
      </w:r>
      <w:proofErr w:type="spellEnd"/>
      <w:r w:rsidR="001A4417" w:rsidRPr="00C72642">
        <w:rPr>
          <w:sz w:val="32"/>
          <w:szCs w:val="32"/>
        </w:rPr>
        <w:t xml:space="preserve"> would use the blessings for Yaakov, but since the reality was that he would never have done so, </w:t>
      </w:r>
      <w:proofErr w:type="spellStart"/>
      <w:r w:rsidR="001A4417" w:rsidRPr="00C72642">
        <w:rPr>
          <w:sz w:val="32"/>
          <w:szCs w:val="32"/>
        </w:rPr>
        <w:t>Hashem</w:t>
      </w:r>
      <w:proofErr w:type="spellEnd"/>
      <w:r w:rsidR="001A4417" w:rsidRPr="00C72642">
        <w:rPr>
          <w:sz w:val="32"/>
          <w:szCs w:val="32"/>
        </w:rPr>
        <w:t xml:space="preserve"> arranged that the blessings go directly to Yaakov. </w:t>
      </w:r>
    </w:p>
    <w:p w14:paraId="242345D8" w14:textId="3713EBC9" w:rsidR="001A4417" w:rsidRDefault="001A4417" w:rsidP="00393C8E">
      <w:pPr>
        <w:spacing w:after="0"/>
        <w:ind w:firstLine="720"/>
        <w:jc w:val="both"/>
        <w:rPr>
          <w:sz w:val="32"/>
          <w:szCs w:val="32"/>
        </w:rPr>
      </w:pPr>
      <w:r w:rsidRPr="00C72642">
        <w:rPr>
          <w:sz w:val="32"/>
          <w:szCs w:val="32"/>
        </w:rPr>
        <w:lastRenderedPageBreak/>
        <w:t xml:space="preserve">Does this sound familiar? </w:t>
      </w:r>
      <w:proofErr w:type="spellStart"/>
      <w:r w:rsidRPr="00C72642">
        <w:rPr>
          <w:sz w:val="32"/>
          <w:szCs w:val="32"/>
        </w:rPr>
        <w:t>Esav</w:t>
      </w:r>
      <w:proofErr w:type="spellEnd"/>
      <w:r w:rsidRPr="00C72642">
        <w:rPr>
          <w:sz w:val="32"/>
          <w:szCs w:val="32"/>
        </w:rPr>
        <w:t xml:space="preserve"> </w:t>
      </w:r>
      <w:r w:rsidR="003A6A35" w:rsidRPr="00C72642">
        <w:rPr>
          <w:sz w:val="32"/>
          <w:szCs w:val="32"/>
        </w:rPr>
        <w:t xml:space="preserve">and the gentiles of </w:t>
      </w:r>
      <w:r w:rsidR="00EA6EAF" w:rsidRPr="00C72642">
        <w:rPr>
          <w:sz w:val="32"/>
          <w:szCs w:val="32"/>
        </w:rPr>
        <w:t xml:space="preserve">the </w:t>
      </w:r>
      <w:r w:rsidR="003A6A35" w:rsidRPr="00C72642">
        <w:rPr>
          <w:sz w:val="32"/>
          <w:szCs w:val="32"/>
        </w:rPr>
        <w:t xml:space="preserve">world are </w:t>
      </w:r>
      <w:r w:rsidRPr="00C72642">
        <w:rPr>
          <w:sz w:val="32"/>
          <w:szCs w:val="32"/>
        </w:rPr>
        <w:t>still alleging that all the wealth and success</w:t>
      </w:r>
      <w:r w:rsidR="003A6A35" w:rsidRPr="00C72642">
        <w:rPr>
          <w:sz w:val="32"/>
          <w:szCs w:val="32"/>
        </w:rPr>
        <w:t xml:space="preserve"> that</w:t>
      </w:r>
      <w:r w:rsidRPr="00C72642">
        <w:rPr>
          <w:sz w:val="32"/>
          <w:szCs w:val="32"/>
        </w:rPr>
        <w:t xml:space="preserve"> the Jews </w:t>
      </w:r>
      <w:r w:rsidR="003A6A35" w:rsidRPr="00C72642">
        <w:rPr>
          <w:sz w:val="32"/>
          <w:szCs w:val="32"/>
        </w:rPr>
        <w:t xml:space="preserve">have was </w:t>
      </w:r>
      <w:r w:rsidRPr="00C72642">
        <w:rPr>
          <w:sz w:val="32"/>
          <w:szCs w:val="32"/>
        </w:rPr>
        <w:t>stole</w:t>
      </w:r>
      <w:r w:rsidR="003A6A35" w:rsidRPr="00C72642">
        <w:rPr>
          <w:sz w:val="32"/>
          <w:szCs w:val="32"/>
        </w:rPr>
        <w:t>n</w:t>
      </w:r>
      <w:r w:rsidRPr="00C72642">
        <w:rPr>
          <w:sz w:val="32"/>
          <w:szCs w:val="32"/>
        </w:rPr>
        <w:t xml:space="preserve"> from them. </w:t>
      </w:r>
      <w:r w:rsidR="003A6A35" w:rsidRPr="00C72642">
        <w:rPr>
          <w:sz w:val="32"/>
          <w:szCs w:val="32"/>
        </w:rPr>
        <w:t xml:space="preserve">They feel that everything we have belongs to them, and that we have stolen it from them. This is the deep underlying source of </w:t>
      </w:r>
      <w:proofErr w:type="spellStart"/>
      <w:r w:rsidR="003A6A35" w:rsidRPr="00C72642">
        <w:rPr>
          <w:sz w:val="32"/>
          <w:szCs w:val="32"/>
        </w:rPr>
        <w:t>antisemitism</w:t>
      </w:r>
      <w:proofErr w:type="spellEnd"/>
      <w:r w:rsidR="003A6A35" w:rsidRPr="00C72642">
        <w:rPr>
          <w:sz w:val="32"/>
          <w:szCs w:val="32"/>
        </w:rPr>
        <w:t>. It is concealed in many different forms, but</w:t>
      </w:r>
      <w:r w:rsidR="00AF30D2" w:rsidRPr="00C72642">
        <w:rPr>
          <w:sz w:val="32"/>
          <w:szCs w:val="32"/>
        </w:rPr>
        <w:t>,</w:t>
      </w:r>
      <w:r w:rsidR="003A6A35" w:rsidRPr="00C72642">
        <w:rPr>
          <w:sz w:val="32"/>
          <w:szCs w:val="32"/>
        </w:rPr>
        <w:t xml:space="preserve"> bottom line, this claim is at the root of all the complaints against the Jews. </w:t>
      </w:r>
    </w:p>
    <w:p w14:paraId="2B36278C" w14:textId="77777777" w:rsidR="00C72642" w:rsidRPr="00C72642" w:rsidRDefault="00C72642" w:rsidP="00393C8E">
      <w:pPr>
        <w:spacing w:after="0"/>
        <w:ind w:firstLine="720"/>
        <w:jc w:val="both"/>
        <w:rPr>
          <w:sz w:val="32"/>
          <w:szCs w:val="32"/>
        </w:rPr>
      </w:pPr>
    </w:p>
    <w:p w14:paraId="783B47E2" w14:textId="12494521" w:rsidR="003A6A35" w:rsidRPr="00C72642" w:rsidRDefault="003A6A35" w:rsidP="00393C8E">
      <w:pPr>
        <w:spacing w:after="0"/>
        <w:ind w:firstLine="720"/>
        <w:jc w:val="both"/>
        <w:rPr>
          <w:sz w:val="32"/>
          <w:szCs w:val="32"/>
        </w:rPr>
      </w:pPr>
      <w:r w:rsidRPr="00C72642">
        <w:rPr>
          <w:sz w:val="32"/>
          <w:szCs w:val="32"/>
        </w:rPr>
        <w:t xml:space="preserve">How are we to understand this? Haven’t we learned that the blessings were really intended for Yaakov and that Yaakov bought the birthright fair and square? So why does the claim of </w:t>
      </w:r>
      <w:proofErr w:type="spellStart"/>
      <w:r w:rsidRPr="00C72642">
        <w:rPr>
          <w:sz w:val="32"/>
          <w:szCs w:val="32"/>
        </w:rPr>
        <w:t>Esav</w:t>
      </w:r>
      <w:proofErr w:type="spellEnd"/>
      <w:r w:rsidRPr="00C72642">
        <w:rPr>
          <w:sz w:val="32"/>
          <w:szCs w:val="32"/>
        </w:rPr>
        <w:t xml:space="preserve"> still reverberate throughout time until today? Isn’t it a false claim? How has it endured for so many millennia? </w:t>
      </w:r>
    </w:p>
    <w:p w14:paraId="15418FD5" w14:textId="1CC0036B" w:rsidR="003A6A35" w:rsidRPr="00C72642" w:rsidRDefault="003A6A35" w:rsidP="00393C8E">
      <w:pPr>
        <w:spacing w:after="0"/>
        <w:ind w:firstLine="720"/>
        <w:jc w:val="both"/>
        <w:rPr>
          <w:sz w:val="32"/>
          <w:szCs w:val="32"/>
        </w:rPr>
      </w:pPr>
      <w:r w:rsidRPr="00C72642">
        <w:rPr>
          <w:sz w:val="32"/>
          <w:szCs w:val="32"/>
        </w:rPr>
        <w:t xml:space="preserve">The answer to this daunting and haunting question lies in the next exchange that took place between </w:t>
      </w:r>
      <w:proofErr w:type="spellStart"/>
      <w:r w:rsidRPr="00C72642">
        <w:rPr>
          <w:sz w:val="32"/>
          <w:szCs w:val="32"/>
        </w:rPr>
        <w:t>Esav</w:t>
      </w:r>
      <w:proofErr w:type="spellEnd"/>
      <w:r w:rsidRPr="00C72642">
        <w:rPr>
          <w:sz w:val="32"/>
          <w:szCs w:val="32"/>
        </w:rPr>
        <w:t xml:space="preserve"> and his father. </w:t>
      </w:r>
      <w:r w:rsidR="007C1300" w:rsidRPr="00C72642">
        <w:rPr>
          <w:sz w:val="32"/>
          <w:szCs w:val="32"/>
        </w:rPr>
        <w:t>(Ibid 27:38)</w:t>
      </w:r>
    </w:p>
    <w:p w14:paraId="0F37930F" w14:textId="77777777" w:rsidR="003A6A35" w:rsidRPr="00C72642" w:rsidRDefault="003A6A35" w:rsidP="003A6A35">
      <w:pPr>
        <w:spacing w:after="0"/>
        <w:ind w:firstLine="720"/>
        <w:jc w:val="right"/>
        <w:rPr>
          <w:sz w:val="32"/>
          <w:szCs w:val="32"/>
        </w:rPr>
      </w:pPr>
    </w:p>
    <w:p w14:paraId="62114E29" w14:textId="77777777" w:rsidR="003A6A35" w:rsidRPr="00C72642" w:rsidRDefault="003A6A35" w:rsidP="003A6A35">
      <w:pPr>
        <w:spacing w:after="0"/>
        <w:ind w:firstLine="720"/>
        <w:jc w:val="right"/>
        <w:rPr>
          <w:sz w:val="32"/>
          <w:szCs w:val="32"/>
        </w:rPr>
      </w:pPr>
      <w:r w:rsidRPr="00C72642">
        <w:rPr>
          <w:rFonts w:cs="Arial"/>
          <w:sz w:val="32"/>
          <w:szCs w:val="32"/>
          <w:rtl/>
        </w:rPr>
        <w:t>(לח) וַיֹּאמֶר עֵשָׂו אֶל אָבִיו הַבֲרָכָה אַחַת הִוא לְךָ אָבִי בָּרֲכֵנִי גַם אָנִי אָבִי וַיִּשָּׂא עֵשָׂו קֹלוֹ וַיֵּבְךְּ</w:t>
      </w:r>
      <w:r w:rsidRPr="00C72642">
        <w:rPr>
          <w:sz w:val="32"/>
          <w:szCs w:val="32"/>
        </w:rPr>
        <w:t>:</w:t>
      </w:r>
    </w:p>
    <w:p w14:paraId="4CF05F13" w14:textId="228BB6B3" w:rsidR="003A6A35" w:rsidRDefault="003A6A35" w:rsidP="00393C8E">
      <w:pPr>
        <w:spacing w:after="0"/>
        <w:ind w:firstLine="720"/>
        <w:jc w:val="both"/>
        <w:rPr>
          <w:i/>
          <w:iCs/>
          <w:sz w:val="32"/>
          <w:szCs w:val="32"/>
        </w:rPr>
      </w:pPr>
      <w:proofErr w:type="spellStart"/>
      <w:r w:rsidRPr="00C72642">
        <w:rPr>
          <w:i/>
          <w:iCs/>
          <w:sz w:val="32"/>
          <w:szCs w:val="32"/>
        </w:rPr>
        <w:t>Esav</w:t>
      </w:r>
      <w:proofErr w:type="spellEnd"/>
      <w:r w:rsidRPr="00C72642">
        <w:rPr>
          <w:i/>
          <w:iCs/>
          <w:sz w:val="32"/>
          <w:szCs w:val="32"/>
        </w:rPr>
        <w:t xml:space="preserve"> said to his father. “Have you but one blessing father? Bless me too, father!”</w:t>
      </w:r>
      <w:r w:rsidR="0012101E" w:rsidRPr="00C72642">
        <w:rPr>
          <w:i/>
          <w:iCs/>
          <w:sz w:val="32"/>
          <w:szCs w:val="32"/>
        </w:rPr>
        <w:t xml:space="preserve"> And </w:t>
      </w:r>
      <w:proofErr w:type="spellStart"/>
      <w:r w:rsidR="0012101E" w:rsidRPr="00C72642">
        <w:rPr>
          <w:i/>
          <w:iCs/>
          <w:sz w:val="32"/>
          <w:szCs w:val="32"/>
        </w:rPr>
        <w:t>Esav</w:t>
      </w:r>
      <w:proofErr w:type="spellEnd"/>
      <w:r w:rsidR="0012101E" w:rsidRPr="00C72642">
        <w:rPr>
          <w:i/>
          <w:iCs/>
          <w:sz w:val="32"/>
          <w:szCs w:val="32"/>
        </w:rPr>
        <w:t xml:space="preserve"> raised his voice and wept.</w:t>
      </w:r>
    </w:p>
    <w:p w14:paraId="5797FECC" w14:textId="77777777" w:rsidR="00C72642" w:rsidRPr="00C72642" w:rsidRDefault="00C72642" w:rsidP="00393C8E">
      <w:pPr>
        <w:spacing w:after="0"/>
        <w:ind w:firstLine="720"/>
        <w:jc w:val="both"/>
        <w:rPr>
          <w:i/>
          <w:iCs/>
          <w:sz w:val="32"/>
          <w:szCs w:val="32"/>
        </w:rPr>
      </w:pPr>
    </w:p>
    <w:p w14:paraId="3C7C301F" w14:textId="2C6DA5E7" w:rsidR="006A6EB9" w:rsidRPr="00C72642" w:rsidRDefault="0012101E" w:rsidP="00393C8E">
      <w:pPr>
        <w:spacing w:after="0"/>
        <w:ind w:firstLine="720"/>
        <w:jc w:val="both"/>
        <w:rPr>
          <w:sz w:val="32"/>
          <w:szCs w:val="32"/>
        </w:rPr>
      </w:pPr>
      <w:r w:rsidRPr="00C72642">
        <w:rPr>
          <w:sz w:val="32"/>
          <w:szCs w:val="32"/>
        </w:rPr>
        <w:t xml:space="preserve">At this point </w:t>
      </w:r>
      <w:proofErr w:type="spellStart"/>
      <w:r w:rsidRPr="00C72642">
        <w:rPr>
          <w:sz w:val="32"/>
          <w:szCs w:val="32"/>
        </w:rPr>
        <w:t>Esav</w:t>
      </w:r>
      <w:proofErr w:type="spellEnd"/>
      <w:r w:rsidRPr="00C72642">
        <w:rPr>
          <w:sz w:val="32"/>
          <w:szCs w:val="32"/>
        </w:rPr>
        <w:t xml:space="preserve"> said to his father. Is there only one blessing that you have, one that connects me to Yaakov? I want a blessing for myself independent of Yaakov, that I should be wealthy and have a good life. Bless me as a father blesses his son that </w:t>
      </w:r>
      <w:r w:rsidR="007C1300" w:rsidRPr="00C72642">
        <w:rPr>
          <w:sz w:val="32"/>
          <w:szCs w:val="32"/>
        </w:rPr>
        <w:t>I</w:t>
      </w:r>
      <w:r w:rsidRPr="00C72642">
        <w:rPr>
          <w:sz w:val="32"/>
          <w:szCs w:val="32"/>
        </w:rPr>
        <w:t xml:space="preserve"> should be wealthy and prosperous. </w:t>
      </w:r>
    </w:p>
    <w:p w14:paraId="756368B7" w14:textId="7DAE5968" w:rsidR="0012101E" w:rsidRPr="00C72642" w:rsidRDefault="0012101E" w:rsidP="00393C8E">
      <w:pPr>
        <w:spacing w:after="0"/>
        <w:ind w:firstLine="720"/>
        <w:jc w:val="both"/>
        <w:rPr>
          <w:sz w:val="32"/>
          <w:szCs w:val="32"/>
        </w:rPr>
      </w:pPr>
      <w:r w:rsidRPr="00C72642">
        <w:rPr>
          <w:sz w:val="32"/>
          <w:szCs w:val="32"/>
        </w:rPr>
        <w:t xml:space="preserve">At this point the Torah tells us that Yitzchak indeed blessed him as a father. </w:t>
      </w:r>
    </w:p>
    <w:p w14:paraId="309585AF" w14:textId="77777777" w:rsidR="0012101E" w:rsidRPr="00C72642" w:rsidRDefault="0012101E" w:rsidP="0012101E">
      <w:pPr>
        <w:spacing w:after="0"/>
        <w:ind w:firstLine="720"/>
        <w:jc w:val="right"/>
        <w:rPr>
          <w:sz w:val="32"/>
          <w:szCs w:val="32"/>
        </w:rPr>
      </w:pPr>
      <w:r w:rsidRPr="00C72642">
        <w:rPr>
          <w:rFonts w:cs="Arial"/>
          <w:sz w:val="32"/>
          <w:szCs w:val="32"/>
          <w:rtl/>
        </w:rPr>
        <w:t>(לט) וַיַּעַן יִצְחָק אָבִיו וַיֹּאמֶר אֵלָיו הִנֵּה מִשְׁמַנֵּי הָאָרֶץ יִהְיֶה מוֹשָׁבֶךָ וּמִטַּל הַשָּׁמַיִם מֵעָל</w:t>
      </w:r>
      <w:r w:rsidRPr="00C72642">
        <w:rPr>
          <w:sz w:val="32"/>
          <w:szCs w:val="32"/>
        </w:rPr>
        <w:t>:</w:t>
      </w:r>
    </w:p>
    <w:p w14:paraId="10B0548D" w14:textId="77777777" w:rsidR="001D40B1" w:rsidRPr="00C72642" w:rsidRDefault="0012101E" w:rsidP="0012101E">
      <w:pPr>
        <w:spacing w:after="0"/>
        <w:ind w:firstLine="720"/>
        <w:jc w:val="right"/>
        <w:rPr>
          <w:rFonts w:cs="Arial"/>
          <w:sz w:val="32"/>
          <w:szCs w:val="32"/>
        </w:rPr>
      </w:pPr>
      <w:r w:rsidRPr="00C72642">
        <w:rPr>
          <w:rFonts w:cs="Arial"/>
          <w:sz w:val="32"/>
          <w:szCs w:val="32"/>
          <w:rtl/>
        </w:rPr>
        <w:t>(מ) וְעַל חַרְבְּךָ תִחְיֶה וְאֶת אָחִיךָ תַּעֲבֹד וְהָיָה כַּאֲשֶׁר תָּרִיד וּפָרַקְתָּ עֻלּוֹ מֵעַל צַוָּארֶךָ</w:t>
      </w:r>
    </w:p>
    <w:p w14:paraId="05C2F4CD" w14:textId="7FB05371" w:rsidR="0012101E" w:rsidRDefault="001D40B1" w:rsidP="001D40B1">
      <w:pPr>
        <w:spacing w:after="0"/>
        <w:ind w:firstLine="720"/>
        <w:jc w:val="both"/>
        <w:rPr>
          <w:b/>
          <w:bCs/>
          <w:i/>
          <w:iCs/>
          <w:sz w:val="32"/>
          <w:szCs w:val="32"/>
        </w:rPr>
      </w:pPr>
      <w:r w:rsidRPr="00C72642">
        <w:rPr>
          <w:i/>
          <w:iCs/>
          <w:sz w:val="32"/>
          <w:szCs w:val="32"/>
        </w:rPr>
        <w:lastRenderedPageBreak/>
        <w:t xml:space="preserve">39) So Yitzchak </w:t>
      </w:r>
      <w:r w:rsidRPr="00C72642">
        <w:rPr>
          <w:b/>
          <w:bCs/>
          <w:i/>
          <w:iCs/>
          <w:sz w:val="32"/>
          <w:szCs w:val="32"/>
        </w:rPr>
        <w:t>his father</w:t>
      </w:r>
      <w:r w:rsidRPr="00C72642">
        <w:rPr>
          <w:i/>
          <w:iCs/>
          <w:sz w:val="32"/>
          <w:szCs w:val="32"/>
        </w:rPr>
        <w:t xml:space="preserve"> answered, and said to him: </w:t>
      </w:r>
      <w:r w:rsidR="00EF7C93" w:rsidRPr="00C72642">
        <w:rPr>
          <w:i/>
          <w:iCs/>
          <w:sz w:val="32"/>
          <w:szCs w:val="32"/>
        </w:rPr>
        <w:t>“</w:t>
      </w:r>
      <w:r w:rsidRPr="00C72642">
        <w:rPr>
          <w:i/>
          <w:iCs/>
          <w:sz w:val="32"/>
          <w:szCs w:val="32"/>
        </w:rPr>
        <w:t xml:space="preserve">Behold, of the fatness of the earth shall be your dwelling and the dew of the heavens from above. 40) By your sword shall you live, </w:t>
      </w:r>
      <w:r w:rsidRPr="00C72642">
        <w:rPr>
          <w:b/>
          <w:bCs/>
          <w:i/>
          <w:iCs/>
          <w:sz w:val="32"/>
          <w:szCs w:val="32"/>
        </w:rPr>
        <w:t>but your brother you shall serve; yet it shall be that when you are aggrieved, you may cast off his yoke from upon your neck.”</w:t>
      </w:r>
    </w:p>
    <w:p w14:paraId="7D16C93F" w14:textId="77777777" w:rsidR="00C72642" w:rsidRPr="00C72642" w:rsidRDefault="00C72642" w:rsidP="001D40B1">
      <w:pPr>
        <w:spacing w:after="0"/>
        <w:ind w:firstLine="720"/>
        <w:jc w:val="both"/>
        <w:rPr>
          <w:b/>
          <w:bCs/>
          <w:i/>
          <w:iCs/>
          <w:sz w:val="32"/>
          <w:szCs w:val="32"/>
        </w:rPr>
      </w:pPr>
    </w:p>
    <w:p w14:paraId="2A7E10EF" w14:textId="7FA88BF0" w:rsidR="00EF7C93" w:rsidRDefault="00EF7C93" w:rsidP="001D40B1">
      <w:pPr>
        <w:spacing w:after="0"/>
        <w:ind w:firstLine="720"/>
        <w:jc w:val="both"/>
        <w:rPr>
          <w:sz w:val="32"/>
          <w:szCs w:val="32"/>
        </w:rPr>
      </w:pPr>
      <w:proofErr w:type="spellStart"/>
      <w:r w:rsidRPr="00C72642">
        <w:rPr>
          <w:sz w:val="32"/>
          <w:szCs w:val="32"/>
        </w:rPr>
        <w:t>Esav’s</w:t>
      </w:r>
      <w:proofErr w:type="spellEnd"/>
      <w:r w:rsidRPr="00C72642">
        <w:rPr>
          <w:sz w:val="32"/>
          <w:szCs w:val="32"/>
        </w:rPr>
        <w:t xml:space="preserve"> wealth would not be dependent on </w:t>
      </w:r>
      <w:proofErr w:type="spellStart"/>
      <w:r w:rsidRPr="00C72642">
        <w:rPr>
          <w:sz w:val="32"/>
          <w:szCs w:val="32"/>
        </w:rPr>
        <w:t>Hashem</w:t>
      </w:r>
      <w:proofErr w:type="spellEnd"/>
      <w:r w:rsidRPr="00C72642">
        <w:rPr>
          <w:sz w:val="32"/>
          <w:szCs w:val="32"/>
        </w:rPr>
        <w:t xml:space="preserve"> like Yaakov’s. </w:t>
      </w:r>
      <w:r w:rsidR="00AF30D2" w:rsidRPr="00C72642">
        <w:rPr>
          <w:sz w:val="32"/>
          <w:szCs w:val="32"/>
        </w:rPr>
        <w:t xml:space="preserve">Because </w:t>
      </w:r>
      <w:proofErr w:type="spellStart"/>
      <w:r w:rsidR="00AF30D2" w:rsidRPr="00C72642">
        <w:rPr>
          <w:sz w:val="32"/>
          <w:szCs w:val="32"/>
        </w:rPr>
        <w:t>Esav</w:t>
      </w:r>
      <w:proofErr w:type="spellEnd"/>
      <w:r w:rsidR="00AF30D2" w:rsidRPr="00C72642">
        <w:rPr>
          <w:sz w:val="32"/>
          <w:szCs w:val="32"/>
        </w:rPr>
        <w:t xml:space="preserve"> doesn’t believe in </w:t>
      </w:r>
      <w:proofErr w:type="spellStart"/>
      <w:r w:rsidR="00AF30D2" w:rsidRPr="00C72642">
        <w:rPr>
          <w:sz w:val="32"/>
          <w:szCs w:val="32"/>
        </w:rPr>
        <w:t>Hashem</w:t>
      </w:r>
      <w:proofErr w:type="spellEnd"/>
      <w:r w:rsidR="00AF30D2" w:rsidRPr="00C72642">
        <w:rPr>
          <w:sz w:val="32"/>
          <w:szCs w:val="32"/>
        </w:rPr>
        <w:t>, h</w:t>
      </w:r>
      <w:r w:rsidRPr="00C72642">
        <w:rPr>
          <w:sz w:val="32"/>
          <w:szCs w:val="32"/>
        </w:rPr>
        <w:t xml:space="preserve">is wealth would be the product of nature. As far as dominion goes, Yitzchak did not bless </w:t>
      </w:r>
      <w:proofErr w:type="spellStart"/>
      <w:r w:rsidRPr="00C72642">
        <w:rPr>
          <w:sz w:val="32"/>
          <w:szCs w:val="32"/>
        </w:rPr>
        <w:t>Esav</w:t>
      </w:r>
      <w:proofErr w:type="spellEnd"/>
      <w:r w:rsidRPr="00C72642">
        <w:rPr>
          <w:sz w:val="32"/>
          <w:szCs w:val="32"/>
        </w:rPr>
        <w:t xml:space="preserve"> with it. </w:t>
      </w:r>
      <w:proofErr w:type="gramStart"/>
      <w:r w:rsidRPr="00C72642">
        <w:rPr>
          <w:sz w:val="32"/>
          <w:szCs w:val="32"/>
        </w:rPr>
        <w:t>On the contrary.</w:t>
      </w:r>
      <w:proofErr w:type="gramEnd"/>
      <w:r w:rsidRPr="00C72642">
        <w:rPr>
          <w:sz w:val="32"/>
          <w:szCs w:val="32"/>
        </w:rPr>
        <w:t xml:space="preserve"> He said, “And your brother you shall serve.” </w:t>
      </w:r>
      <w:proofErr w:type="spellStart"/>
      <w:r w:rsidRPr="00C72642">
        <w:rPr>
          <w:sz w:val="32"/>
          <w:szCs w:val="32"/>
        </w:rPr>
        <w:t>Esav</w:t>
      </w:r>
      <w:proofErr w:type="spellEnd"/>
      <w:r w:rsidRPr="00C72642">
        <w:rPr>
          <w:sz w:val="32"/>
          <w:szCs w:val="32"/>
        </w:rPr>
        <w:t xml:space="preserve"> must be subservient to Yaakov. </w:t>
      </w:r>
    </w:p>
    <w:p w14:paraId="6E3380BA" w14:textId="77777777" w:rsidR="00C72642" w:rsidRPr="00C72642" w:rsidRDefault="00C72642" w:rsidP="001D40B1">
      <w:pPr>
        <w:spacing w:after="0"/>
        <w:ind w:firstLine="720"/>
        <w:jc w:val="both"/>
        <w:rPr>
          <w:sz w:val="32"/>
          <w:szCs w:val="32"/>
        </w:rPr>
      </w:pPr>
    </w:p>
    <w:p w14:paraId="05B1662D" w14:textId="016C6AC0" w:rsidR="00EF7C93" w:rsidRDefault="00EF7C93" w:rsidP="00EF7C93">
      <w:pPr>
        <w:spacing w:after="0"/>
        <w:ind w:firstLine="720"/>
        <w:jc w:val="both"/>
        <w:rPr>
          <w:sz w:val="32"/>
          <w:szCs w:val="32"/>
        </w:rPr>
      </w:pPr>
      <w:r w:rsidRPr="00C72642">
        <w:rPr>
          <w:sz w:val="32"/>
          <w:szCs w:val="32"/>
        </w:rPr>
        <w:t>There is</w:t>
      </w:r>
      <w:r w:rsidR="00CD34CF" w:rsidRPr="00C72642">
        <w:rPr>
          <w:sz w:val="32"/>
          <w:szCs w:val="32"/>
        </w:rPr>
        <w:t>, however,</w:t>
      </w:r>
      <w:r w:rsidRPr="00C72642">
        <w:rPr>
          <w:sz w:val="32"/>
          <w:szCs w:val="32"/>
        </w:rPr>
        <w:t xml:space="preserve"> one</w:t>
      </w:r>
      <w:r w:rsidR="003F695A" w:rsidRPr="00C72642">
        <w:rPr>
          <w:sz w:val="32"/>
          <w:szCs w:val="32"/>
        </w:rPr>
        <w:t xml:space="preserve"> </w:t>
      </w:r>
      <w:r w:rsidR="00CD34CF" w:rsidRPr="00C72642">
        <w:rPr>
          <w:sz w:val="32"/>
          <w:szCs w:val="32"/>
        </w:rPr>
        <w:t xml:space="preserve">significant </w:t>
      </w:r>
      <w:r w:rsidRPr="00C72642">
        <w:rPr>
          <w:sz w:val="32"/>
          <w:szCs w:val="32"/>
        </w:rPr>
        <w:t xml:space="preserve">caveat. </w:t>
      </w:r>
      <w:r w:rsidR="00AF30D2" w:rsidRPr="00C72642">
        <w:rPr>
          <w:b/>
          <w:bCs/>
          <w:i/>
          <w:iCs/>
          <w:sz w:val="32"/>
          <w:szCs w:val="32"/>
        </w:rPr>
        <w:t>”Y</w:t>
      </w:r>
      <w:r w:rsidRPr="00C72642">
        <w:rPr>
          <w:b/>
          <w:bCs/>
          <w:i/>
          <w:iCs/>
          <w:sz w:val="32"/>
          <w:szCs w:val="32"/>
        </w:rPr>
        <w:t xml:space="preserve">et it shall be that when you are aggrieved, you may cast off his yoke from upon your neck.” </w:t>
      </w:r>
      <w:r w:rsidRPr="00C72642">
        <w:rPr>
          <w:sz w:val="32"/>
          <w:szCs w:val="32"/>
        </w:rPr>
        <w:t xml:space="preserve">What is the meaning of this? </w:t>
      </w:r>
    </w:p>
    <w:p w14:paraId="48DE4FBD" w14:textId="77777777" w:rsidR="00C72642" w:rsidRPr="00C72642" w:rsidRDefault="00C72642" w:rsidP="00EF7C93">
      <w:pPr>
        <w:spacing w:after="0"/>
        <w:ind w:firstLine="720"/>
        <w:jc w:val="both"/>
        <w:rPr>
          <w:sz w:val="32"/>
          <w:szCs w:val="32"/>
        </w:rPr>
      </w:pPr>
    </w:p>
    <w:p w14:paraId="28A969B4" w14:textId="2861332B" w:rsidR="00E52827" w:rsidRDefault="00EF7C93" w:rsidP="00EF7C93">
      <w:pPr>
        <w:spacing w:after="0"/>
        <w:ind w:firstLine="720"/>
        <w:jc w:val="both"/>
        <w:rPr>
          <w:sz w:val="32"/>
          <w:szCs w:val="32"/>
        </w:rPr>
      </w:pPr>
      <w:r w:rsidRPr="00C72642">
        <w:rPr>
          <w:sz w:val="32"/>
          <w:szCs w:val="32"/>
        </w:rPr>
        <w:t xml:space="preserve">Yaakov’s entitlement to the blessings was to support his service to </w:t>
      </w:r>
      <w:proofErr w:type="spellStart"/>
      <w:r w:rsidRPr="00C72642">
        <w:rPr>
          <w:sz w:val="32"/>
          <w:szCs w:val="32"/>
        </w:rPr>
        <w:t>Hashem</w:t>
      </w:r>
      <w:proofErr w:type="spellEnd"/>
      <w:r w:rsidRPr="00C72642">
        <w:rPr>
          <w:sz w:val="32"/>
          <w:szCs w:val="32"/>
        </w:rPr>
        <w:t xml:space="preserve">. Yaakov and his spiritual mission in the world as </w:t>
      </w:r>
      <w:proofErr w:type="spellStart"/>
      <w:r w:rsidRPr="00C72642">
        <w:rPr>
          <w:sz w:val="32"/>
          <w:szCs w:val="32"/>
        </w:rPr>
        <w:t>Hashem’s</w:t>
      </w:r>
      <w:proofErr w:type="spellEnd"/>
      <w:r w:rsidRPr="00C72642">
        <w:rPr>
          <w:sz w:val="32"/>
          <w:szCs w:val="32"/>
        </w:rPr>
        <w:t xml:space="preserve"> ambassador is the purpose for creation, and everything else is secondary. </w:t>
      </w:r>
      <w:proofErr w:type="spellStart"/>
      <w:r w:rsidRPr="00C72642">
        <w:rPr>
          <w:sz w:val="32"/>
          <w:szCs w:val="32"/>
        </w:rPr>
        <w:t>Esav</w:t>
      </w:r>
      <w:proofErr w:type="spellEnd"/>
      <w:r w:rsidRPr="00C72642">
        <w:rPr>
          <w:sz w:val="32"/>
          <w:szCs w:val="32"/>
        </w:rPr>
        <w:t xml:space="preserve"> has no argument with that and,</w:t>
      </w:r>
      <w:r w:rsidR="00ED1368" w:rsidRPr="00C72642">
        <w:rPr>
          <w:sz w:val="32"/>
          <w:szCs w:val="32"/>
        </w:rPr>
        <w:t xml:space="preserve"> </w:t>
      </w:r>
      <w:r w:rsidRPr="00C72642">
        <w:rPr>
          <w:sz w:val="32"/>
          <w:szCs w:val="32"/>
        </w:rPr>
        <w:t>on Yitzchak’s command</w:t>
      </w:r>
      <w:r w:rsidR="00AF30D2" w:rsidRPr="00C72642">
        <w:rPr>
          <w:sz w:val="32"/>
          <w:szCs w:val="32"/>
        </w:rPr>
        <w:t>,</w:t>
      </w:r>
      <w:r w:rsidRPr="00C72642">
        <w:rPr>
          <w:sz w:val="32"/>
          <w:szCs w:val="32"/>
        </w:rPr>
        <w:t xml:space="preserve"> “will serve his brother.” </w:t>
      </w:r>
    </w:p>
    <w:p w14:paraId="13A5DC5B" w14:textId="77777777" w:rsidR="00C72642" w:rsidRPr="00C72642" w:rsidRDefault="00C72642" w:rsidP="00EF7C93">
      <w:pPr>
        <w:spacing w:after="0"/>
        <w:ind w:firstLine="720"/>
        <w:jc w:val="both"/>
        <w:rPr>
          <w:sz w:val="32"/>
          <w:szCs w:val="32"/>
        </w:rPr>
      </w:pPr>
    </w:p>
    <w:p w14:paraId="4EB504B2" w14:textId="0B55FA03" w:rsidR="001D40B1" w:rsidRDefault="00ED1368" w:rsidP="00E52827">
      <w:pPr>
        <w:spacing w:after="0"/>
        <w:ind w:firstLine="720"/>
        <w:jc w:val="both"/>
        <w:rPr>
          <w:sz w:val="32"/>
          <w:szCs w:val="32"/>
        </w:rPr>
      </w:pPr>
      <w:r w:rsidRPr="00C72642">
        <w:rPr>
          <w:sz w:val="32"/>
          <w:szCs w:val="32"/>
        </w:rPr>
        <w:t>Should, however,</w:t>
      </w:r>
      <w:r w:rsidR="00EF7C93" w:rsidRPr="00C72642">
        <w:rPr>
          <w:sz w:val="32"/>
          <w:szCs w:val="32"/>
        </w:rPr>
        <w:t xml:space="preserve"> Yaakov </w:t>
      </w:r>
      <w:r w:rsidR="00E52827" w:rsidRPr="00C72642">
        <w:rPr>
          <w:sz w:val="32"/>
          <w:szCs w:val="32"/>
        </w:rPr>
        <w:t xml:space="preserve">cease to serve </w:t>
      </w:r>
      <w:proofErr w:type="spellStart"/>
      <w:r w:rsidR="00E52827" w:rsidRPr="00C72642">
        <w:rPr>
          <w:sz w:val="32"/>
          <w:szCs w:val="32"/>
        </w:rPr>
        <w:t>Hashem</w:t>
      </w:r>
      <w:proofErr w:type="spellEnd"/>
      <w:r w:rsidR="00E52827" w:rsidRPr="00C72642">
        <w:rPr>
          <w:sz w:val="32"/>
          <w:szCs w:val="32"/>
        </w:rPr>
        <w:t xml:space="preserve"> and no longer play the role of </w:t>
      </w:r>
      <w:proofErr w:type="spellStart"/>
      <w:r w:rsidR="00E52827" w:rsidRPr="00C72642">
        <w:rPr>
          <w:sz w:val="32"/>
          <w:szCs w:val="32"/>
        </w:rPr>
        <w:t>Hashem’s</w:t>
      </w:r>
      <w:proofErr w:type="spellEnd"/>
      <w:r w:rsidR="00E52827" w:rsidRPr="00C72642">
        <w:rPr>
          <w:sz w:val="32"/>
          <w:szCs w:val="32"/>
        </w:rPr>
        <w:t xml:space="preserve"> ambassador to the world and pursues wealth and honor for their own sake, just like </w:t>
      </w:r>
      <w:proofErr w:type="spellStart"/>
      <w:r w:rsidR="00E52827" w:rsidRPr="00C72642">
        <w:rPr>
          <w:sz w:val="32"/>
          <w:szCs w:val="32"/>
        </w:rPr>
        <w:t>Esav</w:t>
      </w:r>
      <w:proofErr w:type="spellEnd"/>
      <w:r w:rsidR="00E52827" w:rsidRPr="00C72642">
        <w:rPr>
          <w:sz w:val="32"/>
          <w:szCs w:val="32"/>
        </w:rPr>
        <w:t xml:space="preserve">, </w:t>
      </w:r>
      <w:proofErr w:type="spellStart"/>
      <w:r w:rsidR="00E52827" w:rsidRPr="00C72642">
        <w:rPr>
          <w:sz w:val="32"/>
          <w:szCs w:val="32"/>
        </w:rPr>
        <w:t>Esav’s</w:t>
      </w:r>
      <w:proofErr w:type="spellEnd"/>
      <w:r w:rsidR="00E52827" w:rsidRPr="00C72642">
        <w:rPr>
          <w:sz w:val="32"/>
          <w:szCs w:val="32"/>
        </w:rPr>
        <w:t xml:space="preserve"> claim</w:t>
      </w:r>
      <w:r w:rsidRPr="00C72642">
        <w:rPr>
          <w:sz w:val="32"/>
          <w:szCs w:val="32"/>
        </w:rPr>
        <w:t>, namely,</w:t>
      </w:r>
      <w:r w:rsidR="00E52827" w:rsidRPr="00C72642">
        <w:rPr>
          <w:sz w:val="32"/>
          <w:szCs w:val="32"/>
        </w:rPr>
        <w:t xml:space="preserve"> that Yaakov is not entitled to the blessing</w:t>
      </w:r>
      <w:r w:rsidRPr="00C72642">
        <w:rPr>
          <w:sz w:val="32"/>
          <w:szCs w:val="32"/>
        </w:rPr>
        <w:t>,</w:t>
      </w:r>
      <w:r w:rsidR="00E52827" w:rsidRPr="00C72642">
        <w:rPr>
          <w:sz w:val="32"/>
          <w:szCs w:val="32"/>
        </w:rPr>
        <w:t xml:space="preserve"> has merit</w:t>
      </w:r>
      <w:r w:rsidRPr="00C72642">
        <w:rPr>
          <w:sz w:val="32"/>
          <w:szCs w:val="32"/>
        </w:rPr>
        <w:t>, and</w:t>
      </w:r>
      <w:r w:rsidR="00E52827" w:rsidRPr="00C72642">
        <w:rPr>
          <w:sz w:val="32"/>
          <w:szCs w:val="32"/>
        </w:rPr>
        <w:t xml:space="preserve"> Yaakov is </w:t>
      </w:r>
      <w:r w:rsidRPr="00C72642">
        <w:rPr>
          <w:sz w:val="32"/>
          <w:szCs w:val="32"/>
        </w:rPr>
        <w:t xml:space="preserve">thus </w:t>
      </w:r>
      <w:r w:rsidR="00E52827" w:rsidRPr="00C72642">
        <w:rPr>
          <w:sz w:val="32"/>
          <w:szCs w:val="32"/>
        </w:rPr>
        <w:t>no more entitled to the blessings tha</w:t>
      </w:r>
      <w:r w:rsidR="00D01B67" w:rsidRPr="00C72642">
        <w:rPr>
          <w:sz w:val="32"/>
          <w:szCs w:val="32"/>
        </w:rPr>
        <w:t>n</w:t>
      </w:r>
      <w:r w:rsidR="00E52827" w:rsidRPr="00C72642">
        <w:rPr>
          <w:sz w:val="32"/>
          <w:szCs w:val="32"/>
        </w:rPr>
        <w:t xml:space="preserve"> </w:t>
      </w:r>
      <w:r w:rsidR="00AF30D2" w:rsidRPr="00C72642">
        <w:rPr>
          <w:sz w:val="32"/>
          <w:szCs w:val="32"/>
        </w:rPr>
        <w:t xml:space="preserve">is </w:t>
      </w:r>
      <w:proofErr w:type="spellStart"/>
      <w:r w:rsidR="00E52827" w:rsidRPr="00C72642">
        <w:rPr>
          <w:sz w:val="32"/>
          <w:szCs w:val="32"/>
        </w:rPr>
        <w:t>Esav</w:t>
      </w:r>
      <w:proofErr w:type="spellEnd"/>
      <w:r w:rsidRPr="00C72642">
        <w:rPr>
          <w:sz w:val="32"/>
          <w:szCs w:val="32"/>
        </w:rPr>
        <w:t xml:space="preserve">. Indeed, then </w:t>
      </w:r>
      <w:proofErr w:type="spellStart"/>
      <w:r w:rsidR="00E52827" w:rsidRPr="00C72642">
        <w:rPr>
          <w:sz w:val="32"/>
          <w:szCs w:val="32"/>
        </w:rPr>
        <w:t>Esav</w:t>
      </w:r>
      <w:r w:rsidRPr="00C72642">
        <w:rPr>
          <w:sz w:val="32"/>
          <w:szCs w:val="32"/>
        </w:rPr>
        <w:t>’s</w:t>
      </w:r>
      <w:proofErr w:type="spellEnd"/>
      <w:r w:rsidR="00E52827" w:rsidRPr="00C72642">
        <w:rPr>
          <w:sz w:val="32"/>
          <w:szCs w:val="32"/>
        </w:rPr>
        <w:t xml:space="preserve"> claim that </w:t>
      </w:r>
      <w:r w:rsidRPr="00C72642">
        <w:rPr>
          <w:sz w:val="32"/>
          <w:szCs w:val="32"/>
        </w:rPr>
        <w:t xml:space="preserve">Yaakov </w:t>
      </w:r>
      <w:r w:rsidR="00E52827" w:rsidRPr="00C72642">
        <w:rPr>
          <w:sz w:val="32"/>
          <w:szCs w:val="32"/>
        </w:rPr>
        <w:t>is a thief</w:t>
      </w:r>
      <w:r w:rsidRPr="00C72642">
        <w:rPr>
          <w:sz w:val="32"/>
          <w:szCs w:val="32"/>
        </w:rPr>
        <w:t xml:space="preserve"> is justified</w:t>
      </w:r>
      <w:r w:rsidR="00E52827" w:rsidRPr="00C72642">
        <w:rPr>
          <w:sz w:val="32"/>
          <w:szCs w:val="32"/>
        </w:rPr>
        <w:t xml:space="preserve">! </w:t>
      </w:r>
      <w:r w:rsidRPr="00C72642">
        <w:rPr>
          <w:sz w:val="32"/>
          <w:szCs w:val="32"/>
        </w:rPr>
        <w:t xml:space="preserve">Yaakov </w:t>
      </w:r>
      <w:r w:rsidR="00E52827" w:rsidRPr="00C72642">
        <w:rPr>
          <w:sz w:val="32"/>
          <w:szCs w:val="32"/>
        </w:rPr>
        <w:t xml:space="preserve">stole the blessings. </w:t>
      </w:r>
    </w:p>
    <w:p w14:paraId="5D03489A" w14:textId="77777777" w:rsidR="00C72642" w:rsidRDefault="00C72642" w:rsidP="00E52827">
      <w:pPr>
        <w:spacing w:after="0"/>
        <w:ind w:firstLine="720"/>
        <w:jc w:val="both"/>
        <w:rPr>
          <w:sz w:val="32"/>
          <w:szCs w:val="32"/>
        </w:rPr>
      </w:pPr>
    </w:p>
    <w:p w14:paraId="620528F7" w14:textId="77777777" w:rsidR="00C72642" w:rsidRPr="00C72642" w:rsidRDefault="00C72642" w:rsidP="00E52827">
      <w:pPr>
        <w:spacing w:after="0"/>
        <w:ind w:firstLine="720"/>
        <w:jc w:val="both"/>
        <w:rPr>
          <w:sz w:val="32"/>
          <w:szCs w:val="32"/>
        </w:rPr>
      </w:pPr>
    </w:p>
    <w:p w14:paraId="5C344F4C" w14:textId="374801E5" w:rsidR="00E52827" w:rsidRPr="00C72642" w:rsidRDefault="00F0760C" w:rsidP="00E52827">
      <w:pPr>
        <w:spacing w:after="0"/>
        <w:ind w:firstLine="720"/>
        <w:jc w:val="both"/>
        <w:rPr>
          <w:sz w:val="32"/>
          <w:szCs w:val="32"/>
        </w:rPr>
      </w:pPr>
      <w:r w:rsidRPr="00C72642">
        <w:rPr>
          <w:sz w:val="32"/>
          <w:szCs w:val="32"/>
        </w:rPr>
        <w:lastRenderedPageBreak/>
        <w:t xml:space="preserve">The </w:t>
      </w:r>
      <w:proofErr w:type="spellStart"/>
      <w:r w:rsidRPr="00C72642">
        <w:rPr>
          <w:sz w:val="32"/>
          <w:szCs w:val="32"/>
        </w:rPr>
        <w:t>Malbim’s</w:t>
      </w:r>
      <w:proofErr w:type="spellEnd"/>
      <w:r w:rsidR="00280B72" w:rsidRPr="00C72642">
        <w:rPr>
          <w:sz w:val="32"/>
          <w:szCs w:val="32"/>
        </w:rPr>
        <w:t xml:space="preserve"> (1809-1879) </w:t>
      </w:r>
      <w:r w:rsidRPr="00C72642">
        <w:rPr>
          <w:sz w:val="32"/>
          <w:szCs w:val="32"/>
        </w:rPr>
        <w:t>commentary on this verse says:</w:t>
      </w:r>
    </w:p>
    <w:p w14:paraId="0A032136" w14:textId="77777777" w:rsidR="00F0760C" w:rsidRDefault="00F0760C" w:rsidP="00F0760C">
      <w:pPr>
        <w:spacing w:after="0"/>
        <w:ind w:firstLine="720"/>
        <w:jc w:val="right"/>
        <w:rPr>
          <w:rFonts w:cs="Arial"/>
          <w:sz w:val="32"/>
          <w:szCs w:val="32"/>
          <w:rtl/>
        </w:rPr>
      </w:pPr>
      <w:r w:rsidRPr="00C72642">
        <w:rPr>
          <w:rFonts w:cs="Arial"/>
          <w:sz w:val="32"/>
          <w:szCs w:val="32"/>
          <w:rtl/>
        </w:rPr>
        <w:t xml:space="preserve">(מ) </w:t>
      </w:r>
      <w:r w:rsidRPr="00C72642">
        <w:rPr>
          <w:rFonts w:cs="Arial"/>
          <w:b/>
          <w:bCs/>
          <w:sz w:val="32"/>
          <w:szCs w:val="32"/>
          <w:rtl/>
        </w:rPr>
        <w:t>ואת אחיך תעבד</w:t>
      </w:r>
      <w:r w:rsidRPr="00C72642">
        <w:rPr>
          <w:rFonts w:cs="Arial"/>
          <w:sz w:val="32"/>
          <w:szCs w:val="32"/>
          <w:rtl/>
        </w:rPr>
        <w:t>. וזה יהיה לך לאושר הנפש, וזה תלוי בתנאי, אם יעקב יעסוק בתורה ויעבוד את ה' שאז תכנע לפניו, אבל בזמן שירפו ידיו מעבודת ה' אז תהיה אתה המקל והרצועה לרדות וליסר אותו, וז"ש והיה כאשר תריד, עת שאתה תרדה בו ע"י שלא יעבוד את ה', אז ופרקת עלו, כמ"ש בזמן שאין הקול קול יעקב אז הידים ידי עשו, וכן היה באמת שכ"ז שעבדו ישראל את ה' היה אדום למס עובד כמו שהיה בימי דוד ושלמה ומלכי ישראל הצדיקים, ועת חטאו ישראל כתיב בימיו פשע אדום וגו' וימליכו עליהם מלך (מ"ב ח)</w:t>
      </w:r>
    </w:p>
    <w:p w14:paraId="0148F0B4" w14:textId="77777777" w:rsidR="00C72642" w:rsidRPr="00C72642" w:rsidRDefault="00C72642" w:rsidP="00F0760C">
      <w:pPr>
        <w:spacing w:after="0"/>
        <w:ind w:firstLine="720"/>
        <w:jc w:val="right"/>
        <w:rPr>
          <w:rFonts w:cs="Arial"/>
          <w:sz w:val="32"/>
          <w:szCs w:val="32"/>
        </w:rPr>
      </w:pPr>
    </w:p>
    <w:p w14:paraId="02A32F92" w14:textId="31A4E356" w:rsidR="00F0760C" w:rsidRDefault="00F0760C" w:rsidP="00F0760C">
      <w:pPr>
        <w:spacing w:after="0"/>
        <w:ind w:firstLine="720"/>
        <w:jc w:val="both"/>
        <w:rPr>
          <w:i/>
          <w:iCs/>
          <w:sz w:val="32"/>
          <w:szCs w:val="32"/>
        </w:rPr>
      </w:pPr>
      <w:r w:rsidRPr="00C72642">
        <w:rPr>
          <w:i/>
          <w:iCs/>
          <w:sz w:val="32"/>
          <w:szCs w:val="32"/>
        </w:rPr>
        <w:t xml:space="preserve">40) </w:t>
      </w:r>
      <w:r w:rsidRPr="00C72642">
        <w:rPr>
          <w:b/>
          <w:bCs/>
          <w:i/>
          <w:iCs/>
          <w:sz w:val="32"/>
          <w:szCs w:val="32"/>
        </w:rPr>
        <w:t xml:space="preserve">And your brother you will serve: </w:t>
      </w:r>
      <w:r w:rsidRPr="00C72642">
        <w:rPr>
          <w:i/>
          <w:iCs/>
          <w:sz w:val="32"/>
          <w:szCs w:val="32"/>
        </w:rPr>
        <w:t xml:space="preserve">This will bring you great satisfaction, but it depends. If Yaakov will learn Torah and serve </w:t>
      </w:r>
      <w:proofErr w:type="spellStart"/>
      <w:r w:rsidRPr="00C72642">
        <w:rPr>
          <w:i/>
          <w:iCs/>
          <w:sz w:val="32"/>
          <w:szCs w:val="32"/>
        </w:rPr>
        <w:t>Hashem</w:t>
      </w:r>
      <w:proofErr w:type="spellEnd"/>
      <w:r w:rsidRPr="00C72642">
        <w:rPr>
          <w:i/>
          <w:iCs/>
          <w:sz w:val="32"/>
          <w:szCs w:val="32"/>
        </w:rPr>
        <w:t xml:space="preserve">, then you will be subservient to him. But when </w:t>
      </w:r>
      <w:r w:rsidR="00ED1368" w:rsidRPr="00C72642">
        <w:rPr>
          <w:i/>
          <w:iCs/>
          <w:sz w:val="32"/>
          <w:szCs w:val="32"/>
        </w:rPr>
        <w:t xml:space="preserve">his descendants </w:t>
      </w:r>
      <w:r w:rsidR="00887983" w:rsidRPr="00C72642">
        <w:rPr>
          <w:i/>
          <w:iCs/>
          <w:sz w:val="32"/>
          <w:szCs w:val="32"/>
        </w:rPr>
        <w:t xml:space="preserve">let go of their service to </w:t>
      </w:r>
      <w:proofErr w:type="spellStart"/>
      <w:r w:rsidR="00887983" w:rsidRPr="00C72642">
        <w:rPr>
          <w:i/>
          <w:iCs/>
          <w:sz w:val="32"/>
          <w:szCs w:val="32"/>
        </w:rPr>
        <w:t>Hashem</w:t>
      </w:r>
      <w:proofErr w:type="spellEnd"/>
      <w:r w:rsidR="00720984" w:rsidRPr="00C72642">
        <w:rPr>
          <w:i/>
          <w:iCs/>
          <w:sz w:val="32"/>
          <w:szCs w:val="32"/>
        </w:rPr>
        <w:t>,</w:t>
      </w:r>
      <w:r w:rsidR="00887983" w:rsidRPr="00C72642">
        <w:rPr>
          <w:i/>
          <w:iCs/>
          <w:sz w:val="32"/>
          <w:szCs w:val="32"/>
        </w:rPr>
        <w:t xml:space="preserve"> then you will be the stick and whip to punish and pain them. This is the meaning of “when you will be aggrieved.” This refers to the time</w:t>
      </w:r>
      <w:r w:rsidR="00ED1368" w:rsidRPr="00C72642">
        <w:rPr>
          <w:i/>
          <w:iCs/>
          <w:sz w:val="32"/>
          <w:szCs w:val="32"/>
        </w:rPr>
        <w:t xml:space="preserve"> that</w:t>
      </w:r>
      <w:r w:rsidR="00887983" w:rsidRPr="00C72642">
        <w:rPr>
          <w:i/>
          <w:iCs/>
          <w:sz w:val="32"/>
          <w:szCs w:val="32"/>
        </w:rPr>
        <w:t xml:space="preserve"> you will rule over them because they are not serving </w:t>
      </w:r>
      <w:proofErr w:type="spellStart"/>
      <w:r w:rsidR="00887983" w:rsidRPr="00C72642">
        <w:rPr>
          <w:i/>
          <w:iCs/>
          <w:sz w:val="32"/>
          <w:szCs w:val="32"/>
        </w:rPr>
        <w:t>Hashem</w:t>
      </w:r>
      <w:proofErr w:type="spellEnd"/>
      <w:r w:rsidR="00887983" w:rsidRPr="00C72642">
        <w:rPr>
          <w:i/>
          <w:iCs/>
          <w:sz w:val="32"/>
          <w:szCs w:val="32"/>
        </w:rPr>
        <w:t>. Then you will be able to cast off his yoke… So it always was</w:t>
      </w:r>
      <w:r w:rsidR="00ED1368" w:rsidRPr="00C72642">
        <w:rPr>
          <w:i/>
          <w:iCs/>
          <w:sz w:val="32"/>
          <w:szCs w:val="32"/>
        </w:rPr>
        <w:t>.</w:t>
      </w:r>
      <w:r w:rsidR="00887983" w:rsidRPr="00C72642">
        <w:rPr>
          <w:i/>
          <w:iCs/>
          <w:sz w:val="32"/>
          <w:szCs w:val="32"/>
        </w:rPr>
        <w:t xml:space="preserve"> As long as the Jewish people served </w:t>
      </w:r>
      <w:proofErr w:type="spellStart"/>
      <w:r w:rsidR="00887983" w:rsidRPr="00C72642">
        <w:rPr>
          <w:i/>
          <w:iCs/>
          <w:sz w:val="32"/>
          <w:szCs w:val="32"/>
        </w:rPr>
        <w:t>Hashem</w:t>
      </w:r>
      <w:proofErr w:type="spellEnd"/>
      <w:r w:rsidR="00887983" w:rsidRPr="00C72642">
        <w:rPr>
          <w:i/>
          <w:iCs/>
          <w:sz w:val="32"/>
          <w:szCs w:val="32"/>
        </w:rPr>
        <w:t xml:space="preserve"> faithfully, Edom (</w:t>
      </w:r>
      <w:proofErr w:type="spellStart"/>
      <w:r w:rsidR="00887983" w:rsidRPr="00C72642">
        <w:rPr>
          <w:i/>
          <w:iCs/>
          <w:sz w:val="32"/>
          <w:szCs w:val="32"/>
        </w:rPr>
        <w:t>Esav</w:t>
      </w:r>
      <w:proofErr w:type="spellEnd"/>
      <w:r w:rsidR="00887983" w:rsidRPr="00C72642">
        <w:rPr>
          <w:i/>
          <w:iCs/>
          <w:sz w:val="32"/>
          <w:szCs w:val="32"/>
        </w:rPr>
        <w:t>) was an indentured servant as in the times of King David and King Solomon and all the righteous kings of Israel</w:t>
      </w:r>
      <w:r w:rsidR="00782062" w:rsidRPr="00C72642">
        <w:rPr>
          <w:i/>
          <w:iCs/>
          <w:sz w:val="32"/>
          <w:szCs w:val="32"/>
        </w:rPr>
        <w:t xml:space="preserve">; </w:t>
      </w:r>
      <w:r w:rsidR="00887983" w:rsidRPr="00C72642">
        <w:rPr>
          <w:i/>
          <w:iCs/>
          <w:sz w:val="32"/>
          <w:szCs w:val="32"/>
        </w:rPr>
        <w:t xml:space="preserve">but when the Jewish people sinned, the </w:t>
      </w:r>
      <w:proofErr w:type="spellStart"/>
      <w:r w:rsidR="00887983" w:rsidRPr="00C72642">
        <w:rPr>
          <w:i/>
          <w:iCs/>
          <w:sz w:val="32"/>
          <w:szCs w:val="32"/>
        </w:rPr>
        <w:t>Edomites</w:t>
      </w:r>
      <w:proofErr w:type="spellEnd"/>
      <w:r w:rsidR="00887983" w:rsidRPr="00C72642">
        <w:rPr>
          <w:i/>
          <w:iCs/>
          <w:sz w:val="32"/>
          <w:szCs w:val="32"/>
        </w:rPr>
        <w:t xml:space="preserve"> came to punish them. </w:t>
      </w:r>
    </w:p>
    <w:p w14:paraId="7B017095" w14:textId="77777777" w:rsidR="00C72642" w:rsidRPr="00C72642" w:rsidRDefault="00C72642" w:rsidP="00F0760C">
      <w:pPr>
        <w:spacing w:after="0"/>
        <w:ind w:firstLine="720"/>
        <w:jc w:val="both"/>
        <w:rPr>
          <w:i/>
          <w:iCs/>
          <w:sz w:val="32"/>
          <w:szCs w:val="32"/>
        </w:rPr>
      </w:pPr>
    </w:p>
    <w:p w14:paraId="52D26E26" w14:textId="0897A390" w:rsidR="00887983" w:rsidRPr="00887983" w:rsidRDefault="00887983" w:rsidP="00F0760C">
      <w:pPr>
        <w:spacing w:after="0"/>
        <w:ind w:firstLine="720"/>
        <w:jc w:val="both"/>
      </w:pPr>
      <w:r w:rsidRPr="00C72642">
        <w:rPr>
          <w:sz w:val="32"/>
          <w:szCs w:val="32"/>
        </w:rPr>
        <w:t>Here lies the answer to our question and</w:t>
      </w:r>
      <w:r w:rsidR="00782062" w:rsidRPr="00C72642">
        <w:rPr>
          <w:sz w:val="32"/>
          <w:szCs w:val="32"/>
        </w:rPr>
        <w:t>,</w:t>
      </w:r>
      <w:r w:rsidRPr="00C72642">
        <w:rPr>
          <w:sz w:val="32"/>
          <w:szCs w:val="32"/>
        </w:rPr>
        <w:t xml:space="preserve"> more importantly, the antidote to </w:t>
      </w:r>
      <w:proofErr w:type="spellStart"/>
      <w:r w:rsidRPr="00C72642">
        <w:rPr>
          <w:sz w:val="32"/>
          <w:szCs w:val="32"/>
        </w:rPr>
        <w:t>antisemitism</w:t>
      </w:r>
      <w:proofErr w:type="spellEnd"/>
      <w:r w:rsidRPr="00C72642">
        <w:rPr>
          <w:sz w:val="32"/>
          <w:szCs w:val="32"/>
        </w:rPr>
        <w:t xml:space="preserve">. When Jews fulfill their mission in this world as </w:t>
      </w:r>
      <w:proofErr w:type="spellStart"/>
      <w:r w:rsidRPr="00C72642">
        <w:rPr>
          <w:sz w:val="32"/>
          <w:szCs w:val="32"/>
        </w:rPr>
        <w:t>Hashem’s</w:t>
      </w:r>
      <w:proofErr w:type="spellEnd"/>
      <w:r w:rsidRPr="00C72642">
        <w:rPr>
          <w:sz w:val="32"/>
          <w:szCs w:val="32"/>
        </w:rPr>
        <w:t xml:space="preserve"> ambassadors, </w:t>
      </w:r>
      <w:proofErr w:type="spellStart"/>
      <w:r w:rsidRPr="00C72642">
        <w:rPr>
          <w:sz w:val="32"/>
          <w:szCs w:val="32"/>
        </w:rPr>
        <w:t>Esav</w:t>
      </w:r>
      <w:proofErr w:type="spellEnd"/>
      <w:r w:rsidRPr="00C72642">
        <w:rPr>
          <w:sz w:val="32"/>
          <w:szCs w:val="32"/>
        </w:rPr>
        <w:t xml:space="preserve"> is subservient to them</w:t>
      </w:r>
      <w:r w:rsidR="00272D60" w:rsidRPr="00C72642">
        <w:rPr>
          <w:sz w:val="32"/>
          <w:szCs w:val="32"/>
        </w:rPr>
        <w:t>. May we see this speedily in our times!</w:t>
      </w:r>
    </w:p>
    <w:sectPr w:rsidR="00887983" w:rsidRPr="00887983" w:rsidSect="00C72642">
      <w:footerReference w:type="default" r:id="rId9"/>
      <w:pgSz w:w="12240" w:h="15840"/>
      <w:pgMar w:top="1440" w:right="126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35469" w14:textId="77777777" w:rsidR="006763ED" w:rsidRDefault="006763ED" w:rsidP="003920EE">
      <w:pPr>
        <w:spacing w:after="0" w:line="240" w:lineRule="auto"/>
      </w:pPr>
      <w:r>
        <w:separator/>
      </w:r>
    </w:p>
  </w:endnote>
  <w:endnote w:type="continuationSeparator" w:id="0">
    <w:p w14:paraId="78B468CF" w14:textId="77777777" w:rsidR="006763ED" w:rsidRDefault="006763ED" w:rsidP="0039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394492"/>
      <w:docPartObj>
        <w:docPartGallery w:val="Page Numbers (Bottom of Page)"/>
        <w:docPartUnique/>
      </w:docPartObj>
    </w:sdtPr>
    <w:sdtEndPr>
      <w:rPr>
        <w:noProof/>
      </w:rPr>
    </w:sdtEndPr>
    <w:sdtContent>
      <w:p w14:paraId="311A65A5" w14:textId="710FFCC6" w:rsidR="003920EE" w:rsidRDefault="003920EE">
        <w:pPr>
          <w:pStyle w:val="Footer"/>
          <w:jc w:val="center"/>
        </w:pPr>
        <w:r>
          <w:fldChar w:fldCharType="begin"/>
        </w:r>
        <w:r>
          <w:instrText xml:space="preserve"> PAGE   \* MERGEFORMAT </w:instrText>
        </w:r>
        <w:r>
          <w:fldChar w:fldCharType="separate"/>
        </w:r>
        <w:r w:rsidR="00C72642">
          <w:rPr>
            <w:noProof/>
          </w:rPr>
          <w:t>4</w:t>
        </w:r>
        <w:r>
          <w:rPr>
            <w:noProof/>
          </w:rPr>
          <w:fldChar w:fldCharType="end"/>
        </w:r>
      </w:p>
    </w:sdtContent>
  </w:sdt>
  <w:p w14:paraId="545EC3D7" w14:textId="77777777" w:rsidR="003920EE" w:rsidRDefault="00392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5B075" w14:textId="77777777" w:rsidR="006763ED" w:rsidRDefault="006763ED" w:rsidP="003920EE">
      <w:pPr>
        <w:spacing w:after="0" w:line="240" w:lineRule="auto"/>
      </w:pPr>
      <w:r>
        <w:separator/>
      </w:r>
    </w:p>
  </w:footnote>
  <w:footnote w:type="continuationSeparator" w:id="0">
    <w:p w14:paraId="69D7CECC" w14:textId="77777777" w:rsidR="006763ED" w:rsidRDefault="006763ED" w:rsidP="00392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25"/>
    <w:rsid w:val="00044B3D"/>
    <w:rsid w:val="0008086A"/>
    <w:rsid w:val="000C7185"/>
    <w:rsid w:val="0012101E"/>
    <w:rsid w:val="00130B73"/>
    <w:rsid w:val="001677E5"/>
    <w:rsid w:val="001A4417"/>
    <w:rsid w:val="001A62AC"/>
    <w:rsid w:val="001B5F17"/>
    <w:rsid w:val="001C747B"/>
    <w:rsid w:val="001D40B1"/>
    <w:rsid w:val="001E43F5"/>
    <w:rsid w:val="0026004B"/>
    <w:rsid w:val="00272D60"/>
    <w:rsid w:val="00280B72"/>
    <w:rsid w:val="00316299"/>
    <w:rsid w:val="00321A91"/>
    <w:rsid w:val="00344EF7"/>
    <w:rsid w:val="00381125"/>
    <w:rsid w:val="00391B4C"/>
    <w:rsid w:val="003920EE"/>
    <w:rsid w:val="00393C8E"/>
    <w:rsid w:val="003A6A35"/>
    <w:rsid w:val="003F695A"/>
    <w:rsid w:val="004026F1"/>
    <w:rsid w:val="004A2328"/>
    <w:rsid w:val="004A53EE"/>
    <w:rsid w:val="00503BEF"/>
    <w:rsid w:val="0051567D"/>
    <w:rsid w:val="005A195D"/>
    <w:rsid w:val="005F1DFE"/>
    <w:rsid w:val="00643C75"/>
    <w:rsid w:val="006763ED"/>
    <w:rsid w:val="006A6EB9"/>
    <w:rsid w:val="006C0265"/>
    <w:rsid w:val="00714CC7"/>
    <w:rsid w:val="00717F8E"/>
    <w:rsid w:val="00720984"/>
    <w:rsid w:val="00751A43"/>
    <w:rsid w:val="00782062"/>
    <w:rsid w:val="007C1300"/>
    <w:rsid w:val="008433A9"/>
    <w:rsid w:val="00887983"/>
    <w:rsid w:val="00893C9F"/>
    <w:rsid w:val="008F35FA"/>
    <w:rsid w:val="00925BFE"/>
    <w:rsid w:val="00932F53"/>
    <w:rsid w:val="009609AF"/>
    <w:rsid w:val="00963EBD"/>
    <w:rsid w:val="00995F73"/>
    <w:rsid w:val="009F1F1E"/>
    <w:rsid w:val="00A13049"/>
    <w:rsid w:val="00A953AE"/>
    <w:rsid w:val="00AB110D"/>
    <w:rsid w:val="00AB54C9"/>
    <w:rsid w:val="00AC1EC4"/>
    <w:rsid w:val="00AF30D2"/>
    <w:rsid w:val="00B10538"/>
    <w:rsid w:val="00B17CA3"/>
    <w:rsid w:val="00B3553C"/>
    <w:rsid w:val="00B35EF6"/>
    <w:rsid w:val="00BF2B13"/>
    <w:rsid w:val="00C37E2E"/>
    <w:rsid w:val="00C54F71"/>
    <w:rsid w:val="00C72642"/>
    <w:rsid w:val="00CA3015"/>
    <w:rsid w:val="00CD34CF"/>
    <w:rsid w:val="00CF5A5A"/>
    <w:rsid w:val="00D01B67"/>
    <w:rsid w:val="00D15C0A"/>
    <w:rsid w:val="00DD2765"/>
    <w:rsid w:val="00E14376"/>
    <w:rsid w:val="00E35B77"/>
    <w:rsid w:val="00E4076A"/>
    <w:rsid w:val="00E52827"/>
    <w:rsid w:val="00E57913"/>
    <w:rsid w:val="00E873D3"/>
    <w:rsid w:val="00EA597F"/>
    <w:rsid w:val="00EA6EAF"/>
    <w:rsid w:val="00ED1368"/>
    <w:rsid w:val="00EF1B15"/>
    <w:rsid w:val="00EF7C93"/>
    <w:rsid w:val="00F0760C"/>
    <w:rsid w:val="00F44021"/>
    <w:rsid w:val="00F711BA"/>
    <w:rsid w:val="00FE1EED"/>
    <w:rsid w:val="00FF4E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01E"/>
    <w:rPr>
      <w:sz w:val="16"/>
      <w:szCs w:val="16"/>
    </w:rPr>
  </w:style>
  <w:style w:type="paragraph" w:styleId="CommentText">
    <w:name w:val="annotation text"/>
    <w:basedOn w:val="Normal"/>
    <w:link w:val="CommentTextChar"/>
    <w:uiPriority w:val="99"/>
    <w:semiHidden/>
    <w:unhideWhenUsed/>
    <w:rsid w:val="0012101E"/>
    <w:pPr>
      <w:spacing w:line="240" w:lineRule="auto"/>
    </w:pPr>
    <w:rPr>
      <w:sz w:val="20"/>
      <w:szCs w:val="20"/>
    </w:rPr>
  </w:style>
  <w:style w:type="character" w:customStyle="1" w:styleId="CommentTextChar">
    <w:name w:val="Comment Text Char"/>
    <w:basedOn w:val="DefaultParagraphFont"/>
    <w:link w:val="CommentText"/>
    <w:uiPriority w:val="99"/>
    <w:semiHidden/>
    <w:rsid w:val="0012101E"/>
    <w:rPr>
      <w:sz w:val="20"/>
      <w:szCs w:val="20"/>
    </w:rPr>
  </w:style>
  <w:style w:type="paragraph" w:styleId="CommentSubject">
    <w:name w:val="annotation subject"/>
    <w:basedOn w:val="CommentText"/>
    <w:next w:val="CommentText"/>
    <w:link w:val="CommentSubjectChar"/>
    <w:uiPriority w:val="99"/>
    <w:semiHidden/>
    <w:unhideWhenUsed/>
    <w:rsid w:val="0012101E"/>
    <w:rPr>
      <w:b/>
      <w:bCs/>
    </w:rPr>
  </w:style>
  <w:style w:type="character" w:customStyle="1" w:styleId="CommentSubjectChar">
    <w:name w:val="Comment Subject Char"/>
    <w:basedOn w:val="CommentTextChar"/>
    <w:link w:val="CommentSubject"/>
    <w:uiPriority w:val="99"/>
    <w:semiHidden/>
    <w:rsid w:val="0012101E"/>
    <w:rPr>
      <w:b/>
      <w:bCs/>
      <w:sz w:val="20"/>
      <w:szCs w:val="20"/>
    </w:rPr>
  </w:style>
  <w:style w:type="paragraph" w:styleId="Header">
    <w:name w:val="header"/>
    <w:basedOn w:val="Normal"/>
    <w:link w:val="HeaderChar"/>
    <w:uiPriority w:val="99"/>
    <w:unhideWhenUsed/>
    <w:rsid w:val="0039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EE"/>
  </w:style>
  <w:style w:type="paragraph" w:styleId="Footer">
    <w:name w:val="footer"/>
    <w:basedOn w:val="Normal"/>
    <w:link w:val="FooterChar"/>
    <w:uiPriority w:val="99"/>
    <w:unhideWhenUsed/>
    <w:rsid w:val="0039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EE"/>
  </w:style>
  <w:style w:type="paragraph" w:styleId="Revision">
    <w:name w:val="Revision"/>
    <w:hidden/>
    <w:uiPriority w:val="99"/>
    <w:semiHidden/>
    <w:rsid w:val="00391B4C"/>
    <w:pPr>
      <w:spacing w:after="0" w:line="240" w:lineRule="auto"/>
    </w:pPr>
  </w:style>
  <w:style w:type="paragraph" w:styleId="BalloonText">
    <w:name w:val="Balloon Text"/>
    <w:basedOn w:val="Normal"/>
    <w:link w:val="BalloonTextChar"/>
    <w:uiPriority w:val="99"/>
    <w:semiHidden/>
    <w:unhideWhenUsed/>
    <w:rsid w:val="00C7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01E"/>
    <w:rPr>
      <w:sz w:val="16"/>
      <w:szCs w:val="16"/>
    </w:rPr>
  </w:style>
  <w:style w:type="paragraph" w:styleId="CommentText">
    <w:name w:val="annotation text"/>
    <w:basedOn w:val="Normal"/>
    <w:link w:val="CommentTextChar"/>
    <w:uiPriority w:val="99"/>
    <w:semiHidden/>
    <w:unhideWhenUsed/>
    <w:rsid w:val="0012101E"/>
    <w:pPr>
      <w:spacing w:line="240" w:lineRule="auto"/>
    </w:pPr>
    <w:rPr>
      <w:sz w:val="20"/>
      <w:szCs w:val="20"/>
    </w:rPr>
  </w:style>
  <w:style w:type="character" w:customStyle="1" w:styleId="CommentTextChar">
    <w:name w:val="Comment Text Char"/>
    <w:basedOn w:val="DefaultParagraphFont"/>
    <w:link w:val="CommentText"/>
    <w:uiPriority w:val="99"/>
    <w:semiHidden/>
    <w:rsid w:val="0012101E"/>
    <w:rPr>
      <w:sz w:val="20"/>
      <w:szCs w:val="20"/>
    </w:rPr>
  </w:style>
  <w:style w:type="paragraph" w:styleId="CommentSubject">
    <w:name w:val="annotation subject"/>
    <w:basedOn w:val="CommentText"/>
    <w:next w:val="CommentText"/>
    <w:link w:val="CommentSubjectChar"/>
    <w:uiPriority w:val="99"/>
    <w:semiHidden/>
    <w:unhideWhenUsed/>
    <w:rsid w:val="0012101E"/>
    <w:rPr>
      <w:b/>
      <w:bCs/>
    </w:rPr>
  </w:style>
  <w:style w:type="character" w:customStyle="1" w:styleId="CommentSubjectChar">
    <w:name w:val="Comment Subject Char"/>
    <w:basedOn w:val="CommentTextChar"/>
    <w:link w:val="CommentSubject"/>
    <w:uiPriority w:val="99"/>
    <w:semiHidden/>
    <w:rsid w:val="0012101E"/>
    <w:rPr>
      <w:b/>
      <w:bCs/>
      <w:sz w:val="20"/>
      <w:szCs w:val="20"/>
    </w:rPr>
  </w:style>
  <w:style w:type="paragraph" w:styleId="Header">
    <w:name w:val="header"/>
    <w:basedOn w:val="Normal"/>
    <w:link w:val="HeaderChar"/>
    <w:uiPriority w:val="99"/>
    <w:unhideWhenUsed/>
    <w:rsid w:val="0039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0EE"/>
  </w:style>
  <w:style w:type="paragraph" w:styleId="Footer">
    <w:name w:val="footer"/>
    <w:basedOn w:val="Normal"/>
    <w:link w:val="FooterChar"/>
    <w:uiPriority w:val="99"/>
    <w:unhideWhenUsed/>
    <w:rsid w:val="0039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0EE"/>
  </w:style>
  <w:style w:type="paragraph" w:styleId="Revision">
    <w:name w:val="Revision"/>
    <w:hidden/>
    <w:uiPriority w:val="99"/>
    <w:semiHidden/>
    <w:rsid w:val="00391B4C"/>
    <w:pPr>
      <w:spacing w:after="0" w:line="240" w:lineRule="auto"/>
    </w:pPr>
  </w:style>
  <w:style w:type="paragraph" w:styleId="BalloonText">
    <w:name w:val="Balloon Text"/>
    <w:basedOn w:val="Normal"/>
    <w:link w:val="BalloonTextChar"/>
    <w:uiPriority w:val="99"/>
    <w:semiHidden/>
    <w:unhideWhenUsed/>
    <w:rsid w:val="00C7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4A1C-DE0E-4073-8586-6645FF1F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dcterms:created xsi:type="dcterms:W3CDTF">2022-11-21T19:21:00Z</dcterms:created>
  <dcterms:modified xsi:type="dcterms:W3CDTF">2022-11-22T19:39:00Z</dcterms:modified>
</cp:coreProperties>
</file>